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3E" w:rsidRPr="004F3BBF" w:rsidRDefault="00E24695" w:rsidP="00145528">
      <w:pPr>
        <w:jc w:val="both"/>
        <w:rPr>
          <w:b/>
        </w:rPr>
      </w:pPr>
      <w:r>
        <w:rPr>
          <w:b/>
          <w:noProof/>
          <w:lang w:val="bg-BG" w:eastAsia="bg-BG"/>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FA42D0" w:rsidRPr="00FA42D0" w:rsidRDefault="00FA42D0" w:rsidP="00FA42D0">
      <w:pPr>
        <w:jc w:val="center"/>
        <w:rPr>
          <w:b/>
          <w:sz w:val="28"/>
          <w:szCs w:val="28"/>
          <w:lang w:val="bg-BG"/>
        </w:rPr>
      </w:pPr>
      <w:r w:rsidRPr="00FA42D0">
        <w:rPr>
          <w:b/>
          <w:sz w:val="28"/>
          <w:szCs w:val="28"/>
          <w:lang w:val="bg-BG"/>
        </w:rPr>
        <w:t xml:space="preserve">ЗА УЧАСТИЕ  В  ОТКРИТА ПРОЦЕДУРА ЗА СКЛЮЧВАНЕ НА РАМКОВО СПОРАЗУМЕНИЕ С ПРЕДМЕТ:  </w:t>
      </w:r>
    </w:p>
    <w:p w:rsidR="007E0B3E" w:rsidRPr="00FA42D0" w:rsidRDefault="00FA42D0" w:rsidP="00FA42D0">
      <w:pPr>
        <w:jc w:val="center"/>
        <w:rPr>
          <w:b/>
        </w:rPr>
      </w:pPr>
      <w:r w:rsidRPr="00FA42D0">
        <w:rPr>
          <w:b/>
          <w:sz w:val="28"/>
          <w:szCs w:val="28"/>
          <w:lang w:val="bg-BG"/>
        </w:rPr>
        <w:t xml:space="preserve"> “ДОСТАВКА, ИНСТАЛИРАНЕ, ВЪВЕЖДАНЕ В ЕКСПЛОАТАЦИЯ И ГАРАНЦИОНЕН СЕРВИЗ НА ИНФОРМАЦИОННО – КОМПЮТЪРНА ТЕХНИКА”</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lang w:val="bg-BG" w:eastAsia="bg-BG"/>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746D" w:rsidRDefault="0088746D" w:rsidP="00924193">
                            <w:pPr>
                              <w:spacing w:line="480" w:lineRule="auto"/>
                              <w:rPr>
                                <w:b/>
                                <w:sz w:val="20"/>
                                <w:szCs w:val="20"/>
                              </w:rPr>
                            </w:pPr>
                            <w:r w:rsidRPr="00583A6C">
                              <w:rPr>
                                <w:b/>
                                <w:sz w:val="20"/>
                                <w:szCs w:val="20"/>
                              </w:rPr>
                              <w:t>Изготвили:</w:t>
                            </w:r>
                          </w:p>
                          <w:p w:rsidR="0088746D" w:rsidRDefault="0088746D" w:rsidP="00924193">
                            <w:pPr>
                              <w:spacing w:line="480" w:lineRule="auto"/>
                              <w:rPr>
                                <w:sz w:val="20"/>
                                <w:szCs w:val="20"/>
                                <w:lang w:val="bg-BG"/>
                              </w:rPr>
                            </w:pPr>
                            <w:r w:rsidRPr="00336A59">
                              <w:rPr>
                                <w:sz w:val="20"/>
                                <w:szCs w:val="20"/>
                                <w:lang w:val="bg-BG"/>
                              </w:rPr>
                              <w:t>Радослав Костов – гл. експерт, обществени поръчки  и търгове в сектор „ОП и Т</w:t>
                            </w:r>
                          </w:p>
                          <w:p w:rsidR="0088746D" w:rsidRPr="006E7320" w:rsidRDefault="0088746D" w:rsidP="00924193">
                            <w:pPr>
                              <w:spacing w:line="480" w:lineRule="auto"/>
                              <w:rPr>
                                <w:sz w:val="20"/>
                                <w:szCs w:val="20"/>
                              </w:rPr>
                            </w:pPr>
                            <w:r>
                              <w:rPr>
                                <w:sz w:val="20"/>
                                <w:szCs w:val="20"/>
                                <w:lang w:val="bg-BG"/>
                              </w:rPr>
                              <w:t>Лилия Бояджиева – ръководител сектор “Правно обслужване”</w:t>
                            </w:r>
                          </w:p>
                          <w:p w:rsidR="0088746D" w:rsidRDefault="0088746D" w:rsidP="00924193">
                            <w:pPr>
                              <w:spacing w:line="480" w:lineRule="auto"/>
                              <w:rPr>
                                <w:b/>
                                <w:sz w:val="20"/>
                                <w:szCs w:val="20"/>
                                <w:lang w:val="bg-BG"/>
                              </w:rPr>
                            </w:pPr>
                          </w:p>
                          <w:p w:rsidR="0088746D" w:rsidRDefault="0088746D"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88746D" w:rsidRDefault="0088746D" w:rsidP="00924193">
                            <w:pPr>
                              <w:spacing w:line="480" w:lineRule="auto"/>
                              <w:rPr>
                                <w:sz w:val="20"/>
                                <w:szCs w:val="20"/>
                                <w:lang w:val="bg-BG"/>
                              </w:rPr>
                            </w:pPr>
                            <w:r>
                              <w:rPr>
                                <w:sz w:val="20"/>
                                <w:szCs w:val="20"/>
                                <w:lang w:val="bg-BG"/>
                              </w:rPr>
                              <w:t>Валери Дикльовски – директор на дирекция „ИТ“</w:t>
                            </w:r>
                          </w:p>
                          <w:p w:rsidR="0088746D" w:rsidRDefault="0088746D"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88746D" w:rsidRDefault="0088746D"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88746D" w:rsidRPr="00ED2D30" w:rsidRDefault="0088746D"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88746D" w:rsidRDefault="0088746D" w:rsidP="00924193">
                      <w:pPr>
                        <w:spacing w:line="480" w:lineRule="auto"/>
                        <w:rPr>
                          <w:b/>
                          <w:sz w:val="20"/>
                          <w:szCs w:val="20"/>
                        </w:rPr>
                      </w:pPr>
                      <w:r w:rsidRPr="00583A6C">
                        <w:rPr>
                          <w:b/>
                          <w:sz w:val="20"/>
                          <w:szCs w:val="20"/>
                        </w:rPr>
                        <w:t>Изготвили:</w:t>
                      </w:r>
                    </w:p>
                    <w:p w:rsidR="0088746D" w:rsidRDefault="0088746D" w:rsidP="00924193">
                      <w:pPr>
                        <w:spacing w:line="480" w:lineRule="auto"/>
                        <w:rPr>
                          <w:sz w:val="20"/>
                          <w:szCs w:val="20"/>
                          <w:lang w:val="bg-BG"/>
                        </w:rPr>
                      </w:pPr>
                      <w:r w:rsidRPr="00336A59">
                        <w:rPr>
                          <w:sz w:val="20"/>
                          <w:szCs w:val="20"/>
                          <w:lang w:val="bg-BG"/>
                        </w:rPr>
                        <w:t>Радослав Костов – гл. експерт, обществени поръчки  и търгове в сектор „ОП и Т</w:t>
                      </w:r>
                    </w:p>
                    <w:p w:rsidR="0088746D" w:rsidRPr="006E7320" w:rsidRDefault="0088746D" w:rsidP="00924193">
                      <w:pPr>
                        <w:spacing w:line="480" w:lineRule="auto"/>
                        <w:rPr>
                          <w:sz w:val="20"/>
                          <w:szCs w:val="20"/>
                        </w:rPr>
                      </w:pPr>
                      <w:r>
                        <w:rPr>
                          <w:sz w:val="20"/>
                          <w:szCs w:val="20"/>
                          <w:lang w:val="bg-BG"/>
                        </w:rPr>
                        <w:t>Лилия Бояджиева – ръководител сектор “Правно обслужване”</w:t>
                      </w:r>
                    </w:p>
                    <w:p w:rsidR="0088746D" w:rsidRDefault="0088746D" w:rsidP="00924193">
                      <w:pPr>
                        <w:spacing w:line="480" w:lineRule="auto"/>
                        <w:rPr>
                          <w:b/>
                          <w:sz w:val="20"/>
                          <w:szCs w:val="20"/>
                          <w:lang w:val="bg-BG"/>
                        </w:rPr>
                      </w:pPr>
                    </w:p>
                    <w:p w:rsidR="0088746D" w:rsidRDefault="0088746D"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88746D" w:rsidRDefault="0088746D" w:rsidP="00924193">
                      <w:pPr>
                        <w:spacing w:line="480" w:lineRule="auto"/>
                        <w:rPr>
                          <w:sz w:val="20"/>
                          <w:szCs w:val="20"/>
                          <w:lang w:val="bg-BG"/>
                        </w:rPr>
                      </w:pPr>
                      <w:r>
                        <w:rPr>
                          <w:sz w:val="20"/>
                          <w:szCs w:val="20"/>
                          <w:lang w:val="bg-BG"/>
                        </w:rPr>
                        <w:t>Валери Дикльовски – директор на дирекция „ИТ“</w:t>
                      </w:r>
                    </w:p>
                    <w:p w:rsidR="0088746D" w:rsidRDefault="0088746D"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88746D" w:rsidRDefault="0088746D"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88746D" w:rsidRPr="00ED2D30" w:rsidRDefault="0088746D"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340BB1" w:rsidRPr="00E86761" w:rsidRDefault="00FA42D0" w:rsidP="00E86761">
      <w:pPr>
        <w:jc w:val="center"/>
        <w:rPr>
          <w:sz w:val="28"/>
          <w:szCs w:val="28"/>
          <w:lang w:val="bg-BG"/>
        </w:rPr>
      </w:pPr>
      <w:r>
        <w:rPr>
          <w:sz w:val="28"/>
          <w:szCs w:val="28"/>
          <w:lang w:val="bg-BG"/>
        </w:rPr>
        <w:t>София, 201</w:t>
      </w:r>
      <w:r w:rsidR="0002217C">
        <w:rPr>
          <w:sz w:val="28"/>
          <w:szCs w:val="28"/>
          <w:lang w:val="bg-BG"/>
        </w:rPr>
        <w:t>8</w:t>
      </w:r>
      <w:r w:rsidR="00E86761" w:rsidRPr="00E86761">
        <w:rPr>
          <w:sz w:val="28"/>
          <w:szCs w:val="28"/>
          <w:lang w:val="bg-BG"/>
        </w:rPr>
        <w:t xml:space="preserve"> г.</w:t>
      </w:r>
    </w:p>
    <w:p w:rsidR="00611648" w:rsidRPr="005D5D1A" w:rsidRDefault="00611648" w:rsidP="009F19AD">
      <w:pPr>
        <w:pStyle w:val="Heading1"/>
        <w:ind w:hanging="360"/>
        <w:rPr>
          <w:rFonts w:ascii="Calibri" w:hAnsi="Calibri"/>
          <w:b w:val="0"/>
          <w:bCs/>
        </w:rPr>
      </w:pPr>
    </w:p>
    <w:p w:rsidR="00FF20F9" w:rsidRDefault="00FF20F9" w:rsidP="00FF20F9">
      <w:pPr>
        <w:rPr>
          <w:lang w:val="bg-BG"/>
        </w:rPr>
      </w:pPr>
    </w:p>
    <w:p w:rsidR="00FF20F9" w:rsidRPr="00FF20F9" w:rsidRDefault="00FF20F9" w:rsidP="00FF20F9">
      <w:pPr>
        <w:jc w:val="center"/>
        <w:rPr>
          <w:bCs/>
          <w:lang w:val="bg-BG"/>
        </w:rPr>
      </w:pPr>
      <w:r w:rsidRPr="00FF20F9">
        <w:rPr>
          <w:bCs/>
          <w:lang w:val="bg-BG"/>
        </w:rPr>
        <w:lastRenderedPageBreak/>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w:t>
      </w:r>
      <w:r w:rsidR="00D00831">
        <w:rPr>
          <w:u w:val="single"/>
          <w:lang w:val="bg-BG"/>
        </w:rPr>
        <w:t xml:space="preserve">за сключване на рамково споразумение </w:t>
      </w:r>
      <w:r w:rsidRPr="00FF20F9">
        <w:rPr>
          <w:u w:val="single"/>
          <w:lang w:val="bg-BG"/>
        </w:rPr>
        <w:t>с предмет:</w:t>
      </w:r>
    </w:p>
    <w:p w:rsidR="00AE0DB2" w:rsidRDefault="00D00831" w:rsidP="00D83A9A">
      <w:pPr>
        <w:spacing w:after="200"/>
        <w:jc w:val="center"/>
        <w:rPr>
          <w:b/>
          <w:lang w:val="bg-BG" w:eastAsia="bg-BG"/>
        </w:rPr>
      </w:pPr>
      <w:r w:rsidRPr="00D00831">
        <w:rPr>
          <w:b/>
          <w:lang w:val="bg-BG" w:eastAsia="bg-BG"/>
        </w:rPr>
        <w:t>“ДОСТАВКА, ИНСТАЛИРАНЕ, ВЪВЕЖДАНЕ В ЕКСПЛОАТАЦИЯ И ГАРАНЦИОНЕН СЕРВИЗ НА ИНФОРМАЦИОННО – КОМПЮТЪРНА ТЕХНИКА”</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Технически</w:t>
      </w:r>
      <w:r w:rsidRPr="00FF20F9">
        <w:rPr>
          <w:lang w:val="bg-BG"/>
        </w:rPr>
        <w:t xml:space="preserve"> спецификаци</w:t>
      </w:r>
      <w:r w:rsidR="00814161">
        <w:rPr>
          <w:lang w:val="bg-BG"/>
        </w:rPr>
        <w:t>и</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.1.</w:t>
      </w:r>
      <w:r w:rsidRPr="00FF20F9">
        <w:rPr>
          <w:lang w:val="bg-BG"/>
        </w:rPr>
        <w:t xml:space="preserve"> – </w:t>
      </w:r>
      <w:r w:rsidR="00814161" w:rsidRPr="00814161">
        <w:rPr>
          <w:lang w:val="bg-BG"/>
        </w:rPr>
        <w:t>Техническо предложение за обособена позиция 1</w:t>
      </w:r>
    </w:p>
    <w:p w:rsidR="00814161" w:rsidRDefault="00814161" w:rsidP="00814161">
      <w:pPr>
        <w:spacing w:after="200"/>
        <w:rPr>
          <w:lang w:val="bg-BG"/>
        </w:rPr>
      </w:pPr>
      <w:r w:rsidRPr="00FF20F9">
        <w:rPr>
          <w:lang w:val="bg-BG"/>
        </w:rPr>
        <w:t>Образец № 3</w:t>
      </w:r>
      <w:r>
        <w:rPr>
          <w:lang w:val="bg-BG"/>
        </w:rPr>
        <w:t>.2.</w:t>
      </w:r>
      <w:r w:rsidRPr="00FF20F9">
        <w:rPr>
          <w:lang w:val="bg-BG"/>
        </w:rPr>
        <w:t xml:space="preserve"> – </w:t>
      </w:r>
      <w:r w:rsidRPr="00814161">
        <w:rPr>
          <w:lang w:val="bg-BG"/>
        </w:rPr>
        <w:t xml:space="preserve">Техническо предложение за </w:t>
      </w:r>
      <w:r>
        <w:rPr>
          <w:lang w:val="bg-BG"/>
        </w:rPr>
        <w:t>обособена позиция 2</w:t>
      </w:r>
    </w:p>
    <w:p w:rsidR="009D6CF2" w:rsidRDefault="009D6CF2" w:rsidP="009D6CF2">
      <w:pPr>
        <w:spacing w:after="200"/>
        <w:rPr>
          <w:lang w:val="bg-BG"/>
        </w:rPr>
      </w:pPr>
      <w:r w:rsidRPr="00FF20F9">
        <w:rPr>
          <w:lang w:val="bg-BG"/>
        </w:rPr>
        <w:t>Образец № 3</w:t>
      </w:r>
      <w:r>
        <w:rPr>
          <w:lang w:val="bg-BG"/>
        </w:rPr>
        <w:t>.3.</w:t>
      </w:r>
      <w:r w:rsidRPr="00FF20F9">
        <w:rPr>
          <w:lang w:val="bg-BG"/>
        </w:rPr>
        <w:t xml:space="preserve"> – </w:t>
      </w:r>
      <w:r w:rsidRPr="00814161">
        <w:rPr>
          <w:lang w:val="bg-BG"/>
        </w:rPr>
        <w:t xml:space="preserve">Техническо предложение за </w:t>
      </w:r>
      <w:r>
        <w:rPr>
          <w:lang w:val="bg-BG"/>
        </w:rPr>
        <w:t>обособена позиция 3</w:t>
      </w:r>
    </w:p>
    <w:p w:rsidR="009D6CF2" w:rsidRDefault="009D6CF2" w:rsidP="009D6CF2">
      <w:pPr>
        <w:spacing w:after="200"/>
        <w:rPr>
          <w:lang w:val="bg-BG"/>
        </w:rPr>
      </w:pPr>
      <w:r w:rsidRPr="00FF20F9">
        <w:rPr>
          <w:lang w:val="bg-BG"/>
        </w:rPr>
        <w:t>Образец № 3</w:t>
      </w:r>
      <w:r>
        <w:rPr>
          <w:lang w:val="bg-BG"/>
        </w:rPr>
        <w:t>.4.</w:t>
      </w:r>
      <w:r w:rsidRPr="00FF20F9">
        <w:rPr>
          <w:lang w:val="bg-BG"/>
        </w:rPr>
        <w:t xml:space="preserve"> – </w:t>
      </w:r>
      <w:r w:rsidRPr="00814161">
        <w:rPr>
          <w:lang w:val="bg-BG"/>
        </w:rPr>
        <w:t xml:space="preserve">Техническо предложение за </w:t>
      </w:r>
      <w:r>
        <w:rPr>
          <w:lang w:val="bg-BG"/>
        </w:rPr>
        <w:t>обособена позиция 4</w:t>
      </w:r>
    </w:p>
    <w:p w:rsidR="009D6CF2" w:rsidRDefault="009D6CF2" w:rsidP="00814161">
      <w:pPr>
        <w:spacing w:after="200"/>
        <w:rPr>
          <w:lang w:val="bg-BG"/>
        </w:rPr>
      </w:pPr>
      <w:r w:rsidRPr="00FF20F9">
        <w:rPr>
          <w:lang w:val="bg-BG"/>
        </w:rPr>
        <w:t>Образец № 3</w:t>
      </w:r>
      <w:r>
        <w:rPr>
          <w:lang w:val="bg-BG"/>
        </w:rPr>
        <w:t>.5.</w:t>
      </w:r>
      <w:r w:rsidRPr="00FF20F9">
        <w:rPr>
          <w:lang w:val="bg-BG"/>
        </w:rPr>
        <w:t xml:space="preserve"> – </w:t>
      </w:r>
      <w:r w:rsidRPr="00814161">
        <w:rPr>
          <w:lang w:val="bg-BG"/>
        </w:rPr>
        <w:t xml:space="preserve">Техническо предложение за </w:t>
      </w:r>
      <w:r>
        <w:rPr>
          <w:lang w:val="bg-BG"/>
        </w:rPr>
        <w:t>обособена позиция 5</w:t>
      </w:r>
    </w:p>
    <w:p w:rsidR="00F5609B" w:rsidRDefault="00F5609B" w:rsidP="00814161">
      <w:pPr>
        <w:spacing w:after="200"/>
        <w:rPr>
          <w:lang w:val="bg-BG"/>
        </w:rPr>
      </w:pPr>
      <w:r w:rsidRPr="00FF20F9">
        <w:rPr>
          <w:lang w:val="bg-BG"/>
        </w:rPr>
        <w:t>Образец № 3</w:t>
      </w:r>
      <w:r>
        <w:rPr>
          <w:lang w:val="bg-BG"/>
        </w:rPr>
        <w:t>.6.</w:t>
      </w:r>
      <w:r w:rsidRPr="00FF20F9">
        <w:rPr>
          <w:lang w:val="bg-BG"/>
        </w:rPr>
        <w:t xml:space="preserve"> – </w:t>
      </w:r>
      <w:r w:rsidRPr="00814161">
        <w:rPr>
          <w:lang w:val="bg-BG"/>
        </w:rPr>
        <w:t xml:space="preserve">Техническо предложение за </w:t>
      </w:r>
      <w:r>
        <w:rPr>
          <w:lang w:val="bg-BG"/>
        </w:rPr>
        <w:t>обособена позиция 6</w:t>
      </w:r>
    </w:p>
    <w:p w:rsidR="00AF73E1" w:rsidRDefault="00F07E86" w:rsidP="00F5006A">
      <w:pPr>
        <w:spacing w:after="200"/>
        <w:jc w:val="both"/>
        <w:rPr>
          <w:lang w:val="bg-BG"/>
        </w:rPr>
      </w:pPr>
      <w:r>
        <w:rPr>
          <w:lang w:val="bg-BG"/>
        </w:rPr>
        <w:t xml:space="preserve">Образец № </w:t>
      </w:r>
      <w:r>
        <w:t>4</w:t>
      </w:r>
      <w:r w:rsidR="00D00831">
        <w:rPr>
          <w:lang w:val="bg-BG"/>
        </w:rPr>
        <w:t>.1.</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 xml:space="preserve">екларация за съгласие с клаузите на приложения проект на </w:t>
      </w:r>
      <w:r w:rsidR="00D00831">
        <w:rPr>
          <w:lang w:val="bg-BG"/>
        </w:rPr>
        <w:t xml:space="preserve">рамково споразумение </w:t>
      </w:r>
    </w:p>
    <w:p w:rsidR="00D00831" w:rsidRDefault="00D00831" w:rsidP="00F5006A">
      <w:pPr>
        <w:spacing w:after="200"/>
        <w:jc w:val="both"/>
        <w:rPr>
          <w:lang w:val="bg-BG"/>
        </w:rPr>
      </w:pPr>
      <w:r>
        <w:rPr>
          <w:lang w:val="bg-BG"/>
        </w:rPr>
        <w:t xml:space="preserve">Образец № </w:t>
      </w:r>
      <w:r>
        <w:t>4</w:t>
      </w:r>
      <w:r>
        <w:rPr>
          <w:lang w:val="bg-BG"/>
        </w:rPr>
        <w:t>.2.</w:t>
      </w:r>
      <w:r w:rsidRPr="00FF20F9">
        <w:rPr>
          <w:lang w:val="bg-BG"/>
        </w:rPr>
        <w:t xml:space="preserve"> </w:t>
      </w:r>
      <w:r>
        <w:rPr>
          <w:lang w:val="bg-BG"/>
        </w:rPr>
        <w:t>–</w:t>
      </w:r>
      <w:r w:rsidRPr="00FF20F9">
        <w:rPr>
          <w:lang w:val="bg-BG"/>
        </w:rPr>
        <w:t xml:space="preserve"> </w:t>
      </w:r>
      <w:r>
        <w:rPr>
          <w:lang w:val="bg-BG"/>
        </w:rPr>
        <w:t xml:space="preserve"> Д</w:t>
      </w:r>
      <w:r w:rsidRPr="00F5006A">
        <w:rPr>
          <w:lang w:val="bg-BG"/>
        </w:rPr>
        <w:t xml:space="preserve">екларация за съгласие с клаузите на приложения проект на </w:t>
      </w:r>
      <w:r>
        <w:rPr>
          <w:lang w:val="bg-BG"/>
        </w:rPr>
        <w:t>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07E86" w:rsidP="00F07E86">
      <w:pPr>
        <w:spacing w:after="200"/>
        <w:rPr>
          <w:lang w:val="bg-BG"/>
        </w:rPr>
      </w:pPr>
      <w:r w:rsidRPr="00FF20F9">
        <w:rPr>
          <w:lang w:val="bg-BG"/>
        </w:rPr>
        <w:t xml:space="preserve">Образец № </w:t>
      </w:r>
      <w:r w:rsidR="00D00831">
        <w:rPr>
          <w:lang w:val="bg-BG"/>
        </w:rPr>
        <w:t>6</w:t>
      </w:r>
      <w:r>
        <w:rPr>
          <w:lang w:val="bg-BG"/>
        </w:rPr>
        <w:t>.1.</w:t>
      </w:r>
      <w:r w:rsidRPr="00FF20F9">
        <w:rPr>
          <w:lang w:val="bg-BG"/>
        </w:rPr>
        <w:t xml:space="preserve"> – </w:t>
      </w:r>
      <w:r>
        <w:rPr>
          <w:lang w:val="bg-BG"/>
        </w:rPr>
        <w:t>Ценово</w:t>
      </w:r>
      <w:r w:rsidRPr="00814161">
        <w:rPr>
          <w:lang w:val="bg-BG"/>
        </w:rPr>
        <w:t xml:space="preserve"> предложение за обособена позиция 1</w:t>
      </w:r>
    </w:p>
    <w:p w:rsidR="00F07E86" w:rsidRDefault="00F07E86" w:rsidP="00F07E86">
      <w:pPr>
        <w:spacing w:after="200"/>
        <w:rPr>
          <w:lang w:val="bg-BG"/>
        </w:rPr>
      </w:pPr>
      <w:r w:rsidRPr="00FF20F9">
        <w:rPr>
          <w:lang w:val="bg-BG"/>
        </w:rPr>
        <w:t xml:space="preserve">Образец № </w:t>
      </w:r>
      <w:r w:rsidR="00D00831">
        <w:rPr>
          <w:lang w:val="bg-BG"/>
        </w:rPr>
        <w:t>6</w:t>
      </w:r>
      <w:r w:rsidR="009D6CF2">
        <w:rPr>
          <w:lang w:val="bg-BG"/>
        </w:rPr>
        <w:t>.2</w:t>
      </w:r>
      <w:r>
        <w:rPr>
          <w:lang w:val="bg-BG"/>
        </w:rPr>
        <w:t>.</w:t>
      </w:r>
      <w:r w:rsidRPr="00FF20F9">
        <w:rPr>
          <w:lang w:val="bg-BG"/>
        </w:rPr>
        <w:t xml:space="preserve"> – </w:t>
      </w:r>
      <w:r>
        <w:rPr>
          <w:lang w:val="bg-BG"/>
        </w:rPr>
        <w:t>Ценово</w:t>
      </w:r>
      <w:r w:rsidRPr="00814161">
        <w:rPr>
          <w:lang w:val="bg-BG"/>
        </w:rPr>
        <w:t xml:space="preserve"> предложение за </w:t>
      </w:r>
      <w:r>
        <w:rPr>
          <w:lang w:val="bg-BG"/>
        </w:rPr>
        <w:t>обособена позиция 2</w:t>
      </w:r>
    </w:p>
    <w:p w:rsidR="009D6CF2" w:rsidRDefault="00D00831" w:rsidP="00F07E86">
      <w:pPr>
        <w:spacing w:after="200"/>
        <w:rPr>
          <w:lang w:val="bg-BG"/>
        </w:rPr>
      </w:pPr>
      <w:r>
        <w:rPr>
          <w:lang w:val="bg-BG"/>
        </w:rPr>
        <w:t>Образец № 6</w:t>
      </w:r>
      <w:r w:rsidR="009D6CF2">
        <w:rPr>
          <w:lang w:val="bg-BG"/>
        </w:rPr>
        <w:t>.3</w:t>
      </w:r>
      <w:r w:rsidR="009D6CF2" w:rsidRPr="009D6CF2">
        <w:rPr>
          <w:lang w:val="bg-BG"/>
        </w:rPr>
        <w:t>. – Ценово пр</w:t>
      </w:r>
      <w:r w:rsidR="009D6CF2">
        <w:rPr>
          <w:lang w:val="bg-BG"/>
        </w:rPr>
        <w:t>едложение за обособена позиция 3</w:t>
      </w:r>
    </w:p>
    <w:p w:rsidR="009D6CF2" w:rsidRDefault="00D00831" w:rsidP="00F07E86">
      <w:pPr>
        <w:spacing w:after="200"/>
        <w:rPr>
          <w:lang w:val="bg-BG"/>
        </w:rPr>
      </w:pPr>
      <w:r>
        <w:rPr>
          <w:lang w:val="bg-BG"/>
        </w:rPr>
        <w:t>Образец № 6</w:t>
      </w:r>
      <w:r w:rsidR="009D6CF2">
        <w:rPr>
          <w:lang w:val="bg-BG"/>
        </w:rPr>
        <w:t>.4</w:t>
      </w:r>
      <w:r w:rsidR="009D6CF2" w:rsidRPr="009D6CF2">
        <w:rPr>
          <w:lang w:val="bg-BG"/>
        </w:rPr>
        <w:t>. – Ценово пр</w:t>
      </w:r>
      <w:r w:rsidR="009D6CF2">
        <w:rPr>
          <w:lang w:val="bg-BG"/>
        </w:rPr>
        <w:t>едложение за обособена позиция 4</w:t>
      </w:r>
    </w:p>
    <w:p w:rsidR="009D6CF2" w:rsidRDefault="00D00831" w:rsidP="00F07E86">
      <w:pPr>
        <w:spacing w:after="200"/>
        <w:rPr>
          <w:lang w:val="bg-BG"/>
        </w:rPr>
      </w:pPr>
      <w:r>
        <w:rPr>
          <w:lang w:val="bg-BG"/>
        </w:rPr>
        <w:t>Образец № 6</w:t>
      </w:r>
      <w:r w:rsidR="009D6CF2">
        <w:rPr>
          <w:lang w:val="bg-BG"/>
        </w:rPr>
        <w:t>.5</w:t>
      </w:r>
      <w:r w:rsidR="009D6CF2" w:rsidRPr="009D6CF2">
        <w:rPr>
          <w:lang w:val="bg-BG"/>
        </w:rPr>
        <w:t>. – Ценово пр</w:t>
      </w:r>
      <w:r w:rsidR="009D6CF2">
        <w:rPr>
          <w:lang w:val="bg-BG"/>
        </w:rPr>
        <w:t>едложение за обособена позиция 5</w:t>
      </w:r>
    </w:p>
    <w:p w:rsidR="00F5609B" w:rsidRDefault="00D00831" w:rsidP="00F07E86">
      <w:pPr>
        <w:spacing w:after="200"/>
        <w:rPr>
          <w:lang w:val="bg-BG"/>
        </w:rPr>
      </w:pPr>
      <w:r>
        <w:rPr>
          <w:lang w:val="bg-BG"/>
        </w:rPr>
        <w:t>Образец № 6</w:t>
      </w:r>
      <w:r w:rsidR="00F5609B">
        <w:rPr>
          <w:lang w:val="bg-BG"/>
        </w:rPr>
        <w:t>.6</w:t>
      </w:r>
      <w:r w:rsidR="00F5609B" w:rsidRPr="009D6CF2">
        <w:rPr>
          <w:lang w:val="bg-BG"/>
        </w:rPr>
        <w:t>. – Ценово пр</w:t>
      </w:r>
      <w:r w:rsidR="00F5609B">
        <w:rPr>
          <w:lang w:val="bg-BG"/>
        </w:rPr>
        <w:t>едложение за обособена позиция 6</w:t>
      </w:r>
    </w:p>
    <w:p w:rsidR="00D00831" w:rsidRPr="00D00831" w:rsidRDefault="00D00831" w:rsidP="00D00831">
      <w:pPr>
        <w:spacing w:after="200"/>
        <w:rPr>
          <w:lang w:val="bg-BG"/>
        </w:rPr>
      </w:pPr>
      <w:r>
        <w:rPr>
          <w:lang w:val="bg-BG"/>
        </w:rPr>
        <w:t>Образец № 7.</w:t>
      </w:r>
      <w:r w:rsidRPr="00D00831">
        <w:rPr>
          <w:lang w:val="bg-BG"/>
        </w:rPr>
        <w:t xml:space="preserve"> – Проект на </w:t>
      </w:r>
      <w:r>
        <w:rPr>
          <w:lang w:val="bg-BG"/>
        </w:rPr>
        <w:t>рамково споразумение</w:t>
      </w:r>
    </w:p>
    <w:p w:rsidR="00FF20F9" w:rsidRDefault="003749A4" w:rsidP="00FF20F9">
      <w:pPr>
        <w:spacing w:after="200"/>
        <w:rPr>
          <w:lang w:val="bg-BG"/>
        </w:rPr>
      </w:pPr>
      <w:r>
        <w:rPr>
          <w:lang w:val="bg-BG"/>
        </w:rPr>
        <w:lastRenderedPageBreak/>
        <w:t xml:space="preserve">Образец № </w:t>
      </w:r>
      <w:r w:rsidR="00F5006A">
        <w:rPr>
          <w:lang w:val="bg-BG"/>
        </w:rPr>
        <w:t>8</w:t>
      </w:r>
      <w:r w:rsidR="00F75BA4">
        <w:rPr>
          <w:lang w:val="bg-BG"/>
        </w:rPr>
        <w:t>.</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D00831">
        <w:rPr>
          <w:lang w:val="bg-BG"/>
        </w:rPr>
        <w:t>9</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D00831">
        <w:rPr>
          <w:lang w:val="bg-BG"/>
        </w:rPr>
        <w:t>10</w:t>
      </w:r>
      <w:r>
        <w:rPr>
          <w:lang w:val="bg-BG"/>
        </w:rPr>
        <w:t xml:space="preserve"> – Декларация по чл. 102, ал. 1 от ЗОП</w:t>
      </w:r>
    </w:p>
    <w:p w:rsidR="00D00831" w:rsidRDefault="00F75BA4" w:rsidP="003D0228">
      <w:pPr>
        <w:spacing w:after="200"/>
        <w:rPr>
          <w:lang w:val="bg-BG"/>
        </w:rPr>
      </w:pPr>
      <w:r>
        <w:rPr>
          <w:lang w:val="bg-BG"/>
        </w:rPr>
        <w:t>Образец № 11 – Техническо</w:t>
      </w:r>
      <w:r w:rsidR="00D00831">
        <w:rPr>
          <w:lang w:val="bg-BG"/>
        </w:rPr>
        <w:t xml:space="preserve"> </w:t>
      </w:r>
      <w:r>
        <w:rPr>
          <w:lang w:val="bg-BG"/>
        </w:rPr>
        <w:t>задание</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Pr="00D00831" w:rsidRDefault="009014B7" w:rsidP="00133C9D">
      <w:pPr>
        <w:rPr>
          <w:b/>
          <w:sz w:val="32"/>
          <w:szCs w:val="32"/>
          <w:lang w:val="bg-BG"/>
        </w:rPr>
      </w:pPr>
    </w:p>
    <w:p w:rsidR="009014B7" w:rsidRDefault="009014B7"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250DAE" w:rsidRDefault="00250DAE" w:rsidP="00133C9D">
      <w:pPr>
        <w:rPr>
          <w:b/>
          <w:sz w:val="32"/>
          <w:szCs w:val="32"/>
          <w:lang w:val="bg-BG"/>
        </w:rPr>
      </w:pPr>
    </w:p>
    <w:p w:rsidR="00250DAE" w:rsidRDefault="00250DAE" w:rsidP="00133C9D">
      <w:pPr>
        <w:rPr>
          <w:b/>
          <w:sz w:val="32"/>
          <w:szCs w:val="32"/>
          <w:lang w:val="bg-BG"/>
        </w:rPr>
      </w:pPr>
    </w:p>
    <w:p w:rsidR="00250DAE" w:rsidRDefault="00250DAE" w:rsidP="00133C9D">
      <w:pPr>
        <w:rPr>
          <w:b/>
          <w:sz w:val="32"/>
          <w:szCs w:val="32"/>
          <w:lang w:val="bg-BG"/>
        </w:rPr>
      </w:pPr>
    </w:p>
    <w:p w:rsidR="00250DAE" w:rsidRDefault="00250DAE" w:rsidP="00133C9D">
      <w:pPr>
        <w:rPr>
          <w:b/>
          <w:sz w:val="32"/>
          <w:szCs w:val="32"/>
          <w:lang w:val="bg-BG"/>
        </w:rPr>
      </w:pPr>
    </w:p>
    <w:p w:rsidR="00250DAE" w:rsidRDefault="00250DAE" w:rsidP="00133C9D">
      <w:pPr>
        <w:rPr>
          <w:b/>
          <w:sz w:val="32"/>
          <w:szCs w:val="32"/>
          <w:lang w:val="bg-BG"/>
        </w:rPr>
      </w:pPr>
    </w:p>
    <w:p w:rsidR="00250DAE" w:rsidRPr="00F75BA4" w:rsidRDefault="00250DAE"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lastRenderedPageBreak/>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Pr>
          <w:b/>
          <w:caps/>
          <w:lang w:val="bg-BG"/>
        </w:rPr>
        <w:t>И спецификациИ</w:t>
      </w:r>
    </w:p>
    <w:p w:rsidR="00A10F8B" w:rsidRPr="00FF20F9" w:rsidRDefault="00A10F8B" w:rsidP="00A10F8B">
      <w:pPr>
        <w:rPr>
          <w:lang w:val="ru-RU"/>
        </w:rPr>
      </w:pPr>
    </w:p>
    <w:p w:rsidR="00F778DF" w:rsidRPr="00F778DF" w:rsidRDefault="00F778DF" w:rsidP="00F778DF">
      <w:pPr>
        <w:keepNext/>
        <w:suppressAutoHyphens/>
        <w:spacing w:before="240" w:after="120"/>
        <w:ind w:firstLine="720"/>
        <w:jc w:val="both"/>
        <w:rPr>
          <w:rFonts w:eastAsia="Lucida Sans Unicode"/>
          <w:iCs/>
          <w:lang w:val="bg-BG" w:eastAsia="ar-SA"/>
        </w:rPr>
      </w:pPr>
      <w:bookmarkStart w:id="0" w:name="_Toc153170111"/>
      <w:r w:rsidRPr="00F778DF">
        <w:rPr>
          <w:rFonts w:eastAsia="Lucida Sans Unicode"/>
          <w:iCs/>
          <w:color w:val="000000"/>
          <w:lang w:val="bg-BG" w:eastAsia="ar-SA"/>
        </w:rPr>
        <w:t xml:space="preserve">Предмет на настоящата процедура </w:t>
      </w:r>
      <w:r w:rsidRPr="00F778DF">
        <w:rPr>
          <w:rFonts w:eastAsia="Lucida Sans Unicode"/>
          <w:iCs/>
          <w:color w:val="000000"/>
          <w:lang w:eastAsia="ar-SA"/>
        </w:rPr>
        <w:t>e</w:t>
      </w:r>
      <w:r w:rsidRPr="00F778DF">
        <w:rPr>
          <w:rFonts w:eastAsia="Lucida Sans Unicode"/>
          <w:iCs/>
          <w:color w:val="000000"/>
          <w:lang w:val="bg-BG" w:eastAsia="ar-SA"/>
        </w:rPr>
        <w:t xml:space="preserve">: </w:t>
      </w:r>
      <w:r w:rsidRPr="00F778DF">
        <w:rPr>
          <w:rFonts w:eastAsia="Lucida Sans Unicode"/>
          <w:iCs/>
          <w:lang w:val="bg-BG" w:eastAsia="ar-SA"/>
        </w:rPr>
        <w:t xml:space="preserve">“ДОСТАВКА, ИНСТАЛИРАНЕ, ВЪВЕЖДАНЕ В ЕКСПЛОАТАЦИЯ И ГАРАНЦИОНЕН СЕРВИЗ НА ИНФОРМАЦИОННО – КОМПЮТЪРНА ТЕХНИКА” със срок на изпълнение 1 (една) година, считано от датата на подписване на рамковото споразумение. </w:t>
      </w:r>
    </w:p>
    <w:p w:rsidR="00F778DF" w:rsidRPr="00F778DF" w:rsidRDefault="00F778DF" w:rsidP="00F778DF">
      <w:pPr>
        <w:keepNext/>
        <w:suppressAutoHyphens/>
        <w:spacing w:before="240" w:after="120"/>
        <w:ind w:firstLine="720"/>
        <w:jc w:val="both"/>
        <w:rPr>
          <w:rFonts w:eastAsia="Lucida Sans Unicode"/>
          <w:iCs/>
          <w:lang w:val="bg-BG" w:eastAsia="ar-SA"/>
        </w:rPr>
      </w:pPr>
      <w:r w:rsidRPr="00F778DF">
        <w:rPr>
          <w:rFonts w:eastAsia="Lucida Sans Unicode"/>
          <w:iCs/>
          <w:lang w:val="bg-BG" w:eastAsia="ar-SA"/>
        </w:rPr>
        <w:t>Поръчката е съставена от шест обособени позиции: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1 – Сървъри, сториджи, мрежово и комуникационно оборудване;</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2 – Настолни компютри;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3 – Преносими компютри и таблети</w:t>
      </w:r>
      <w:r w:rsidR="00A5013B">
        <w:rPr>
          <w:lang w:eastAsia="ar-SA"/>
        </w:rPr>
        <w:t>;</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 xml:space="preserve">Обособена позиция 4 </w:t>
      </w:r>
      <w:r w:rsidR="00A5013B">
        <w:rPr>
          <w:lang w:val="bg-BG" w:eastAsia="ar-SA"/>
        </w:rPr>
        <w:t>–</w:t>
      </w:r>
      <w:r w:rsidRPr="00F778DF">
        <w:rPr>
          <w:lang w:val="bg-BG" w:eastAsia="ar-SA"/>
        </w:rPr>
        <w:t xml:space="preserve"> Монитори</w:t>
      </w:r>
      <w:r w:rsidR="00A5013B">
        <w:rPr>
          <w:lang w:eastAsia="ar-SA"/>
        </w:rPr>
        <w:t>;</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5 - Принтери, скенери и многофункционални устройства</w:t>
      </w:r>
      <w:r w:rsidR="00A5013B">
        <w:rPr>
          <w:lang w:eastAsia="ar-SA"/>
        </w:rPr>
        <w:t>;</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 xml:space="preserve">Обособена позиция </w:t>
      </w:r>
      <w:r w:rsidRPr="00F778DF">
        <w:rPr>
          <w:lang w:eastAsia="ar-SA"/>
        </w:rPr>
        <w:t>6</w:t>
      </w:r>
      <w:r w:rsidRPr="00F778DF">
        <w:rPr>
          <w:lang w:val="bg-BG" w:eastAsia="ar-SA"/>
        </w:rPr>
        <w:t xml:space="preserve"> – Непрекъсваеми токозахранващи устройства</w:t>
      </w:r>
      <w:r w:rsidR="00A5013B">
        <w:rPr>
          <w:lang w:eastAsia="ar-SA"/>
        </w:rPr>
        <w:t>.</w:t>
      </w:r>
    </w:p>
    <w:p w:rsidR="00F778DF" w:rsidRPr="00F778DF" w:rsidRDefault="00F778DF" w:rsidP="00F778DF">
      <w:pPr>
        <w:keepNext/>
        <w:suppressAutoHyphens/>
        <w:spacing w:before="240" w:after="120"/>
        <w:ind w:firstLine="720"/>
        <w:jc w:val="both"/>
        <w:rPr>
          <w:rFonts w:eastAsia="Lucida Sans Unicode"/>
          <w:iCs/>
          <w:lang w:val="bg-BG" w:eastAsia="ar-SA"/>
        </w:rPr>
      </w:pPr>
      <w:r w:rsidRPr="00F778DF">
        <w:rPr>
          <w:rFonts w:eastAsia="Lucida Sans Unicode"/>
          <w:iCs/>
          <w:lang w:val="bg-BG" w:eastAsia="ar-SA"/>
        </w:rPr>
        <w:t>Подробно описание на минималните техническите характеристики на техниката са описание в техническо задание (Образец № 11).</w:t>
      </w:r>
    </w:p>
    <w:p w:rsidR="00F778DF" w:rsidRPr="00F778DF" w:rsidRDefault="00F778DF" w:rsidP="00F778DF">
      <w:pPr>
        <w:ind w:firstLine="720"/>
        <w:jc w:val="both"/>
        <w:rPr>
          <w:lang w:val="bg-BG" w:eastAsia="ar-SA"/>
        </w:rPr>
      </w:pPr>
      <w:r w:rsidRPr="00F778DF">
        <w:rPr>
          <w:lang w:val="bg-BG" w:eastAsia="ar-SA"/>
        </w:rPr>
        <w:t>1. Изпълнителят е длъжен да осигури в рамките на предложения в техническото си предложение гаранционен срок, който не може да е по- кратък от описания в техническото задание, необходимите гаранционни ремонти при следните условия:</w:t>
      </w:r>
    </w:p>
    <w:p w:rsidR="00F778DF" w:rsidRPr="00F778DF" w:rsidRDefault="00F778DF" w:rsidP="00F778DF">
      <w:pPr>
        <w:ind w:firstLine="720"/>
        <w:jc w:val="both"/>
        <w:rPr>
          <w:lang w:val="bg-BG" w:eastAsia="ar-SA"/>
        </w:rPr>
      </w:pPr>
      <w:r w:rsidRPr="00F778DF">
        <w:rPr>
          <w:lang w:val="bg-BG" w:eastAsia="ar-SA"/>
        </w:rPr>
        <w:t>1.1. Срокът за реакция (регистрация на повредата) след уведомяване от страна на Възложителя е до 2 часа в работно време за всички позиции и до 4 часа в извънработно време само за обособена позиция 1;</w:t>
      </w:r>
    </w:p>
    <w:p w:rsidR="00F778DF" w:rsidRPr="00F778DF" w:rsidRDefault="00F778DF" w:rsidP="00F778DF">
      <w:pPr>
        <w:ind w:firstLine="720"/>
        <w:jc w:val="both"/>
        <w:rPr>
          <w:lang w:val="bg-BG" w:eastAsia="ar-SA"/>
        </w:rPr>
      </w:pPr>
      <w:r w:rsidRPr="00F778DF">
        <w:rPr>
          <w:lang w:val="bg-BG" w:eastAsia="ar-SA"/>
        </w:rPr>
        <w:t>1.2. Срокът за отстраняване на повредата е, както следва:</w:t>
      </w:r>
    </w:p>
    <w:p w:rsidR="00F778DF" w:rsidRPr="00F778DF" w:rsidRDefault="00F778DF" w:rsidP="00F778DF">
      <w:pPr>
        <w:ind w:firstLine="720"/>
        <w:jc w:val="both"/>
        <w:rPr>
          <w:lang w:val="bg-BG" w:eastAsia="ar-SA"/>
        </w:rPr>
      </w:pPr>
      <w:r w:rsidRPr="00F778DF">
        <w:rPr>
          <w:lang w:val="bg-BG" w:eastAsia="ar-SA"/>
        </w:rPr>
        <w:t>1.2.1. За обособена позиция 1 – до един работен ден;</w:t>
      </w:r>
    </w:p>
    <w:p w:rsidR="00F778DF" w:rsidRPr="00F778DF" w:rsidRDefault="00F778DF" w:rsidP="00F778DF">
      <w:pPr>
        <w:ind w:firstLine="709"/>
        <w:jc w:val="both"/>
        <w:rPr>
          <w:lang w:val="bg-BG" w:eastAsia="ar-SA"/>
        </w:rPr>
      </w:pPr>
      <w:r w:rsidRPr="00F778DF">
        <w:rPr>
          <w:lang w:val="bg-BG" w:eastAsia="ar-SA"/>
        </w:rPr>
        <w:t>1.2.2. За обособени позиции 2, 3, 4, 5 и 6 – до 14 работни дни.</w:t>
      </w:r>
    </w:p>
    <w:p w:rsidR="00F778DF" w:rsidRPr="00F778DF" w:rsidRDefault="00F778DF" w:rsidP="00F778DF">
      <w:pPr>
        <w:suppressAutoHyphens/>
        <w:ind w:left="142" w:firstLine="567"/>
        <w:jc w:val="both"/>
        <w:rPr>
          <w:lang w:val="bg-BG" w:eastAsia="ar-SA"/>
        </w:rPr>
      </w:pPr>
      <w:r w:rsidRPr="00F778DF">
        <w:rPr>
          <w:lang w:val="bg-BG" w:eastAsia="ar-SA"/>
        </w:rPr>
        <w:t xml:space="preserve">1.3. При невъзможност в рамките на срока по т. 1.2., за отстраняване на проблема в дефектирало оборудване, същото се заменя от Изпълнителя с  работоспособно от същия или по-висок клас в срок до 5 работни дни. </w:t>
      </w:r>
    </w:p>
    <w:p w:rsidR="00F778DF" w:rsidRPr="00F778DF" w:rsidRDefault="00F778DF" w:rsidP="00F778DF">
      <w:pPr>
        <w:suppressAutoHyphens/>
        <w:ind w:left="142" w:firstLine="567"/>
        <w:jc w:val="both"/>
        <w:rPr>
          <w:lang w:val="bg-BG" w:eastAsia="ar-SA"/>
        </w:rPr>
      </w:pPr>
      <w:r w:rsidRPr="00F778DF">
        <w:rPr>
          <w:lang w:val="bg-BG" w:eastAsia="ar-SA"/>
        </w:rPr>
        <w:t>2. Изпълнителят поема гаранция за качеството на стоката и за годността и за употреба за сроковете посочени в офертата на изпълнителя и се задължава:</w:t>
      </w:r>
    </w:p>
    <w:p w:rsidR="00F778DF" w:rsidRPr="00F778DF" w:rsidRDefault="00F778DF" w:rsidP="00F778DF">
      <w:pPr>
        <w:numPr>
          <w:ilvl w:val="0"/>
          <w:numId w:val="27"/>
        </w:numPr>
        <w:suppressAutoHyphens/>
        <w:jc w:val="both"/>
        <w:rPr>
          <w:lang w:val="bg-BG" w:eastAsia="ar-SA"/>
        </w:rPr>
      </w:pPr>
      <w:r w:rsidRPr="00F778DF">
        <w:rPr>
          <w:lang w:val="bg-BG" w:eastAsia="ar-SA"/>
        </w:rPr>
        <w:t>да осигури гаранционно обслужване и сервиз;</w:t>
      </w:r>
    </w:p>
    <w:p w:rsidR="00F778DF" w:rsidRPr="00F778DF" w:rsidRDefault="00F778DF" w:rsidP="00F778DF">
      <w:pPr>
        <w:numPr>
          <w:ilvl w:val="0"/>
          <w:numId w:val="27"/>
        </w:numPr>
        <w:suppressAutoHyphens/>
        <w:jc w:val="both"/>
        <w:rPr>
          <w:lang w:val="bg-BG" w:eastAsia="ar-SA"/>
        </w:rPr>
      </w:pPr>
      <w:r w:rsidRPr="00F778DF">
        <w:rPr>
          <w:lang w:val="bg-BG" w:eastAsia="ar-SA"/>
        </w:rPr>
        <w:t xml:space="preserve">да извършва качествено сервизно техническо поддържане и ремонт на доставената компютърна техника в съответствие с действащите стандарти;  </w:t>
      </w:r>
    </w:p>
    <w:p w:rsidR="00F778DF" w:rsidRPr="00F778DF" w:rsidRDefault="00F778DF" w:rsidP="00F778DF">
      <w:pPr>
        <w:numPr>
          <w:ilvl w:val="0"/>
          <w:numId w:val="27"/>
        </w:numPr>
        <w:suppressAutoHyphens/>
        <w:jc w:val="both"/>
        <w:rPr>
          <w:lang w:val="bg-BG" w:eastAsia="ar-SA"/>
        </w:rPr>
      </w:pPr>
      <w:r w:rsidRPr="00F778DF">
        <w:rPr>
          <w:lang w:val="bg-BG" w:eastAsia="ar-SA"/>
        </w:rPr>
        <w:t>да отстранява възникналите при нормалната експлоатация повреди;</w:t>
      </w:r>
    </w:p>
    <w:p w:rsidR="00F778DF" w:rsidRPr="00F778DF" w:rsidRDefault="00F778DF" w:rsidP="00F778DF">
      <w:pPr>
        <w:numPr>
          <w:ilvl w:val="0"/>
          <w:numId w:val="27"/>
        </w:numPr>
        <w:suppressAutoHyphens/>
        <w:jc w:val="both"/>
        <w:rPr>
          <w:lang w:val="bg-BG" w:eastAsia="ar-SA"/>
        </w:rPr>
      </w:pPr>
      <w:r w:rsidRPr="00F778DF">
        <w:rPr>
          <w:lang w:val="bg-BG" w:eastAsia="ar-SA"/>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F778DF" w:rsidRPr="00F778DF" w:rsidRDefault="00F778DF" w:rsidP="00F778DF">
      <w:pPr>
        <w:numPr>
          <w:ilvl w:val="1"/>
          <w:numId w:val="29"/>
        </w:numPr>
        <w:suppressAutoHyphens/>
        <w:ind w:firstLine="709"/>
        <w:jc w:val="both"/>
        <w:rPr>
          <w:lang w:val="bg-BG" w:eastAsia="ar-SA"/>
        </w:rPr>
      </w:pPr>
      <w:r w:rsidRPr="00F778DF">
        <w:rPr>
          <w:lang w:val="bg-BG" w:eastAsia="ar-SA"/>
        </w:rPr>
        <w:t>По време на гаранционния срок, участниците са длъжни  при установяване на еднороден дефект на компоненти и това е установено на не по - малко от 20% от техниката от един вид да подменят дефектния компонент и на другата техника от същия вид, които не са проявили дефекта.</w:t>
      </w:r>
    </w:p>
    <w:p w:rsidR="00F778DF" w:rsidRPr="00F778DF" w:rsidRDefault="00F778DF" w:rsidP="00F778DF">
      <w:pPr>
        <w:numPr>
          <w:ilvl w:val="1"/>
          <w:numId w:val="29"/>
        </w:numPr>
        <w:suppressAutoHyphens/>
        <w:ind w:hanging="191"/>
        <w:jc w:val="both"/>
        <w:rPr>
          <w:lang w:val="bg-BG" w:eastAsia="ar-SA"/>
        </w:rPr>
      </w:pPr>
      <w:r w:rsidRPr="00F778DF">
        <w:rPr>
          <w:lang w:val="bg-BG" w:eastAsia="ar-SA"/>
        </w:rPr>
        <w:t>Изпълнителят не носи отговорност в следните случаи:</w:t>
      </w:r>
    </w:p>
    <w:p w:rsidR="00F778DF" w:rsidRPr="00F778DF" w:rsidRDefault="00F778DF" w:rsidP="00F778DF">
      <w:pPr>
        <w:numPr>
          <w:ilvl w:val="2"/>
          <w:numId w:val="29"/>
        </w:numPr>
        <w:suppressAutoHyphens/>
        <w:ind w:firstLine="709"/>
        <w:jc w:val="both"/>
        <w:rPr>
          <w:lang w:val="bg-BG" w:eastAsia="ar-SA"/>
        </w:rPr>
      </w:pPr>
      <w:r w:rsidRPr="00F778DF">
        <w:rPr>
          <w:lang w:val="bg-BG" w:eastAsia="ar-SA"/>
        </w:rPr>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F778DF" w:rsidRPr="00F778DF" w:rsidRDefault="00F778DF" w:rsidP="00F778DF">
      <w:pPr>
        <w:numPr>
          <w:ilvl w:val="2"/>
          <w:numId w:val="29"/>
        </w:numPr>
        <w:suppressAutoHyphens/>
        <w:ind w:firstLine="720"/>
        <w:jc w:val="both"/>
        <w:rPr>
          <w:lang w:val="bg-BG" w:eastAsia="ar-SA"/>
        </w:rPr>
      </w:pPr>
      <w:r w:rsidRPr="00F778DF">
        <w:rPr>
          <w:lang w:val="bg-BG" w:eastAsia="ar-SA"/>
        </w:rPr>
        <w:lastRenderedPageBreak/>
        <w:t>поражения при стихийни бедствия: пожар, земетресение, наводнение, големи колебания в електрическата мрежа, посегателства и др.</w:t>
      </w:r>
    </w:p>
    <w:p w:rsidR="00F778DF" w:rsidRPr="00F778DF" w:rsidRDefault="00F778DF" w:rsidP="00F778DF">
      <w:pPr>
        <w:numPr>
          <w:ilvl w:val="1"/>
          <w:numId w:val="29"/>
        </w:numPr>
        <w:suppressAutoHyphens/>
        <w:ind w:firstLine="709"/>
        <w:jc w:val="both"/>
        <w:rPr>
          <w:lang w:val="bg-BG" w:eastAsia="ar-SA"/>
        </w:rPr>
      </w:pPr>
      <w:r w:rsidRPr="00F778DF">
        <w:rPr>
          <w:lang w:val="bg-BG" w:eastAsia="ar-SA"/>
        </w:rPr>
        <w:t>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F778DF" w:rsidRPr="00F778DF" w:rsidRDefault="00F778DF" w:rsidP="00F778DF">
      <w:pPr>
        <w:numPr>
          <w:ilvl w:val="1"/>
          <w:numId w:val="29"/>
        </w:numPr>
        <w:suppressAutoHyphens/>
        <w:ind w:firstLine="720"/>
        <w:jc w:val="both"/>
        <w:rPr>
          <w:lang w:val="bg-BG" w:eastAsia="ar-SA"/>
        </w:rPr>
      </w:pPr>
      <w:r w:rsidRPr="00F778DF">
        <w:rPr>
          <w:lang w:val="bg-BG" w:eastAsia="ar-SA"/>
        </w:rPr>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
    <w:p w:rsidR="00F778DF" w:rsidRPr="00F778DF" w:rsidRDefault="00F778DF" w:rsidP="00F778DF">
      <w:pPr>
        <w:numPr>
          <w:ilvl w:val="1"/>
          <w:numId w:val="29"/>
        </w:numPr>
        <w:suppressAutoHyphens/>
        <w:ind w:firstLine="360"/>
        <w:jc w:val="both"/>
        <w:rPr>
          <w:bCs/>
          <w:lang w:val="bg-BG" w:eastAsia="ar-SA"/>
        </w:rPr>
      </w:pPr>
      <w:r w:rsidRPr="00F778DF">
        <w:rPr>
          <w:lang w:val="bg-BG" w:eastAsia="ar-SA"/>
        </w:rPr>
        <w:t xml:space="preserve">Минималните изисквания към техниката са подробно описани в техническото задание от документацията за участие. </w:t>
      </w:r>
    </w:p>
    <w:p w:rsidR="00F778DF" w:rsidRPr="00F778DF" w:rsidRDefault="00F778DF" w:rsidP="00F778DF">
      <w:pPr>
        <w:numPr>
          <w:ilvl w:val="1"/>
          <w:numId w:val="29"/>
        </w:numPr>
        <w:suppressAutoHyphens/>
        <w:ind w:firstLine="426"/>
        <w:jc w:val="both"/>
        <w:rPr>
          <w:bCs/>
          <w:lang w:val="bg-BG" w:eastAsia="ar-SA"/>
        </w:rPr>
      </w:pPr>
      <w:r w:rsidRPr="00F778DF">
        <w:rPr>
          <w:bCs/>
          <w:lang w:val="bg-BG" w:eastAsia="ar-SA"/>
        </w:rPr>
        <w:t xml:space="preserve">В ценовите си предложения, участниците следва да включат всички разходи по доставка до адреса на УНСС и гаранционно обслужване на техниката, при условията посочени по-горе. </w:t>
      </w:r>
    </w:p>
    <w:p w:rsidR="00F778DF" w:rsidRPr="00F778DF" w:rsidRDefault="00F778DF" w:rsidP="00F778DF">
      <w:pPr>
        <w:numPr>
          <w:ilvl w:val="1"/>
          <w:numId w:val="29"/>
        </w:numPr>
        <w:suppressAutoHyphens/>
        <w:ind w:firstLine="426"/>
        <w:jc w:val="both"/>
        <w:rPr>
          <w:b/>
          <w:bCs/>
          <w:lang w:val="bg-BG" w:eastAsia="ar-SA"/>
        </w:rPr>
      </w:pPr>
      <w:r w:rsidRPr="00F778DF">
        <w:rPr>
          <w:b/>
          <w:bCs/>
          <w:lang w:val="bg-BG" w:eastAsia="ar-SA"/>
        </w:rPr>
        <w:t xml:space="preserve">Под инсталация и въвеждане в експлоатация от обекта на поръчката се има предвид инсталиране на </w:t>
      </w:r>
      <w:r w:rsidRPr="00F778DF">
        <w:rPr>
          <w:b/>
          <w:lang w:eastAsia="ar-SA"/>
        </w:rPr>
        <w:t>Windows Server 201</w:t>
      </w:r>
      <w:r w:rsidR="00884EF2">
        <w:rPr>
          <w:b/>
          <w:lang w:eastAsia="ar-SA"/>
        </w:rPr>
        <w:t>6</w:t>
      </w:r>
      <w:r w:rsidRPr="00F778DF">
        <w:rPr>
          <w:b/>
          <w:lang w:eastAsia="ar-SA"/>
        </w:rPr>
        <w:t xml:space="preserve"> Standart Edition</w:t>
      </w:r>
      <w:r w:rsidRPr="00F778DF">
        <w:rPr>
          <w:b/>
          <w:lang w:val="bg-BG" w:eastAsia="ar-SA"/>
        </w:rPr>
        <w:t xml:space="preserve"> за сървърите. Лицензът се предоставя от Възложителя</w:t>
      </w:r>
      <w:r w:rsidR="00884EF2">
        <w:rPr>
          <w:b/>
          <w:lang w:eastAsia="ar-SA"/>
        </w:rPr>
        <w:t>.</w:t>
      </w:r>
    </w:p>
    <w:p w:rsidR="00F778DF" w:rsidRPr="00F778DF" w:rsidRDefault="00F778DF" w:rsidP="00F778DF">
      <w:pPr>
        <w:suppressAutoHyphens/>
        <w:ind w:firstLine="450"/>
        <w:jc w:val="both"/>
        <w:rPr>
          <w:b/>
          <w:lang w:val="bg-BG" w:eastAsia="ar-SA"/>
        </w:rPr>
      </w:pPr>
      <w:r w:rsidRPr="00F778DF">
        <w:rPr>
          <w:b/>
          <w:lang w:eastAsia="ar-SA"/>
        </w:rPr>
        <w:t xml:space="preserve">3. </w:t>
      </w:r>
      <w:r w:rsidRPr="00F778DF">
        <w:rPr>
          <w:b/>
          <w:lang w:val="bg-BG" w:eastAsia="ar-SA"/>
        </w:rPr>
        <w:t>Участниците следва да докажат, че предлаганата техника за обособени позиции 1, 2 и 3 е сертифицирана от</w:t>
      </w:r>
      <w:r w:rsidRPr="00F778DF">
        <w:rPr>
          <w:b/>
          <w:lang w:eastAsia="ar-SA"/>
        </w:rPr>
        <w:t xml:space="preserve"> Microsoft</w:t>
      </w:r>
      <w:r w:rsidRPr="00F778DF">
        <w:rPr>
          <w:b/>
          <w:lang w:val="bg-BG" w:eastAsia="ar-SA"/>
        </w:rPr>
        <w:t xml:space="preserve"> /за позиция 1 това изискване не се отнася за комуникационното оборудване/. За доказателства за сертифициране от Microsoft на техниката се разбира разпечатка на </w:t>
      </w:r>
      <w:r w:rsidRPr="00F778DF">
        <w:rPr>
          <w:b/>
          <w:lang w:eastAsia="ar-SA"/>
        </w:rPr>
        <w:t>Windows Logo Verifivation Report</w:t>
      </w:r>
      <w:r w:rsidRPr="00F778DF">
        <w:rPr>
          <w:b/>
          <w:lang w:val="bg-BG" w:eastAsia="ar-SA"/>
        </w:rPr>
        <w:t xml:space="preserve">, както и чрез посочване на линк в техническото предложение, чрез който да може да се провери истинността на горепосоченото. За сървърите </w:t>
      </w:r>
      <w:hyperlink r:id="rId9" w:history="1">
        <w:r w:rsidRPr="00F778DF">
          <w:rPr>
            <w:b/>
            <w:color w:val="0000FF"/>
            <w:u w:val="single"/>
            <w:lang w:eastAsia="ar-SA"/>
          </w:rPr>
          <w:t>https://www.windowsservercatalog.com</w:t>
        </w:r>
      </w:hyperlink>
      <w:r w:rsidRPr="00F778DF">
        <w:rPr>
          <w:b/>
          <w:lang w:val="bg-BG" w:eastAsia="ar-SA"/>
        </w:rPr>
        <w:t xml:space="preserve">, а за декстопи и лаптопи в </w:t>
      </w:r>
      <w:r w:rsidRPr="00F778DF">
        <w:rPr>
          <w:b/>
          <w:lang w:eastAsia="ar-SA"/>
        </w:rPr>
        <w:t xml:space="preserve">Windows Compatible Products List </w:t>
      </w:r>
      <w:hyperlink r:id="rId10" w:history="1">
        <w:r w:rsidRPr="00F778DF">
          <w:rPr>
            <w:b/>
            <w:color w:val="0000FF"/>
            <w:u w:val="single"/>
            <w:lang w:eastAsia="ar-SA"/>
          </w:rPr>
          <w:t>https://sysdev.microsoft.com/en-US/Hardware/LPL/default.aspx</w:t>
        </w:r>
      </w:hyperlink>
      <w:r w:rsidRPr="00F778DF">
        <w:rPr>
          <w:b/>
          <w:lang w:eastAsia="ar-SA"/>
        </w:rPr>
        <w:t xml:space="preserve">. </w:t>
      </w:r>
      <w:r w:rsidRPr="00F778DF">
        <w:rPr>
          <w:b/>
          <w:lang w:val="bg-BG" w:eastAsia="ar-SA"/>
        </w:rPr>
        <w:t>Това изискване се прилага само за техниката, за която се изисква това в техническото задание (Образец № 11).</w:t>
      </w:r>
    </w:p>
    <w:p w:rsidR="00F778DF" w:rsidRPr="00F778DF" w:rsidRDefault="00F778DF" w:rsidP="00F778DF">
      <w:pPr>
        <w:suppressAutoHyphens/>
        <w:ind w:firstLine="450"/>
        <w:jc w:val="both"/>
        <w:rPr>
          <w:b/>
          <w:bCs/>
          <w:lang w:val="bg-BG" w:eastAsia="ar-SA"/>
        </w:rPr>
      </w:pPr>
      <w:r w:rsidRPr="00F778DF">
        <w:rPr>
          <w:b/>
          <w:bCs/>
          <w:lang w:val="bg-BG" w:eastAsia="ar-SA"/>
        </w:rPr>
        <w:t>4. Предлаганата техника следва да е нова, неупотребявана, нерициклирана и в производствената листа на производителя към момента на подаване на офертата, за което участниците следва да посочат линк, чрез който да може да се провери истинността на горепосоченото.</w:t>
      </w:r>
    </w:p>
    <w:p w:rsidR="00F778DF" w:rsidRPr="00F778DF" w:rsidRDefault="00F778DF" w:rsidP="00F778DF">
      <w:pPr>
        <w:suppressAutoHyphens/>
        <w:ind w:firstLine="450"/>
        <w:jc w:val="both"/>
        <w:rPr>
          <w:b/>
          <w:bCs/>
          <w:lang w:val="bg-BG" w:eastAsia="ar-SA"/>
        </w:rPr>
      </w:pPr>
      <w:r w:rsidRPr="00F778DF">
        <w:rPr>
          <w:b/>
          <w:bCs/>
          <w:lang w:val="bg-BG" w:eastAsia="ar-SA"/>
        </w:rPr>
        <w:t>5. Участниците следва в своето предложение за изпълнение на поръчката в съответствие с техническите спецификации и изискванията на възложителя да представи сравнителна таблица, чрез която да е видно съответствието на предлаганата техника с изискванията на възложителя.</w:t>
      </w:r>
    </w:p>
    <w:p w:rsidR="00F778DF" w:rsidRPr="00F778DF" w:rsidRDefault="00F778DF" w:rsidP="00F778DF">
      <w:pPr>
        <w:suppressAutoHyphens/>
        <w:ind w:firstLine="450"/>
        <w:jc w:val="both"/>
        <w:rPr>
          <w:b/>
          <w:bCs/>
          <w:lang w:val="bg-BG" w:eastAsia="ar-SA"/>
        </w:rPr>
      </w:pPr>
      <w:r w:rsidRPr="00F778DF">
        <w:rPr>
          <w:b/>
          <w:bCs/>
          <w:lang w:val="bg-BG" w:eastAsia="ar-SA"/>
        </w:rPr>
        <w:t xml:space="preserve">6. Участниците следва да </w:t>
      </w:r>
      <w:r w:rsidR="00AD20C8">
        <w:rPr>
          <w:b/>
          <w:bCs/>
          <w:lang w:val="bg-BG" w:eastAsia="ar-SA"/>
        </w:rPr>
        <w:t>имат на разположение</w:t>
      </w:r>
      <w:r w:rsidRPr="00F778DF">
        <w:rPr>
          <w:b/>
          <w:bCs/>
          <w:lang w:val="bg-BG" w:eastAsia="ar-SA"/>
        </w:rPr>
        <w:t xml:space="preserve"> сервизна база, оторизирана от производителите и/или официални вносители на предлаганата техника</w:t>
      </w:r>
      <w:r w:rsidR="00AD20C8">
        <w:rPr>
          <w:b/>
          <w:bCs/>
          <w:lang w:val="bg-BG" w:eastAsia="ar-SA"/>
        </w:rPr>
        <w:t xml:space="preserve"> за осъществяване на сервизната услуга при условията посочени по-горе.</w:t>
      </w:r>
    </w:p>
    <w:p w:rsidR="00F778DF" w:rsidRPr="00F778DF" w:rsidRDefault="00F778DF" w:rsidP="00F778DF">
      <w:pPr>
        <w:suppressAutoHyphens/>
        <w:ind w:firstLine="720"/>
        <w:jc w:val="both"/>
        <w:rPr>
          <w:lang w:val="bg-BG" w:eastAsia="ar-SA"/>
        </w:rPr>
      </w:pPr>
      <w:r w:rsidRPr="00F778DF">
        <w:rPr>
          <w:lang w:val="bg-BG" w:eastAsia="ar-SA"/>
        </w:rPr>
        <w:t xml:space="preserve">Всеки участник има право да представи само </w:t>
      </w:r>
      <w:r w:rsidRPr="00F778DF">
        <w:rPr>
          <w:b/>
          <w:lang w:val="bg-BG" w:eastAsia="ar-SA"/>
        </w:rPr>
        <w:t>едно предложение</w:t>
      </w:r>
      <w:r w:rsidRPr="00F778DF">
        <w:rPr>
          <w:lang w:val="bg-BG" w:eastAsia="ar-SA"/>
        </w:rPr>
        <w:t>, като трябва да оферира всички позиции за обособената позиция/и за които участва.</w:t>
      </w:r>
    </w:p>
    <w:p w:rsidR="00F778DF" w:rsidRPr="00F778DF" w:rsidRDefault="00F778DF" w:rsidP="00F778DF">
      <w:pPr>
        <w:shd w:val="clear" w:color="auto" w:fill="FFFFFF"/>
        <w:suppressAutoHyphens/>
        <w:spacing w:after="240" w:line="276" w:lineRule="auto"/>
        <w:ind w:firstLine="720"/>
        <w:jc w:val="both"/>
        <w:rPr>
          <w:b/>
          <w:lang w:val="bg-BG" w:eastAsia="bg-BG"/>
        </w:rPr>
      </w:pPr>
      <w:r w:rsidRPr="00F778DF">
        <w:rPr>
          <w:b/>
          <w:lang w:val="bg-BG" w:eastAsia="ar-SA"/>
        </w:rPr>
        <w:t>В настоящата документация не се съдържат изисквания, насочващи към определен производител или доставчик. В случай, че наименование или част от наименование на съвпада с конкретен стандарт, спецификация, техническа оценка, техническо, одобрение, технически еталон и модел, източник, процес, търговска марка, патент, тип, произход или производство, да се приема, че възложителят е поставил изискването "или еквивалентно/и".</w:t>
      </w:r>
    </w:p>
    <w:p w:rsidR="00F5609B" w:rsidRPr="00761CB3" w:rsidRDefault="00F5609B" w:rsidP="00761CB3">
      <w:pPr>
        <w:ind w:firstLine="360"/>
        <w:jc w:val="both"/>
        <w:rPr>
          <w:i/>
          <w:color w:val="FF0000"/>
          <w:lang w:val="bg-BG" w:eastAsia="bg-BG"/>
        </w:rPr>
      </w:pPr>
    </w:p>
    <w:p w:rsidR="00DC68BF" w:rsidRPr="000365A1" w:rsidRDefault="00761CB3" w:rsidP="000365A1">
      <w:pPr>
        <w:tabs>
          <w:tab w:val="left" w:pos="0"/>
        </w:tabs>
        <w:jc w:val="both"/>
        <w:rPr>
          <w:lang w:val="bg-BG" w:eastAsia="bg-BG"/>
        </w:rPr>
      </w:pPr>
      <w:r>
        <w:rPr>
          <w:lang w:val="bg-BG" w:eastAsia="bg-BG"/>
        </w:rPr>
        <w:tab/>
      </w: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lastRenderedPageBreak/>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2B74E6" w:rsidRDefault="002B74E6" w:rsidP="002A6FB9">
      <w:pPr>
        <w:jc w:val="both"/>
        <w:rPr>
          <w:sz w:val="28"/>
          <w:szCs w:val="28"/>
          <w:lang w:val="bg-BG"/>
        </w:rPr>
      </w:pPr>
    </w:p>
    <w:p w:rsidR="00E96AA8" w:rsidRPr="00822D27" w:rsidRDefault="002A6FB9" w:rsidP="00E96AA8">
      <w:pPr>
        <w:shd w:val="clear" w:color="auto" w:fill="FFFFFF"/>
        <w:spacing w:before="120" w:line="276" w:lineRule="auto"/>
        <w:ind w:firstLine="720"/>
        <w:jc w:val="both"/>
        <w:rPr>
          <w:b/>
          <w:caps/>
          <w:lang w:val="bg-BG" w:eastAsia="bg-BG"/>
        </w:rPr>
      </w:pPr>
      <w:r>
        <w:rPr>
          <w:b/>
          <w:caps/>
          <w:lang w:val="bg-BG" w:eastAsia="bg-BG"/>
        </w:rPr>
        <w:t>1</w:t>
      </w:r>
      <w:r w:rsidR="00E96AA8" w:rsidRPr="00822D27">
        <w:rPr>
          <w:b/>
          <w:caps/>
          <w:lang w:val="bg-BG" w:eastAsia="bg-BG"/>
        </w:rPr>
        <w:t xml:space="preserve">. Методика за определяне на комплексната оценка </w:t>
      </w:r>
      <w:r>
        <w:rPr>
          <w:b/>
          <w:caps/>
          <w:lang w:val="bg-BG" w:eastAsia="bg-BG"/>
        </w:rPr>
        <w:t>за сключване на рамково споразумение</w:t>
      </w:r>
    </w:p>
    <w:p w:rsidR="00E96AA8" w:rsidRDefault="00E96AA8" w:rsidP="001F12B4">
      <w:pPr>
        <w:shd w:val="clear" w:color="auto" w:fill="FFFFFF"/>
        <w:spacing w:before="120" w:line="276" w:lineRule="auto"/>
        <w:ind w:firstLine="720"/>
        <w:jc w:val="both"/>
        <w:rPr>
          <w:lang w:val="bg-BG" w:eastAsia="bg-BG"/>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Обществената поръчка</w:t>
      </w:r>
      <w:r w:rsidR="002A6FB9">
        <w:rPr>
          <w:lang w:val="bg-BG" w:eastAsia="bg-BG"/>
        </w:rPr>
        <w:t xml:space="preserve"> за сключване на рамково споразумение</w:t>
      </w:r>
      <w:r w:rsidRPr="00F5006A">
        <w:rPr>
          <w:lang w:val="bg-BG" w:eastAsia="bg-BG"/>
        </w:rPr>
        <w:t xml:space="preserve"> се възлага въз основа на  „икономически най-изгодната оферта”</w:t>
      </w:r>
      <w:r w:rsidR="002A6FB9">
        <w:rPr>
          <w:lang w:val="bg-BG" w:eastAsia="bg-BG"/>
        </w:rPr>
        <w:t xml:space="preserve"> за всяка обособена позиция поотделно</w:t>
      </w:r>
      <w:r w:rsidRPr="00F5006A">
        <w:rPr>
          <w:lang w:val="bg-BG" w:eastAsia="bg-BG"/>
        </w:rPr>
        <w:t xml:space="preserve">.  </w:t>
      </w:r>
    </w:p>
    <w:p w:rsidR="001F12B4" w:rsidRDefault="001F12B4" w:rsidP="001F12B4">
      <w:pPr>
        <w:shd w:val="clear" w:color="auto" w:fill="FFFFFF"/>
        <w:spacing w:line="276" w:lineRule="auto"/>
        <w:ind w:firstLine="709"/>
        <w:jc w:val="both"/>
        <w:rPr>
          <w:lang w:val="bg-BG" w:eastAsia="bg-BG"/>
        </w:rPr>
      </w:pPr>
      <w:r w:rsidRPr="00F5006A">
        <w:rPr>
          <w:lang w:val="bg-BG" w:eastAsia="bg-BG"/>
        </w:rPr>
        <w:t>Икономически най-изгодната оферта  за всяка обособена позиция поотделно 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Pr>
          <w:lang w:val="bg-BG" w:eastAsia="bg-BG"/>
        </w:rPr>
        <w:t>.</w:t>
      </w:r>
    </w:p>
    <w:p w:rsidR="001F12B4"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w:t>
      </w:r>
      <w:r w:rsidR="002A6FB9">
        <w:rPr>
          <w:lang w:val="bg-BG"/>
        </w:rPr>
        <w:t xml:space="preserve">потенциалните </w:t>
      </w:r>
      <w:r w:rsidRPr="00B46453">
        <w:rPr>
          <w:lang w:val="bg-BG"/>
        </w:rPr>
        <w:t>изпълнител</w:t>
      </w:r>
      <w:r w:rsidR="002A6FB9">
        <w:rPr>
          <w:lang w:val="bg-BG"/>
        </w:rPr>
        <w:t>и</w:t>
      </w:r>
      <w:r w:rsidRPr="00B46453">
        <w:rPr>
          <w:lang w:val="bg-BG"/>
        </w:rPr>
        <w:t xml:space="preserve">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2A6FB9" w:rsidRDefault="002A6FB9" w:rsidP="001F12B4">
      <w:pPr>
        <w:shd w:val="clear" w:color="auto" w:fill="FFFFFF"/>
        <w:spacing w:line="276" w:lineRule="auto"/>
        <w:ind w:firstLine="709"/>
        <w:jc w:val="both"/>
        <w:rPr>
          <w:lang w:val="bg-BG"/>
        </w:rPr>
      </w:pPr>
    </w:p>
    <w:p w:rsidR="002A6FB9" w:rsidRDefault="002A6FB9" w:rsidP="002A6FB9">
      <w:pPr>
        <w:shd w:val="clear" w:color="auto" w:fill="FFFFFF"/>
        <w:spacing w:before="120" w:line="276" w:lineRule="auto"/>
        <w:ind w:firstLine="720"/>
        <w:jc w:val="both"/>
        <w:rPr>
          <w:b/>
          <w:caps/>
          <w:lang w:val="bg-BG" w:eastAsia="bg-BG"/>
        </w:rPr>
      </w:pPr>
      <w:r>
        <w:rPr>
          <w:b/>
          <w:caps/>
          <w:lang w:val="bg-BG" w:eastAsia="bg-BG"/>
        </w:rPr>
        <w:t>2</w:t>
      </w:r>
      <w:r w:rsidRPr="00822D27">
        <w:rPr>
          <w:b/>
          <w:caps/>
          <w:lang w:val="bg-BG" w:eastAsia="bg-BG"/>
        </w:rPr>
        <w:t xml:space="preserve">. Методика за определяне на комплексната оценка </w:t>
      </w:r>
      <w:r>
        <w:rPr>
          <w:b/>
          <w:caps/>
          <w:lang w:val="bg-BG" w:eastAsia="bg-BG"/>
        </w:rPr>
        <w:t xml:space="preserve">при </w:t>
      </w:r>
      <w:r w:rsidRPr="002A6FB9">
        <w:rPr>
          <w:b/>
          <w:caps/>
          <w:lang w:val="bg-BG" w:eastAsia="bg-BG"/>
        </w:rPr>
        <w:t>вътрешен конкурентен избор за определяне на изпълнител</w:t>
      </w:r>
      <w:r>
        <w:rPr>
          <w:b/>
          <w:caps/>
          <w:lang w:val="bg-BG" w:eastAsia="bg-BG"/>
        </w:rPr>
        <w:t xml:space="preserve"> на договор</w:t>
      </w:r>
    </w:p>
    <w:p w:rsidR="009169AC" w:rsidRPr="001F12B4" w:rsidRDefault="009169AC" w:rsidP="009169AC">
      <w:pPr>
        <w:shd w:val="clear" w:color="auto" w:fill="FFFFFF"/>
        <w:spacing w:before="120" w:line="276" w:lineRule="auto"/>
        <w:ind w:firstLine="720"/>
        <w:jc w:val="both"/>
        <w:rPr>
          <w:lang w:val="bg-BG" w:eastAsia="bg-BG"/>
        </w:rPr>
      </w:pPr>
      <w:r>
        <w:rPr>
          <w:lang w:val="bg-BG" w:eastAsia="bg-BG"/>
        </w:rPr>
        <w:t>Определянето на изпълнител на договор при вътрешен конкурентен избор е</w:t>
      </w:r>
      <w:r w:rsidRPr="001F12B4">
        <w:rPr>
          <w:lang w:val="bg-BG" w:eastAsia="bg-BG"/>
        </w:rPr>
        <w:t xml:space="preserve"> въз основа на  „икономически най-изгодната оферта”.  </w:t>
      </w:r>
    </w:p>
    <w:p w:rsidR="009169AC" w:rsidRPr="001F12B4" w:rsidRDefault="009169AC" w:rsidP="009169AC">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9169AC" w:rsidRDefault="009169AC" w:rsidP="009169AC">
      <w:pPr>
        <w:shd w:val="clear" w:color="auto" w:fill="FFFFFF"/>
        <w:spacing w:line="276" w:lineRule="auto"/>
        <w:ind w:firstLine="709"/>
        <w:jc w:val="both"/>
        <w:rPr>
          <w:rFonts w:eastAsia="MS Mincho"/>
          <w:lang w:val="bg-BG"/>
        </w:rPr>
      </w:pPr>
      <w:r w:rsidRPr="001F12B4">
        <w:rPr>
          <w:rFonts w:eastAsia="MS Mincho"/>
          <w:lang w:val="bg-BG"/>
        </w:rPr>
        <w:t xml:space="preserve">Комплексната оценка (КО) на всеки участник </w:t>
      </w:r>
      <w:r>
        <w:rPr>
          <w:rFonts w:eastAsia="MS Mincho"/>
          <w:lang w:val="bg-BG"/>
        </w:rPr>
        <w:t>във вътрешния конкурентен избор</w:t>
      </w:r>
      <w:r w:rsidRPr="001F12B4">
        <w:rPr>
          <w:rFonts w:eastAsia="MS Mincho"/>
          <w:lang w:val="bg-BG"/>
        </w:rPr>
        <w:t xml:space="preserve"> се получава като сума от оценките на офертата по следните два показателя:</w:t>
      </w:r>
    </w:p>
    <w:p w:rsidR="009169AC" w:rsidRPr="009169AC" w:rsidRDefault="009169AC" w:rsidP="00103719">
      <w:pPr>
        <w:numPr>
          <w:ilvl w:val="0"/>
          <w:numId w:val="30"/>
        </w:numPr>
        <w:suppressAutoHyphens/>
        <w:jc w:val="both"/>
        <w:rPr>
          <w:color w:val="000000"/>
          <w:lang w:val="bg-BG" w:eastAsia="ar-SA"/>
        </w:rPr>
      </w:pPr>
      <w:r w:rsidRPr="009169AC">
        <w:rPr>
          <w:color w:val="000000"/>
          <w:lang w:val="bg-BG" w:eastAsia="ar-SA"/>
        </w:rPr>
        <w:t>Предлагана цена с отстъпката(Кц) - максимум 100 точки при тежест в комплексната оценка – 95 % (оценка от 0 до 100);</w:t>
      </w:r>
    </w:p>
    <w:p w:rsidR="009169AC" w:rsidRPr="009169AC" w:rsidRDefault="009169AC" w:rsidP="00103719">
      <w:pPr>
        <w:numPr>
          <w:ilvl w:val="0"/>
          <w:numId w:val="30"/>
        </w:numPr>
        <w:suppressAutoHyphens/>
        <w:jc w:val="both"/>
        <w:rPr>
          <w:color w:val="000000"/>
          <w:lang w:val="bg-BG" w:eastAsia="ar-SA"/>
        </w:rPr>
      </w:pPr>
      <w:r w:rsidRPr="009169AC">
        <w:rPr>
          <w:color w:val="000000"/>
          <w:lang w:val="bg-BG" w:eastAsia="ar-SA"/>
        </w:rPr>
        <w:t>Срок за доставка (Кд) – максимум 100 точки при тежест в комплексната оценка – 5 % (оценка от 0 до 100);</w:t>
      </w:r>
    </w:p>
    <w:p w:rsidR="009169AC" w:rsidRPr="009169AC" w:rsidRDefault="009169AC" w:rsidP="009169AC">
      <w:pPr>
        <w:ind w:left="720"/>
        <w:jc w:val="both"/>
        <w:rPr>
          <w:color w:val="000000"/>
          <w:lang w:val="bg-BG" w:eastAsia="ar-SA"/>
        </w:rPr>
      </w:pPr>
    </w:p>
    <w:p w:rsidR="009169AC" w:rsidRPr="009169AC" w:rsidRDefault="009169AC" w:rsidP="009169AC">
      <w:pPr>
        <w:suppressAutoHyphens/>
        <w:ind w:left="360"/>
        <w:jc w:val="both"/>
        <w:rPr>
          <w:color w:val="000000"/>
          <w:lang w:val="bg-BG" w:eastAsia="ar-SA"/>
        </w:rPr>
      </w:pPr>
      <w:r w:rsidRPr="009169AC">
        <w:rPr>
          <w:color w:val="000000"/>
          <w:lang w:val="bg-BG" w:eastAsia="ar-SA"/>
        </w:rPr>
        <w:t>или</w:t>
      </w:r>
    </w:p>
    <w:p w:rsidR="009169AC" w:rsidRPr="009169AC" w:rsidRDefault="009169AC" w:rsidP="009169AC">
      <w:pPr>
        <w:suppressAutoHyphens/>
        <w:ind w:left="360"/>
        <w:jc w:val="both"/>
        <w:rPr>
          <w:color w:val="000000"/>
          <w:lang w:val="bg-BG" w:eastAsia="ar-SA"/>
        </w:rPr>
      </w:pPr>
    </w:p>
    <w:p w:rsidR="009169AC" w:rsidRPr="009169AC" w:rsidRDefault="009169AC" w:rsidP="009169AC">
      <w:pPr>
        <w:suppressAutoHyphens/>
        <w:ind w:left="360"/>
        <w:jc w:val="both"/>
        <w:rPr>
          <w:color w:val="000000"/>
          <w:lang w:val="bg-BG" w:eastAsia="ar-SA"/>
        </w:rPr>
      </w:pPr>
      <w:r w:rsidRPr="009169AC">
        <w:rPr>
          <w:color w:val="000000"/>
          <w:lang w:val="bg-BG" w:eastAsia="ar-SA"/>
        </w:rPr>
        <w:t>К = Кц х 0,95 + Кд х 0,05</w:t>
      </w:r>
    </w:p>
    <w:p w:rsidR="009169AC" w:rsidRPr="009169AC" w:rsidRDefault="009169AC" w:rsidP="009169AC">
      <w:pPr>
        <w:suppressAutoHyphens/>
        <w:ind w:left="360"/>
        <w:jc w:val="both"/>
        <w:rPr>
          <w:color w:val="000000"/>
          <w:lang w:val="bg-BG" w:eastAsia="ar-SA"/>
        </w:rPr>
      </w:pPr>
    </w:p>
    <w:p w:rsidR="009169AC" w:rsidRPr="009169AC" w:rsidRDefault="009169AC" w:rsidP="009169AC">
      <w:pPr>
        <w:suppressAutoHyphens/>
        <w:ind w:left="-120" w:firstLine="840"/>
        <w:rPr>
          <w:color w:val="000000"/>
          <w:lang w:val="bg-BG" w:eastAsia="ar-SA"/>
        </w:rPr>
      </w:pPr>
      <w:r w:rsidRPr="009169AC">
        <w:rPr>
          <w:color w:val="000000"/>
          <w:lang w:val="bg-BG" w:eastAsia="ar-SA"/>
        </w:rPr>
        <w:t>Критериите за оценка на офертите и тяхната тежест в комплексната оценка се определят в коефициентите.</w:t>
      </w:r>
    </w:p>
    <w:p w:rsidR="009169AC" w:rsidRPr="009169AC" w:rsidRDefault="009169AC" w:rsidP="009169AC">
      <w:pPr>
        <w:keepNext/>
        <w:tabs>
          <w:tab w:val="num" w:pos="0"/>
        </w:tabs>
        <w:spacing w:before="240" w:after="60"/>
        <w:outlineLvl w:val="3"/>
        <w:rPr>
          <w:b/>
          <w:bCs/>
          <w:i/>
          <w:lang w:val="bg-BG" w:eastAsia="ar-SA"/>
        </w:rPr>
      </w:pPr>
      <w:r w:rsidRPr="009169AC">
        <w:rPr>
          <w:b/>
          <w:bCs/>
          <w:i/>
          <w:lang w:val="bg-BG" w:eastAsia="ar-SA"/>
        </w:rPr>
        <w:tab/>
        <w:t>Показателят “Кц” е за най-ниска предложена цена за конкретната поръчка и се получава по следния начин:</w:t>
      </w:r>
    </w:p>
    <w:p w:rsidR="009169AC" w:rsidRPr="009169AC" w:rsidRDefault="009169AC" w:rsidP="009169AC">
      <w:pPr>
        <w:suppressAutoHyphens/>
        <w:ind w:left="-120"/>
        <w:rPr>
          <w:lang w:val="bg-BG" w:eastAsia="ar-SA"/>
        </w:rPr>
      </w:pPr>
    </w:p>
    <w:p w:rsidR="009169AC" w:rsidRPr="009169AC" w:rsidRDefault="009169AC" w:rsidP="009169AC">
      <w:pPr>
        <w:suppressAutoHyphens/>
        <w:ind w:left="-120"/>
        <w:rPr>
          <w:i/>
          <w:color w:val="000000"/>
          <w:lang w:val="bg-BG" w:eastAsia="ar-SA"/>
        </w:rPr>
      </w:pPr>
      <w:r w:rsidRPr="009169AC">
        <w:rPr>
          <w:i/>
          <w:color w:val="000000"/>
          <w:lang w:val="bg-BG" w:eastAsia="ar-SA"/>
        </w:rPr>
        <w:t xml:space="preserve">Кц = Ц мин / Ц участник х 100 </w:t>
      </w:r>
    </w:p>
    <w:p w:rsidR="009169AC" w:rsidRPr="009169AC" w:rsidRDefault="009169AC" w:rsidP="009169AC">
      <w:pPr>
        <w:suppressAutoHyphens/>
        <w:ind w:left="-120"/>
        <w:rPr>
          <w:color w:val="000000"/>
          <w:lang w:val="bg-BG" w:eastAsia="ar-SA"/>
        </w:rPr>
      </w:pPr>
      <w:r w:rsidRPr="009169AC">
        <w:rPr>
          <w:color w:val="000000"/>
          <w:lang w:val="bg-BG" w:eastAsia="ar-SA"/>
        </w:rPr>
        <w:t>където:</w:t>
      </w:r>
    </w:p>
    <w:p w:rsidR="009169AC" w:rsidRPr="009169AC" w:rsidRDefault="009169AC" w:rsidP="009169AC">
      <w:pPr>
        <w:suppressAutoHyphens/>
        <w:ind w:left="-120"/>
        <w:rPr>
          <w:color w:val="000000"/>
          <w:lang w:val="ru-RU" w:eastAsia="ar-SA"/>
        </w:rPr>
      </w:pPr>
      <w:r w:rsidRPr="009169AC">
        <w:rPr>
          <w:i/>
          <w:color w:val="000000"/>
          <w:lang w:val="bg-BG" w:eastAsia="ar-SA"/>
        </w:rPr>
        <w:t>“Ц мин”</w:t>
      </w:r>
      <w:r w:rsidRPr="009169AC">
        <w:rPr>
          <w:color w:val="000000"/>
          <w:lang w:val="bg-BG" w:eastAsia="ar-SA"/>
        </w:rPr>
        <w:t xml:space="preserve"> е най-ниската предложена цена от участник</w:t>
      </w:r>
      <w:r w:rsidRPr="009169AC">
        <w:rPr>
          <w:color w:val="000000"/>
          <w:lang w:val="ru-RU" w:eastAsia="ar-SA"/>
        </w:rPr>
        <w:t>;</w:t>
      </w:r>
    </w:p>
    <w:p w:rsidR="009169AC" w:rsidRPr="009169AC" w:rsidRDefault="009169AC" w:rsidP="009169AC">
      <w:pPr>
        <w:tabs>
          <w:tab w:val="left" w:pos="6210"/>
        </w:tabs>
        <w:suppressAutoHyphens/>
        <w:ind w:left="-120"/>
        <w:rPr>
          <w:color w:val="000000"/>
          <w:lang w:val="ru-RU" w:eastAsia="ar-SA"/>
        </w:rPr>
      </w:pPr>
      <w:r w:rsidRPr="009169AC">
        <w:rPr>
          <w:i/>
          <w:color w:val="000000"/>
          <w:lang w:val="ru-RU" w:eastAsia="ar-SA"/>
        </w:rPr>
        <w:t>“Ц участник”</w:t>
      </w:r>
      <w:r w:rsidRPr="009169AC">
        <w:rPr>
          <w:color w:val="000000"/>
          <w:lang w:val="ru-RU" w:eastAsia="ar-SA"/>
        </w:rPr>
        <w:t xml:space="preserve"> е предложената цена от съответния участник.</w:t>
      </w:r>
    </w:p>
    <w:p w:rsidR="009169AC" w:rsidRPr="009169AC" w:rsidRDefault="009169AC" w:rsidP="009169AC">
      <w:pPr>
        <w:tabs>
          <w:tab w:val="left" w:pos="6210"/>
        </w:tabs>
        <w:suppressAutoHyphens/>
        <w:ind w:left="-120"/>
        <w:rPr>
          <w:color w:val="000000"/>
          <w:lang w:val="ru-RU" w:eastAsia="ar-SA"/>
        </w:rPr>
      </w:pPr>
    </w:p>
    <w:p w:rsidR="00D760FC" w:rsidRDefault="00D760FC" w:rsidP="009169AC">
      <w:pPr>
        <w:keepNext/>
        <w:tabs>
          <w:tab w:val="num" w:pos="540"/>
        </w:tabs>
        <w:spacing w:before="240" w:after="60"/>
        <w:ind w:left="540" w:hanging="180"/>
        <w:outlineLvl w:val="3"/>
        <w:rPr>
          <w:b/>
          <w:bCs/>
          <w:i/>
          <w:lang w:eastAsia="ar-SA"/>
        </w:rPr>
      </w:pPr>
    </w:p>
    <w:p w:rsidR="009169AC" w:rsidRPr="009169AC" w:rsidRDefault="009169AC" w:rsidP="009169AC">
      <w:pPr>
        <w:keepNext/>
        <w:tabs>
          <w:tab w:val="num" w:pos="540"/>
        </w:tabs>
        <w:spacing w:before="240" w:after="60"/>
        <w:ind w:left="540" w:hanging="180"/>
        <w:outlineLvl w:val="3"/>
        <w:rPr>
          <w:b/>
          <w:bCs/>
          <w:i/>
          <w:lang w:val="bg-BG" w:eastAsia="ar-SA"/>
        </w:rPr>
      </w:pPr>
      <w:r w:rsidRPr="009169AC">
        <w:rPr>
          <w:b/>
          <w:bCs/>
          <w:i/>
          <w:lang w:val="bg-BG" w:eastAsia="ar-SA"/>
        </w:rPr>
        <w:t>Показателят Кд е за срока за доставка  и се получава по следния начин:</w:t>
      </w:r>
    </w:p>
    <w:p w:rsidR="009169AC" w:rsidRPr="009169AC" w:rsidRDefault="009169AC" w:rsidP="009169AC">
      <w:pPr>
        <w:suppressAutoHyphens/>
        <w:rPr>
          <w:lang w:val="bg-BG" w:eastAsia="ar-SA"/>
        </w:rPr>
      </w:pPr>
    </w:p>
    <w:p w:rsidR="009169AC" w:rsidRPr="009169AC" w:rsidRDefault="009169AC" w:rsidP="009169AC">
      <w:pPr>
        <w:tabs>
          <w:tab w:val="left" w:pos="6210"/>
        </w:tabs>
        <w:suppressAutoHyphens/>
        <w:ind w:left="-120"/>
        <w:jc w:val="both"/>
        <w:rPr>
          <w:lang w:val="ru-RU" w:eastAsia="ar-SA"/>
        </w:rPr>
      </w:pPr>
      <w:r w:rsidRPr="009169AC">
        <w:rPr>
          <w:lang w:val="ru-RU" w:eastAsia="ar-SA"/>
        </w:rPr>
        <w:t>1. Участник/ци предложил срок за доставка 10 дни или по-малко</w:t>
      </w:r>
      <w:r w:rsidRPr="009169AC">
        <w:rPr>
          <w:lang w:val="bg-BG" w:eastAsia="ar-SA"/>
        </w:rPr>
        <w:t xml:space="preserve"> получава/т - 100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2. Участник/ци предложил срок за доставка от 11 до 20 дни</w:t>
      </w:r>
      <w:r w:rsidRPr="009169AC">
        <w:rPr>
          <w:lang w:val="bg-BG" w:eastAsia="ar-SA"/>
        </w:rPr>
        <w:t xml:space="preserve"> получава/т</w:t>
      </w:r>
      <w:r w:rsidRPr="009169AC">
        <w:rPr>
          <w:lang w:val="ru-RU" w:eastAsia="ar-SA"/>
        </w:rPr>
        <w:t>– 75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3. Участник/ци предложил срок за доставка от 21 до 30 дни</w:t>
      </w:r>
      <w:r w:rsidRPr="009169AC">
        <w:rPr>
          <w:lang w:val="bg-BG" w:eastAsia="ar-SA"/>
        </w:rPr>
        <w:t xml:space="preserve"> получава/т</w:t>
      </w:r>
      <w:r w:rsidRPr="009169AC">
        <w:rPr>
          <w:lang w:val="ru-RU" w:eastAsia="ar-SA"/>
        </w:rPr>
        <w:t>– 50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 xml:space="preserve">4. Участник/ци предложил срок за доставка 31 дни или повече </w:t>
      </w:r>
      <w:r w:rsidRPr="009169AC">
        <w:rPr>
          <w:lang w:val="bg-BG" w:eastAsia="ar-SA"/>
        </w:rPr>
        <w:t>получава/т</w:t>
      </w:r>
      <w:r w:rsidRPr="009169AC">
        <w:rPr>
          <w:lang w:val="ru-RU" w:eastAsia="ar-SA"/>
        </w:rPr>
        <w:t>– 25 точки</w:t>
      </w:r>
    </w:p>
    <w:p w:rsidR="009169AC" w:rsidRDefault="009169AC" w:rsidP="009169AC">
      <w:pPr>
        <w:shd w:val="clear" w:color="auto" w:fill="FFFFFF"/>
        <w:spacing w:line="276" w:lineRule="auto"/>
        <w:ind w:firstLine="709"/>
        <w:jc w:val="both"/>
        <w:rPr>
          <w:b/>
          <w:lang w:val="bg-BG"/>
        </w:rPr>
      </w:pPr>
    </w:p>
    <w:p w:rsidR="009169AC" w:rsidRPr="00C32E33" w:rsidRDefault="009169AC" w:rsidP="009169AC">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9169AC" w:rsidRPr="00C32E33" w:rsidRDefault="009169AC" w:rsidP="009169AC">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9169AC" w:rsidRPr="00C32E33" w:rsidRDefault="009169AC" w:rsidP="009169AC">
      <w:pPr>
        <w:pStyle w:val="NoSpacing"/>
        <w:jc w:val="both"/>
        <w:rPr>
          <w:rFonts w:eastAsia="Calibri"/>
          <w:lang w:eastAsia="en-US"/>
        </w:rPr>
      </w:pPr>
      <w:r w:rsidRPr="00C32E33">
        <w:rPr>
          <w:rFonts w:eastAsia="Calibri"/>
          <w:lang w:eastAsia="en-US"/>
        </w:rPr>
        <w:t>1. по-ниска предложена цена;</w:t>
      </w:r>
    </w:p>
    <w:p w:rsidR="009169AC" w:rsidRPr="00C32E33" w:rsidRDefault="009169AC" w:rsidP="009169AC">
      <w:pPr>
        <w:pStyle w:val="NoSpacing"/>
        <w:jc w:val="both"/>
        <w:rPr>
          <w:rFonts w:eastAsia="Calibri"/>
          <w:lang w:eastAsia="en-US"/>
        </w:rPr>
      </w:pPr>
      <w:r w:rsidRPr="00C32E33">
        <w:rPr>
          <w:rFonts w:eastAsia="Calibri"/>
          <w:lang w:eastAsia="en-US"/>
        </w:rPr>
        <w:t xml:space="preserve">2. по-изгодно предложение по показател </w:t>
      </w:r>
      <w:r w:rsidRPr="001F12B4">
        <w:rPr>
          <w:rFonts w:eastAsia="Calibri"/>
          <w:b/>
          <w:lang w:val="en-US" w:eastAsia="en-US"/>
        </w:rPr>
        <w:t>„</w:t>
      </w:r>
      <w:r w:rsidR="000B61CB">
        <w:rPr>
          <w:rFonts w:eastAsia="Calibri"/>
          <w:b/>
          <w:lang w:eastAsia="en-US"/>
        </w:rPr>
        <w:t>Срок за доставка</w:t>
      </w:r>
      <w:r w:rsidRPr="001F12B4">
        <w:rPr>
          <w:rFonts w:eastAsia="Calibri"/>
          <w:b/>
          <w:lang w:val="en-US" w:eastAsia="en-US"/>
        </w:rPr>
        <w:t xml:space="preserve">” </w:t>
      </w:r>
      <w:r w:rsidR="000B61CB" w:rsidRPr="000B61CB">
        <w:rPr>
          <w:rFonts w:eastAsia="Calibri"/>
          <w:b/>
          <w:lang w:val="en-US" w:eastAsia="en-US"/>
        </w:rPr>
        <w:t>Кд</w:t>
      </w:r>
      <w:r w:rsidRPr="00C32E33">
        <w:rPr>
          <w:rFonts w:eastAsia="Calibri"/>
          <w:lang w:eastAsia="en-US"/>
        </w:rPr>
        <w:t>.</w:t>
      </w:r>
    </w:p>
    <w:p w:rsidR="009169AC" w:rsidRPr="00C32E33" w:rsidRDefault="009169AC" w:rsidP="009169AC">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9169AC" w:rsidRPr="001F12B4" w:rsidRDefault="009169AC" w:rsidP="009169AC">
      <w:pPr>
        <w:shd w:val="clear" w:color="auto" w:fill="FFFFFF"/>
        <w:spacing w:line="276" w:lineRule="auto"/>
        <w:ind w:firstLine="709"/>
        <w:jc w:val="both"/>
        <w:rPr>
          <w:b/>
          <w:lang w:val="bg-BG"/>
        </w:rPr>
      </w:pPr>
    </w:p>
    <w:p w:rsidR="001F12B4" w:rsidRDefault="001F12B4" w:rsidP="000B61CB">
      <w:pPr>
        <w:jc w:val="both"/>
        <w:rPr>
          <w:b/>
          <w:caps/>
          <w:lang w:val="bg-BG" w:eastAsia="bg-BG"/>
        </w:rPr>
      </w:pPr>
    </w:p>
    <w:p w:rsidR="000B61CB" w:rsidRPr="000A4DC2" w:rsidRDefault="000B61CB" w:rsidP="000B61CB">
      <w:pPr>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84750A" w:rsidRPr="0084750A" w:rsidRDefault="0084750A" w:rsidP="0010411B">
      <w:pPr>
        <w:suppressAutoHyphens/>
        <w:jc w:val="both"/>
        <w:rPr>
          <w:lang w:val="bg-BG"/>
        </w:rPr>
      </w:pPr>
      <w:r>
        <w:rPr>
          <w:lang w:val="bg-BG"/>
        </w:rPr>
        <w:t xml:space="preserve">1.1.5. </w:t>
      </w:r>
      <w:r w:rsidRPr="0084750A">
        <w:rPr>
          <w:lang w:val="bg-BG"/>
        </w:rPr>
        <w:t xml:space="preserve">Когато обществената поръчка има обособени позиции, условията по т. </w:t>
      </w:r>
      <w:r>
        <w:rPr>
          <w:lang w:val="bg-BG"/>
        </w:rPr>
        <w:t>1.1.1.</w:t>
      </w:r>
      <w:r w:rsidRPr="0084750A">
        <w:rPr>
          <w:lang w:val="bg-BG"/>
        </w:rPr>
        <w:t xml:space="preserve"> – </w:t>
      </w:r>
      <w:r>
        <w:rPr>
          <w:lang w:val="bg-BG"/>
        </w:rPr>
        <w:t>1.1.4.</w:t>
      </w:r>
      <w:r w:rsidRPr="0084750A">
        <w:rPr>
          <w:lang w:val="bg-BG"/>
        </w:rPr>
        <w:t xml:space="preserve"> се прилагат отделно за всяка от обособените позиции.</w:t>
      </w:r>
      <w:r w:rsidRPr="0084750A">
        <w:rPr>
          <w:lang w:val="bg-BG"/>
        </w:rPr>
        <w:tab/>
      </w:r>
    </w:p>
    <w:p w:rsidR="00B4050E" w:rsidRPr="0026265C" w:rsidRDefault="00B4050E" w:rsidP="0084750A">
      <w:pPr>
        <w:suppressAutoHyphens/>
        <w:jc w:val="both"/>
        <w:rPr>
          <w:lang w:val="bg-BG"/>
        </w:rPr>
      </w:pPr>
      <w:r w:rsidRPr="0026265C">
        <w:rPr>
          <w:lang w:val="bg-BG"/>
        </w:rPr>
        <w:t>1.2. Подаване на офертите</w:t>
      </w:r>
    </w:p>
    <w:p w:rsidR="00B4050E" w:rsidRPr="00A96927" w:rsidRDefault="00B4050E" w:rsidP="00B4050E">
      <w:pPr>
        <w:suppressAutoHyphens/>
        <w:jc w:val="both"/>
      </w:pPr>
      <w:r w:rsidRPr="00A96927">
        <w:rPr>
          <w:lang w:val="bg-BG"/>
        </w:rPr>
        <w:t xml:space="preserve">Предложенията на участниците се представят в УНСС – гр.София, в кабинет 5002 до </w:t>
      </w:r>
      <w:r w:rsidR="00A96927" w:rsidRPr="00A96927">
        <w:rPr>
          <w:lang w:val="bg-BG"/>
        </w:rPr>
        <w:t>12</w:t>
      </w:r>
      <w:r w:rsidRPr="00A96927">
        <w:rPr>
          <w:lang w:val="bg-BG"/>
        </w:rPr>
        <w:t>.</w:t>
      </w:r>
      <w:r w:rsidR="000D2D59" w:rsidRPr="00A96927">
        <w:t>0</w:t>
      </w:r>
      <w:r w:rsidR="003D20E0">
        <w:t>3</w:t>
      </w:r>
      <w:bookmarkStart w:id="1" w:name="_GoBack"/>
      <w:bookmarkEnd w:id="1"/>
      <w:r w:rsidRPr="00A96927">
        <w:rPr>
          <w:lang w:val="bg-BG"/>
        </w:rPr>
        <w:t>.201</w:t>
      </w:r>
      <w:r w:rsidR="000D2D59" w:rsidRPr="00A96927">
        <w:t>8</w:t>
      </w:r>
      <w:r w:rsidRPr="00A96927">
        <w:rPr>
          <w:lang w:val="bg-BG"/>
        </w:rPr>
        <w:t xml:space="preserve"> г. вкл.. До изтичане на крайния срок офертите могат да се подават всеки работен за УНСС ден от </w:t>
      </w:r>
      <w:r w:rsidR="0010411B" w:rsidRPr="00A96927">
        <w:rPr>
          <w:lang w:val="bg-BG"/>
        </w:rPr>
        <w:t>08</w:t>
      </w:r>
      <w:r w:rsidRPr="00A96927">
        <w:rPr>
          <w:lang w:val="bg-BG"/>
        </w:rPr>
        <w:t xml:space="preserve">.00 до </w:t>
      </w:r>
      <w:r w:rsidR="0010411B" w:rsidRPr="00A96927">
        <w:rPr>
          <w:lang w:val="bg-BG"/>
        </w:rPr>
        <w:t>12</w:t>
      </w:r>
      <w:r w:rsidRPr="00A96927">
        <w:rPr>
          <w:lang w:val="bg-BG"/>
        </w:rPr>
        <w:t xml:space="preserve">.00 часа и от </w:t>
      </w:r>
      <w:r w:rsidR="0010411B" w:rsidRPr="00A96927">
        <w:rPr>
          <w:lang w:val="bg-BG"/>
        </w:rPr>
        <w:t>12</w:t>
      </w:r>
      <w:r w:rsidRPr="00A96927">
        <w:rPr>
          <w:lang w:val="bg-BG"/>
        </w:rPr>
        <w:t>.</w:t>
      </w:r>
      <w:r w:rsidR="0010411B" w:rsidRPr="00A96927">
        <w:rPr>
          <w:lang w:val="bg-BG"/>
        </w:rPr>
        <w:t>45</w:t>
      </w:r>
      <w:r w:rsidRPr="00A96927">
        <w:rPr>
          <w:lang w:val="bg-BG"/>
        </w:rPr>
        <w:t xml:space="preserve"> до </w:t>
      </w:r>
      <w:r w:rsidR="0010411B" w:rsidRPr="00A96927">
        <w:rPr>
          <w:lang w:val="bg-BG"/>
        </w:rPr>
        <w:t>16</w:t>
      </w:r>
      <w:r w:rsidRPr="00A96927">
        <w:rPr>
          <w:lang w:val="bg-BG"/>
        </w:rPr>
        <w:t>.</w:t>
      </w:r>
      <w:r w:rsidR="0010411B" w:rsidRPr="00A96927">
        <w:rPr>
          <w:lang w:val="bg-BG"/>
        </w:rPr>
        <w:t>45</w:t>
      </w:r>
      <w:r w:rsidRPr="00A96927">
        <w:rPr>
          <w:lang w:val="bg-BG"/>
        </w:rPr>
        <w:t xml:space="preserve"> часа.</w:t>
      </w:r>
    </w:p>
    <w:p w:rsidR="00B4050E" w:rsidRPr="00A96927" w:rsidRDefault="00B4050E" w:rsidP="00B4050E">
      <w:pPr>
        <w:suppressAutoHyphens/>
        <w:jc w:val="both"/>
        <w:rPr>
          <w:lang w:val="bg-BG"/>
        </w:rPr>
      </w:pPr>
      <w:r w:rsidRPr="00A96927">
        <w:rPr>
          <w:lang w:val="bg-BG"/>
        </w:rPr>
        <w:t xml:space="preserve"> 1.3. Място, дата и час на отваряне на офертите.</w:t>
      </w:r>
    </w:p>
    <w:p w:rsidR="00B4050E" w:rsidRPr="00F778DF" w:rsidRDefault="00B4050E" w:rsidP="00B4050E">
      <w:pPr>
        <w:suppressAutoHyphens/>
        <w:jc w:val="both"/>
        <w:rPr>
          <w:lang w:val="bg-BG"/>
        </w:rPr>
      </w:pPr>
      <w:r w:rsidRPr="00A96927">
        <w:rPr>
          <w:lang w:val="bg-BG"/>
        </w:rPr>
        <w:t xml:space="preserve">Офертите ще бъдат отворени на </w:t>
      </w:r>
      <w:r w:rsidR="00A96927" w:rsidRPr="00A96927">
        <w:rPr>
          <w:lang w:val="bg-BG"/>
        </w:rPr>
        <w:t>13</w:t>
      </w:r>
      <w:r w:rsidRPr="00A96927">
        <w:rPr>
          <w:lang w:val="bg-BG"/>
        </w:rPr>
        <w:t>.</w:t>
      </w:r>
      <w:r w:rsidR="000D2D59" w:rsidRPr="00A96927">
        <w:t>0</w:t>
      </w:r>
      <w:r w:rsidR="00A96927" w:rsidRPr="00A96927">
        <w:rPr>
          <w:lang w:val="bg-BG"/>
        </w:rPr>
        <w:t>3</w:t>
      </w:r>
      <w:r w:rsidRPr="00A96927">
        <w:rPr>
          <w:lang w:val="bg-BG"/>
        </w:rPr>
        <w:t>.201</w:t>
      </w:r>
      <w:r w:rsidR="000D2D59" w:rsidRPr="00A96927">
        <w:t xml:space="preserve">8 </w:t>
      </w:r>
      <w:r w:rsidRPr="00A96927">
        <w:rPr>
          <w:lang w:val="bg-BG"/>
        </w:rPr>
        <w:t>г. в 1</w:t>
      </w:r>
      <w:r w:rsidR="00840E80" w:rsidRPr="00A96927">
        <w:rPr>
          <w:lang w:val="bg-BG"/>
        </w:rPr>
        <w:t>0</w:t>
      </w:r>
      <w:r w:rsidRPr="00A96927">
        <w:rPr>
          <w:lang w:val="bg-BG"/>
        </w:rPr>
        <w:t>.00 ч. в сградата на УНСС –  София, Студентски град “Христо Ботев”, Ректорат, зала № П008</w:t>
      </w:r>
      <w:r w:rsidR="00AA7E6F" w:rsidRPr="00A96927">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lastRenderedPageBreak/>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P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lastRenderedPageBreak/>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w:t>
      </w:r>
      <w:r w:rsidRPr="00B4050E">
        <w:rPr>
          <w:lang w:val="bg-BG"/>
        </w:rPr>
        <w:lastRenderedPageBreak/>
        <w:t>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то предложение и плика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667503">
        <w:t xml:space="preserve"> </w:t>
      </w:r>
      <w:r w:rsidRPr="00667503">
        <w:rPr>
          <w:lang w:val="bg-BG"/>
        </w:rPr>
        <w:t>за всяка обособена позиция</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Default="00667503" w:rsidP="000A702D">
      <w:pPr>
        <w:suppressAutoHyphens/>
        <w:ind w:firstLine="360"/>
        <w:jc w:val="both"/>
        <w:rPr>
          <w:lang w:val="bg-BG"/>
        </w:rPr>
      </w:pPr>
      <w:r w:rsidRPr="00667503">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lastRenderedPageBreak/>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 xml:space="preserve">9. предложение за сключване на </w:t>
      </w:r>
      <w:r w:rsidR="000B61CB">
        <w:rPr>
          <w:lang w:val="bg-BG"/>
        </w:rPr>
        <w:t xml:space="preserve">рамково споразумение с </w:t>
      </w:r>
      <w:r w:rsidR="000B61CB" w:rsidRPr="000B61CB">
        <w:rPr>
          <w:lang w:val="bg-BG"/>
        </w:rPr>
        <w:t xml:space="preserve">пет класирани участници за съответната обособена позиция или общо за шестте обособени позиции с тридесет класирани участници, при наличие на достатъчен брой изпълнители, които отговарят на критериите за подбор и/или достатъчен брой оферти, които отговарят на предварително обявените условия на възложителя, </w:t>
      </w:r>
      <w:r w:rsidR="00F9153F" w:rsidRPr="00F9153F">
        <w:rPr>
          <w:lang w:val="bg-BG"/>
        </w:rPr>
        <w:t xml:space="preserve">съгласно критерия за сключване на рамковото </w:t>
      </w:r>
      <w:r w:rsidR="00F9153F" w:rsidRPr="00F9153F">
        <w:rPr>
          <w:lang w:val="bg-BG"/>
        </w:rPr>
        <w:lastRenderedPageBreak/>
        <w:t>споразумение "най-ниска цена"</w:t>
      </w:r>
      <w:r w:rsidR="00994AF1">
        <w:rPr>
          <w:lang w:val="bg-BG"/>
        </w:rPr>
        <w:t xml:space="preserve"> или </w:t>
      </w:r>
      <w:r w:rsidRPr="00667503">
        <w:rPr>
          <w:lang w:val="bg-BG"/>
        </w:rPr>
        <w:t>за прекратяване на процедурата</w:t>
      </w:r>
      <w:r w:rsidR="00994AF1">
        <w:rPr>
          <w:lang w:val="bg-BG"/>
        </w:rPr>
        <w:t xml:space="preserve"> или част от нея</w:t>
      </w:r>
      <w:r w:rsidRPr="00667503">
        <w:rPr>
          <w:lang w:val="bg-BG"/>
        </w:rPr>
        <w:t xml:space="preserve">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r>
        <w:t>ИЗПЪЛНИТЕЛЯТ предоставя в полза на ВЪЗЛОЖИТЕЛЯ гаранция за изпълнението на договора</w:t>
      </w:r>
      <w:r w:rsidR="00AE047A">
        <w:rPr>
          <w:lang w:val="bg-BG"/>
        </w:rPr>
        <w:t>, сключен въз основа на рамковото споразумение</w:t>
      </w:r>
      <w:r>
        <w:t>.</w:t>
      </w:r>
    </w:p>
    <w:p w:rsidR="00F07E86" w:rsidRPr="00CA1AB3" w:rsidRDefault="00F07E86" w:rsidP="00F07E86">
      <w:pPr>
        <w:suppressAutoHyphens/>
        <w:jc w:val="both"/>
        <w:rPr>
          <w:lang w:val="bg-BG"/>
        </w:rPr>
      </w:pPr>
      <w:r>
        <w:rPr>
          <w:lang w:val="bg-BG"/>
        </w:rPr>
        <w:t xml:space="preserve">5.2. </w:t>
      </w:r>
      <w:r>
        <w:t>Гаранцията, обезпеч</w:t>
      </w:r>
      <w:r w:rsidR="00C143CA">
        <w:t>аваща изпълнението на договора, сключен</w:t>
      </w:r>
      <w:r w:rsidR="00C143CA" w:rsidRPr="00C143CA">
        <w:t xml:space="preserve"> въз основа на рамковото споразумение.</w:t>
      </w:r>
      <w:r w:rsidR="009F77EB">
        <w:t xml:space="preserve"> в размер на 5</w:t>
      </w:r>
      <w:r>
        <w:t xml:space="preserve"> на сто от стойността </w:t>
      </w:r>
      <w:r>
        <w:rPr>
          <w:lang w:val="bg-BG"/>
        </w:rPr>
        <w:t xml:space="preserve"> на</w:t>
      </w:r>
      <w:r>
        <w:t xml:space="preserve"> договор</w:t>
      </w:r>
      <w:r>
        <w:rPr>
          <w:lang w:val="bg-BG"/>
        </w:rPr>
        <w:t>а</w:t>
      </w:r>
      <w:r>
        <w:t>,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w:t>
      </w:r>
      <w:r w:rsidR="00CA1AB3">
        <w:t>а на ИЗПЪЛНИТЕЛЯ</w:t>
      </w:r>
      <w:r w:rsidR="00CA1AB3">
        <w:rPr>
          <w:lang w:val="bg-BG"/>
        </w:rPr>
        <w:t xml:space="preserve"> и е със срок на валидност 30 дни след изтичане на последния по продължителност гаранционен срок.</w:t>
      </w:r>
    </w:p>
    <w:p w:rsidR="00F07E86" w:rsidRDefault="00F07E86" w:rsidP="00F07E86">
      <w:pPr>
        <w:suppressAutoHyphens/>
        <w:jc w:val="both"/>
      </w:pPr>
      <w:r>
        <w:t xml:space="preserve">Гаранцията по </w:t>
      </w:r>
      <w:r>
        <w:rPr>
          <w:lang w:val="bg-BG"/>
        </w:rPr>
        <w:t>т. 5.2.</w:t>
      </w:r>
      <w:r>
        <w:t xml:space="preserve"> предоставена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r w:rsidR="00F07E86">
        <w:t>ИЗПЪЛНИТЕЛЯТ избира сам формата на гаранцията за изпълнение. Разходите по обслужване на гаранциите са за сметка на ИЗПЪЛНИТЕЛЯ.</w:t>
      </w:r>
    </w:p>
    <w:p w:rsidR="00F07E86" w:rsidRDefault="00C32E33" w:rsidP="00F07E86">
      <w:pPr>
        <w:suppressAutoHyphens/>
        <w:jc w:val="both"/>
      </w:pPr>
      <w:r>
        <w:rPr>
          <w:lang w:val="bg-BG"/>
        </w:rPr>
        <w:t>5.4</w:t>
      </w:r>
      <w:r w:rsidR="00F07E86">
        <w:rPr>
          <w:lang w:val="bg-BG"/>
        </w:rPr>
        <w:t xml:space="preserve">. </w:t>
      </w:r>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
    <w:p w:rsidR="00F07E86" w:rsidRDefault="00C32E33" w:rsidP="00F07E86">
      <w:pPr>
        <w:suppressAutoHyphens/>
        <w:jc w:val="both"/>
      </w:pPr>
      <w:r>
        <w:rPr>
          <w:lang w:val="bg-BG"/>
        </w:rPr>
        <w:t>5.5</w:t>
      </w:r>
      <w:r w:rsidR="00F07E86">
        <w:rPr>
          <w:lang w:val="bg-BG"/>
        </w:rPr>
        <w:t xml:space="preserve">. </w:t>
      </w:r>
      <w:r w:rsidR="00F07E86">
        <w:t xml:space="preserve"> ВЪЗЛОЖИТЕЛЯТ не дължи лихва върху сумите, представени като гаранция за периода, през който средствата законно са престояли у него.</w:t>
      </w:r>
    </w:p>
    <w:p w:rsidR="001B2913" w:rsidRDefault="00C32E33" w:rsidP="001B2913">
      <w:pPr>
        <w:suppressAutoHyphens/>
        <w:jc w:val="both"/>
      </w:pPr>
      <w:r>
        <w:rPr>
          <w:lang w:val="bg-BG"/>
        </w:rPr>
        <w:t>5.6</w:t>
      </w:r>
      <w:r w:rsidR="00F07E86">
        <w:rPr>
          <w:lang w:val="bg-BG"/>
        </w:rPr>
        <w:t>.</w:t>
      </w:r>
      <w:r w:rsidR="00F07E86">
        <w:t xml:space="preserve"> </w:t>
      </w:r>
      <w:r w:rsidR="001B2913">
        <w:t>Възложителят освобождава гаранцията за изпълнение, както следва:</w:t>
      </w:r>
    </w:p>
    <w:p w:rsidR="001B2913" w:rsidRDefault="001B2913" w:rsidP="001B2913">
      <w:pPr>
        <w:suppressAutoHyphens/>
        <w:jc w:val="both"/>
      </w:pPr>
      <w:r>
        <w:t>- 4% (четири процента) -  в срок от 30 (тридесет) календарни дни, след подписване на приемо-предавателен протокол съответно протокол за инсталация при необходимост и подадена молба от Изпълнителя.</w:t>
      </w:r>
    </w:p>
    <w:p w:rsidR="001B2913" w:rsidRDefault="001B2913" w:rsidP="001B2913">
      <w:pPr>
        <w:suppressAutoHyphens/>
        <w:jc w:val="both"/>
      </w:pPr>
      <w:r>
        <w:t>- 1%  (един процент) - в срок от 30 (тридесет) дни, след изтичане на последния по продължителност гаранционен срок.</w:t>
      </w:r>
    </w:p>
    <w:p w:rsidR="00F07E86" w:rsidRDefault="00553796" w:rsidP="00F07E86">
      <w:pPr>
        <w:suppressAutoHyphens/>
        <w:jc w:val="both"/>
      </w:pPr>
      <w:r>
        <w:rPr>
          <w:lang w:val="bg-BG"/>
        </w:rPr>
        <w:t>5.</w:t>
      </w:r>
      <w:r>
        <w:t>7</w:t>
      </w:r>
      <w:r w:rsidR="00F07E86">
        <w:rPr>
          <w:lang w:val="bg-BG"/>
        </w:rPr>
        <w:t>.</w:t>
      </w:r>
      <w:r w:rsidR="00F07E86">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Default="00F07E86" w:rsidP="00F07E86">
      <w:pPr>
        <w:suppressAutoHyphens/>
        <w:jc w:val="both"/>
      </w:pPr>
      <w:r>
        <w:t xml:space="preserve"> </w:t>
      </w:r>
      <w:r>
        <w:rPr>
          <w:lang w:val="bg-BG"/>
        </w:rPr>
        <w:t>5.</w:t>
      </w:r>
      <w:r w:rsidR="00553796">
        <w:t>8</w:t>
      </w:r>
      <w:r>
        <w:rPr>
          <w:lang w:val="bg-BG"/>
        </w:rPr>
        <w:t>.</w:t>
      </w:r>
      <w:r>
        <w:t xml:space="preserve">  ВЪЗЛОЖИТЕЛЯТ има право да усвоява дължими суми за неустойки, от гаранцията за добро изпълнение.  </w:t>
      </w:r>
    </w:p>
    <w:p w:rsidR="00F07E86" w:rsidRPr="00F07E86" w:rsidRDefault="00F07E86" w:rsidP="00F07E86">
      <w:pPr>
        <w:suppressAutoHyphens/>
        <w:jc w:val="both"/>
      </w:pPr>
      <w:r>
        <w:rPr>
          <w:lang w:val="bg-BG"/>
        </w:rPr>
        <w:lastRenderedPageBreak/>
        <w:t>5.</w:t>
      </w:r>
      <w:r w:rsidR="00553796">
        <w:t>9</w:t>
      </w:r>
      <w:r>
        <w:rPr>
          <w:lang w:val="bg-BG"/>
        </w:rPr>
        <w:t>.</w:t>
      </w:r>
      <w: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994AF1" w:rsidRDefault="00AE2770" w:rsidP="00994AF1">
      <w:pPr>
        <w:suppressAutoHyphens/>
        <w:ind w:firstLine="720"/>
        <w:jc w:val="both"/>
        <w:rPr>
          <w:lang w:val="bg-BG"/>
        </w:rPr>
      </w:pPr>
      <w:r w:rsidRPr="00B4050E">
        <w:rPr>
          <w:lang w:val="bg-BG"/>
        </w:rPr>
        <w:t xml:space="preserve">6. Сключване на </w:t>
      </w:r>
      <w:r w:rsidR="00994AF1">
        <w:rPr>
          <w:lang w:val="bg-BG"/>
        </w:rPr>
        <w:t>рамково споразумение</w:t>
      </w:r>
      <w:r w:rsidRPr="00B4050E">
        <w:rPr>
          <w:lang w:val="bg-BG"/>
        </w:rPr>
        <w:t xml:space="preserve"> за  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w:t>
      </w:r>
      <w:r w:rsidR="00994AF1">
        <w:rPr>
          <w:lang w:val="bg-BG"/>
        </w:rPr>
        <w:t>рамковото споразумение</w:t>
      </w:r>
      <w:r>
        <w:rPr>
          <w:lang w:val="bg-BG"/>
        </w:rPr>
        <w:t xml:space="preserve">. </w:t>
      </w:r>
    </w:p>
    <w:p w:rsidR="00AB695C" w:rsidRDefault="00994AF1" w:rsidP="006D6716">
      <w:pPr>
        <w:suppressAutoHyphens/>
        <w:ind w:firstLine="720"/>
        <w:jc w:val="both"/>
        <w:rPr>
          <w:lang w:val="bg-BG"/>
        </w:rPr>
      </w:pPr>
      <w:r w:rsidRPr="00994AF1">
        <w:rPr>
          <w:lang w:val="bg-BG"/>
        </w:rPr>
        <w:t>Когато някой от определените за изпълнители откаже да сключи рамково споразумение, възложителят може да покани следващия в класирането участник, когато е приложимо.</w:t>
      </w:r>
      <w:r>
        <w:rPr>
          <w:lang w:val="bg-BG"/>
        </w:rPr>
        <w:t xml:space="preserve"> </w:t>
      </w:r>
      <w:r w:rsidR="00AB695C" w:rsidRPr="00AB695C">
        <w:rPr>
          <w:lang w:val="bg-BG"/>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 xml:space="preserve">Възложителят сключва </w:t>
      </w:r>
      <w:r w:rsidR="00994AF1">
        <w:rPr>
          <w:lang w:val="bg-BG"/>
        </w:rPr>
        <w:t>рамковото споразумение</w:t>
      </w:r>
      <w:r w:rsidRPr="00B21122">
        <w:rPr>
          <w:lang w:val="bg-BG"/>
        </w:rPr>
        <w:t xml:space="preserve"> в едномесечен срок след влизането в сила на решението за определяне на изпълнител</w:t>
      </w:r>
      <w:r w:rsidR="00994AF1">
        <w:rPr>
          <w:lang w:val="bg-BG"/>
        </w:rPr>
        <w:t>и</w:t>
      </w:r>
      <w:r w:rsidRPr="00B21122">
        <w:rPr>
          <w:lang w:val="bg-BG"/>
        </w:rPr>
        <w:t xml:space="preserve">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Default="00B21122" w:rsidP="006D6716">
      <w:pPr>
        <w:suppressAutoHyphens/>
        <w:ind w:firstLine="720"/>
        <w:jc w:val="both"/>
        <w:rPr>
          <w:lang w:val="bg-BG"/>
        </w:rPr>
      </w:pPr>
      <w:r w:rsidRPr="00B21122">
        <w:rPr>
          <w:lang w:val="bg-BG"/>
        </w:rPr>
        <w:t xml:space="preserve">Възложителят може да сключи </w:t>
      </w:r>
      <w:r w:rsidR="00994AF1">
        <w:rPr>
          <w:lang w:val="bg-BG"/>
        </w:rPr>
        <w:t>рамково споразумение</w:t>
      </w:r>
      <w:r w:rsidRPr="00B21122">
        <w:rPr>
          <w:lang w:val="bg-BG"/>
        </w:rPr>
        <w:t xml:space="preserve">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994AF1" w:rsidRDefault="00994AF1" w:rsidP="006D6716">
      <w:pPr>
        <w:suppressAutoHyphens/>
        <w:ind w:firstLine="720"/>
        <w:jc w:val="both"/>
        <w:rPr>
          <w:lang w:val="bg-BG"/>
        </w:rPr>
      </w:pPr>
      <w:r w:rsidRPr="00994AF1">
        <w:rPr>
          <w:lang w:val="bg-BG"/>
        </w:rPr>
        <w:t>При сключването на рамково споразумение участниците, определени за изпълнители, представят документите по чл. 67, ал. 6 и чл. 112, ал. 1, т. 1 и 4 ЗОП.</w:t>
      </w:r>
    </w:p>
    <w:p w:rsidR="00994AF1" w:rsidRDefault="00994AF1" w:rsidP="006D6716">
      <w:pPr>
        <w:suppressAutoHyphens/>
        <w:ind w:firstLine="720"/>
        <w:jc w:val="both"/>
        <w:rPr>
          <w:lang w:val="bg-BG"/>
        </w:rPr>
      </w:pPr>
      <w:r>
        <w:rPr>
          <w:lang w:val="bg-BG"/>
        </w:rPr>
        <w:t>7. Провеждане на вътрешен конкурентен избор за определяне на изпълнител на договор</w:t>
      </w:r>
    </w:p>
    <w:p w:rsidR="00994AF1" w:rsidRPr="00994AF1" w:rsidRDefault="00994AF1" w:rsidP="00994AF1">
      <w:pPr>
        <w:suppressAutoHyphens/>
        <w:ind w:firstLine="720"/>
        <w:jc w:val="both"/>
        <w:rPr>
          <w:lang w:val="bg-BG"/>
        </w:rPr>
      </w:pPr>
      <w:r w:rsidRPr="00994AF1">
        <w:rPr>
          <w:lang w:val="bg-BG"/>
        </w:rPr>
        <w:t xml:space="preserve">В рамките на вътрешния </w:t>
      </w:r>
      <w:r>
        <w:rPr>
          <w:lang w:val="bg-BG"/>
        </w:rPr>
        <w:t>конкурентен избор възложителят:</w:t>
      </w:r>
    </w:p>
    <w:p w:rsidR="00994AF1" w:rsidRPr="00994AF1" w:rsidRDefault="00994AF1" w:rsidP="00994AF1">
      <w:pPr>
        <w:suppressAutoHyphens/>
        <w:ind w:firstLine="720"/>
        <w:jc w:val="both"/>
        <w:rPr>
          <w:lang w:val="bg-BG"/>
        </w:rPr>
      </w:pPr>
      <w:r w:rsidRPr="00994AF1">
        <w:rPr>
          <w:lang w:val="bg-BG"/>
        </w:rPr>
        <w:t>1. отправя писмена покана до ли</w:t>
      </w:r>
      <w:r>
        <w:rPr>
          <w:lang w:val="bg-BG"/>
        </w:rPr>
        <w:t>цата по рамковото споразумение;</w:t>
      </w:r>
    </w:p>
    <w:p w:rsidR="00994AF1" w:rsidRPr="00994AF1" w:rsidRDefault="00994AF1" w:rsidP="00994AF1">
      <w:pPr>
        <w:suppressAutoHyphens/>
        <w:ind w:firstLine="720"/>
        <w:jc w:val="both"/>
        <w:rPr>
          <w:lang w:val="bg-BG"/>
        </w:rPr>
      </w:pPr>
      <w:r w:rsidRPr="00994AF1">
        <w:rPr>
          <w:lang w:val="bg-BG"/>
        </w:rPr>
        <w:t>2. определя подходящ срок за получаване на оферти, като взема предвид сложността на предмета на поръчката и времето, необх</w:t>
      </w:r>
      <w:r>
        <w:rPr>
          <w:lang w:val="bg-BG"/>
        </w:rPr>
        <w:t>одимо за изготвяне на офертите, който</w:t>
      </w:r>
      <w:r w:rsidRPr="00994AF1">
        <w:t xml:space="preserve"> </w:t>
      </w:r>
      <w:r w:rsidRPr="00994AF1">
        <w:rPr>
          <w:lang w:val="bg-BG"/>
        </w:rPr>
        <w:t>не може да бъде по-кратък от 10 дни</w:t>
      </w:r>
      <w:r>
        <w:rPr>
          <w:lang w:val="bg-BG"/>
        </w:rPr>
        <w:t>;</w:t>
      </w:r>
    </w:p>
    <w:p w:rsidR="00994AF1" w:rsidRPr="00994AF1" w:rsidRDefault="00994AF1" w:rsidP="00994AF1">
      <w:pPr>
        <w:suppressAutoHyphens/>
        <w:ind w:firstLine="720"/>
        <w:jc w:val="both"/>
        <w:rPr>
          <w:lang w:val="bg-BG"/>
        </w:rPr>
      </w:pPr>
      <w:r w:rsidRPr="00994AF1">
        <w:rPr>
          <w:lang w:val="bg-BG"/>
        </w:rPr>
        <w:t>3. съхранява офертите до изтичане</w:t>
      </w:r>
      <w:r>
        <w:rPr>
          <w:lang w:val="bg-BG"/>
        </w:rPr>
        <w:t>то на срока за получаването им;</w:t>
      </w:r>
    </w:p>
    <w:p w:rsidR="00994AF1" w:rsidRPr="00994AF1" w:rsidRDefault="00994AF1" w:rsidP="00994AF1">
      <w:pPr>
        <w:suppressAutoHyphens/>
        <w:ind w:firstLine="720"/>
        <w:jc w:val="both"/>
        <w:rPr>
          <w:lang w:val="bg-BG"/>
        </w:rPr>
      </w:pPr>
      <w:r w:rsidRPr="00994AF1">
        <w:rPr>
          <w:lang w:val="bg-BG"/>
        </w:rPr>
        <w:t>4. назначава комисия, коят</w:t>
      </w:r>
      <w:r>
        <w:rPr>
          <w:lang w:val="bg-BG"/>
        </w:rPr>
        <w:t>о разглежда и класира офертите;</w:t>
      </w:r>
    </w:p>
    <w:p w:rsidR="00994AF1" w:rsidRDefault="00994AF1" w:rsidP="00994AF1">
      <w:pPr>
        <w:suppressAutoHyphens/>
        <w:ind w:firstLine="720"/>
        <w:jc w:val="both"/>
        <w:rPr>
          <w:lang w:val="bg-BG"/>
        </w:rPr>
      </w:pPr>
      <w:r w:rsidRPr="00994AF1">
        <w:rPr>
          <w:lang w:val="bg-BG"/>
        </w:rPr>
        <w:t>5. определя с решение изпълнител на обществената поръчка въз основа на определения критерий за възлагане на поръчката и сключва договор или преустановява вътрешния конкурентен избор.</w:t>
      </w:r>
    </w:p>
    <w:p w:rsidR="00994AF1" w:rsidRDefault="00994AF1" w:rsidP="00994AF1">
      <w:pPr>
        <w:suppressAutoHyphens/>
        <w:ind w:firstLine="720"/>
        <w:jc w:val="both"/>
        <w:rPr>
          <w:lang w:val="bg-BG"/>
        </w:rPr>
      </w:pPr>
      <w:r>
        <w:rPr>
          <w:lang w:val="bg-BG"/>
        </w:rPr>
        <w:t>8. Сключване на договор след проведен вътрешен конкурентен избор:</w:t>
      </w:r>
    </w:p>
    <w:p w:rsidR="00994AF1" w:rsidRPr="00994AF1" w:rsidRDefault="00994AF1" w:rsidP="00994AF1">
      <w:pPr>
        <w:suppressAutoHyphens/>
        <w:ind w:firstLine="720"/>
        <w:jc w:val="both"/>
        <w:rPr>
          <w:lang w:val="bg-BG"/>
        </w:rPr>
      </w:pPr>
      <w:r w:rsidRPr="00994AF1">
        <w:rPr>
          <w:lang w:val="bg-BG"/>
        </w:rPr>
        <w:t xml:space="preserve">След влизането в сила на решението за избор на изпълнител страните уговарят датата и начина за сключване на договора. </w:t>
      </w:r>
    </w:p>
    <w:p w:rsidR="00994AF1" w:rsidRPr="00994AF1" w:rsidRDefault="00994AF1" w:rsidP="00994AF1">
      <w:pPr>
        <w:suppressAutoHyphens/>
        <w:ind w:firstLine="720"/>
        <w:jc w:val="both"/>
        <w:rPr>
          <w:lang w:val="bg-BG"/>
        </w:rPr>
      </w:pPr>
      <w:r w:rsidRPr="00994AF1">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994AF1" w:rsidRPr="00994AF1" w:rsidRDefault="00994AF1" w:rsidP="00994AF1">
      <w:pPr>
        <w:suppressAutoHyphens/>
        <w:ind w:firstLine="720"/>
        <w:jc w:val="both"/>
        <w:rPr>
          <w:lang w:val="bg-BG"/>
        </w:rPr>
      </w:pPr>
      <w:r w:rsidRPr="00994AF1">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994AF1" w:rsidRPr="00994AF1" w:rsidRDefault="00994AF1" w:rsidP="00994AF1">
      <w:pPr>
        <w:suppressAutoHyphens/>
        <w:ind w:firstLine="720"/>
        <w:jc w:val="both"/>
        <w:rPr>
          <w:lang w:val="bg-BG"/>
        </w:rPr>
      </w:pPr>
      <w:r w:rsidRPr="00994AF1">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p>
    <w:p w:rsidR="00994AF1" w:rsidRPr="00994AF1" w:rsidRDefault="00994AF1" w:rsidP="00994AF1">
      <w:pPr>
        <w:suppressAutoHyphens/>
        <w:ind w:firstLine="720"/>
        <w:jc w:val="both"/>
        <w:rPr>
          <w:lang w:val="bg-BG"/>
        </w:rPr>
      </w:pPr>
      <w:r w:rsidRPr="00994AF1">
        <w:rPr>
          <w:lang w:val="bg-BG"/>
        </w:rPr>
        <w:lastRenderedPageBreak/>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994AF1" w:rsidRPr="00994AF1" w:rsidRDefault="00994AF1" w:rsidP="00994AF1">
      <w:pPr>
        <w:suppressAutoHyphens/>
        <w:ind w:firstLine="720"/>
        <w:jc w:val="both"/>
        <w:rPr>
          <w:lang w:val="bg-BG"/>
        </w:rPr>
      </w:pPr>
      <w:r w:rsidRPr="00994AF1">
        <w:rPr>
          <w:lang w:val="bg-BG"/>
        </w:rPr>
        <w:t>Страните по договора не могат да го изменят, освен в случаите по  чл. 116 от ЗОП.</w:t>
      </w:r>
    </w:p>
    <w:p w:rsidR="00994AF1" w:rsidRPr="00994AF1" w:rsidRDefault="00994AF1" w:rsidP="00994AF1">
      <w:pPr>
        <w:suppressAutoHyphens/>
        <w:ind w:firstLine="720"/>
        <w:jc w:val="both"/>
        <w:rPr>
          <w:lang w:val="bg-BG"/>
        </w:rPr>
      </w:pPr>
      <w:r w:rsidRPr="00994AF1">
        <w:rPr>
          <w:lang w:val="bg-BG"/>
        </w:rPr>
        <w:t>Възложителят може да прекрати договора при условията на чл. 118 от ЗОП.</w:t>
      </w:r>
    </w:p>
    <w:p w:rsidR="00994AF1" w:rsidRDefault="00994AF1" w:rsidP="00994AF1">
      <w:pPr>
        <w:suppressAutoHyphens/>
        <w:ind w:firstLine="720"/>
        <w:jc w:val="both"/>
        <w:rPr>
          <w:lang w:val="bg-BG"/>
        </w:rPr>
      </w:pPr>
      <w:r w:rsidRPr="00994AF1">
        <w:rPr>
          <w:lang w:val="bg-BG"/>
        </w:rPr>
        <w:t>Възложителят и изпълнителят може да прекратят договора за обществена поръчка при условия и по ред, определени с договора.</w:t>
      </w:r>
    </w:p>
    <w:p w:rsidR="00994AF1" w:rsidRDefault="00994AF1" w:rsidP="00994AF1">
      <w:pPr>
        <w:suppressAutoHyphens/>
        <w:ind w:firstLine="720"/>
        <w:jc w:val="both"/>
        <w:rPr>
          <w:lang w:val="bg-BG"/>
        </w:rPr>
      </w:pPr>
    </w:p>
    <w:p w:rsidR="00994AF1" w:rsidRPr="00994AF1" w:rsidRDefault="00994AF1" w:rsidP="00994AF1">
      <w:pPr>
        <w:suppressAutoHyphens/>
        <w:ind w:firstLine="720"/>
        <w:jc w:val="both"/>
        <w:rPr>
          <w:lang w:val="bg-BG"/>
        </w:rPr>
      </w:pPr>
    </w:p>
    <w:p w:rsidR="00994AF1" w:rsidRPr="00B21122" w:rsidRDefault="00994AF1" w:rsidP="006D6716">
      <w:pPr>
        <w:suppressAutoHyphens/>
        <w:ind w:firstLine="720"/>
        <w:jc w:val="both"/>
        <w:rPr>
          <w:lang w:val="bg-BG"/>
        </w:rPr>
      </w:pPr>
    </w:p>
    <w:p w:rsidR="00F17D71" w:rsidRPr="00E56597" w:rsidRDefault="00F17D71" w:rsidP="00F17D71">
      <w:pPr>
        <w:suppressAutoHyphens/>
        <w:jc w:val="both"/>
        <w:rPr>
          <w:lang w:eastAsia="ar-SA"/>
        </w:rPr>
      </w:pPr>
    </w:p>
    <w:p w:rsidR="00676BB8" w:rsidRPr="00FE3607" w:rsidRDefault="00676BB8" w:rsidP="00676BB8">
      <w:pPr>
        <w:suppressAutoHyphens/>
        <w:jc w:val="center"/>
        <w:rPr>
          <w:b/>
          <w:sz w:val="32"/>
          <w:szCs w:val="32"/>
          <w:lang w:val="bg-BG" w:eastAsia="ar-SA"/>
        </w:rPr>
      </w:pPr>
      <w:r w:rsidRPr="00FE3607">
        <w:rPr>
          <w:b/>
          <w:sz w:val="32"/>
          <w:szCs w:val="32"/>
          <w:lang w:val="bg-BG" w:eastAsia="ar-SA"/>
        </w:rPr>
        <w:t>РАЗДЕЛ ІV</w:t>
      </w:r>
    </w:p>
    <w:p w:rsidR="00676BB8" w:rsidRDefault="00676BB8" w:rsidP="00676BB8">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676BB8" w:rsidRDefault="00676BB8" w:rsidP="00676BB8">
      <w:pPr>
        <w:suppressAutoHyphens/>
        <w:jc w:val="center"/>
        <w:rPr>
          <w:b/>
          <w:caps/>
          <w:lang w:val="bg-BG" w:eastAsia="ar-SA"/>
        </w:rPr>
      </w:pPr>
    </w:p>
    <w:p w:rsidR="00676BB8" w:rsidRPr="00B21122" w:rsidRDefault="00676BB8" w:rsidP="00676BB8">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676BB8" w:rsidRDefault="00676BB8" w:rsidP="00676BB8">
      <w:pPr>
        <w:shd w:val="clear" w:color="auto" w:fill="FFFFFF"/>
        <w:spacing w:line="276" w:lineRule="auto"/>
        <w:jc w:val="both"/>
        <w:rPr>
          <w:lan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676BB8" w:rsidRDefault="00676BB8" w:rsidP="00676BB8">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676BB8" w:rsidRPr="00D22E42" w:rsidTr="009C36A3">
        <w:tc>
          <w:tcPr>
            <w:tcW w:w="5400" w:type="dxa"/>
          </w:tcPr>
          <w:p w:rsidR="00676BB8" w:rsidRPr="00D22E42" w:rsidRDefault="00676BB8" w:rsidP="009C36A3">
            <w:pPr>
              <w:suppressAutoHyphens/>
              <w:jc w:val="center"/>
              <w:rPr>
                <w:b/>
                <w:lang w:val="bg-BG" w:eastAsia="ar-SA"/>
              </w:rPr>
            </w:pPr>
            <w:r w:rsidRPr="00D22E42">
              <w:rPr>
                <w:b/>
                <w:lang w:val="bg-BG" w:eastAsia="ar-SA"/>
              </w:rPr>
              <w:t>Съдържание</w:t>
            </w:r>
          </w:p>
        </w:tc>
        <w:tc>
          <w:tcPr>
            <w:tcW w:w="4248" w:type="dxa"/>
            <w:gridSpan w:val="2"/>
          </w:tcPr>
          <w:p w:rsidR="00676BB8" w:rsidRPr="00D22E42" w:rsidRDefault="00676BB8" w:rsidP="009C36A3">
            <w:pPr>
              <w:suppressAutoHyphens/>
              <w:jc w:val="center"/>
              <w:rPr>
                <w:b/>
                <w:lang w:val="bg-BG" w:eastAsia="ar-SA"/>
              </w:rPr>
            </w:pPr>
            <w:r w:rsidRPr="00D22E42">
              <w:rPr>
                <w:b/>
                <w:lang w:val="bg-BG" w:eastAsia="ar-SA"/>
              </w:rPr>
              <w:t>Форма</w:t>
            </w:r>
          </w:p>
        </w:tc>
      </w:tr>
      <w:tr w:rsidR="00676BB8" w:rsidRPr="00D22E42" w:rsidTr="009C36A3">
        <w:tc>
          <w:tcPr>
            <w:tcW w:w="5418" w:type="dxa"/>
            <w:gridSpan w:val="2"/>
          </w:tcPr>
          <w:p w:rsidR="00676BB8" w:rsidRPr="00D22E42" w:rsidRDefault="00676BB8" w:rsidP="009C36A3">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676BB8" w:rsidRDefault="00676BB8" w:rsidP="009C36A3">
            <w:pPr>
              <w:suppressAutoHyphens/>
              <w:jc w:val="both"/>
              <w:rPr>
                <w:b/>
                <w:i/>
                <w:u w:val="single"/>
                <w:lang w:val="bg-BG"/>
              </w:rPr>
            </w:pPr>
            <w:r w:rsidRPr="00B21122">
              <w:rPr>
                <w:b/>
                <w:i/>
                <w:u w:val="single"/>
                <w:lang w:val="bg-BG"/>
              </w:rPr>
              <w:t xml:space="preserve">Образец № </w:t>
            </w:r>
            <w:r>
              <w:rPr>
                <w:b/>
                <w:i/>
                <w:u w:val="single"/>
                <w:lang w:val="bg-BG"/>
              </w:rPr>
              <w:t>1</w:t>
            </w:r>
          </w:p>
          <w:p w:rsidR="00676BB8" w:rsidRPr="00D22E42" w:rsidRDefault="00676BB8" w:rsidP="009C36A3">
            <w:pPr>
              <w:suppressAutoHyphens/>
              <w:jc w:val="both"/>
              <w:rPr>
                <w:lang w:val="bg-BG" w:eastAsia="ar-SA"/>
              </w:rPr>
            </w:pPr>
          </w:p>
        </w:tc>
      </w:tr>
      <w:tr w:rsidR="00676BB8" w:rsidRPr="00D22E42" w:rsidTr="009C36A3">
        <w:trPr>
          <w:trHeight w:val="4952"/>
        </w:trPr>
        <w:tc>
          <w:tcPr>
            <w:tcW w:w="5418" w:type="dxa"/>
            <w:gridSpan w:val="2"/>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1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2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3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4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5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6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9C36A3">
        <w:tc>
          <w:tcPr>
            <w:tcW w:w="5418" w:type="dxa"/>
            <w:gridSpan w:val="2"/>
          </w:tcPr>
          <w:p w:rsidR="00676BB8" w:rsidRPr="00A919E7" w:rsidRDefault="00676BB8" w:rsidP="009C36A3">
            <w:pPr>
              <w:suppressAutoHyphens/>
              <w:jc w:val="both"/>
              <w:rPr>
                <w:b/>
                <w:lang w:val="bg-BG"/>
              </w:rPr>
            </w:pPr>
            <w:r w:rsidRPr="00A919E7">
              <w:rPr>
                <w:b/>
                <w:lang w:val="bg-BG"/>
              </w:rPr>
              <w:t>Техническо предложение</w:t>
            </w:r>
            <w:r>
              <w:rPr>
                <w:b/>
                <w:lang w:val="bg-BG"/>
              </w:rPr>
              <w:t xml:space="preserve"> за обособена позиция 1</w:t>
            </w:r>
            <w:r w:rsidRPr="00A919E7">
              <w:rPr>
                <w:b/>
                <w:lang w:val="bg-BG"/>
              </w:rPr>
              <w:t>, съдържащо:</w:t>
            </w:r>
          </w:p>
          <w:p w:rsidR="00676BB8" w:rsidRDefault="00676BB8"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676BB8" w:rsidRDefault="00676BB8"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 xml:space="preserve">разпечатка на Windows Logo Verifivation Report </w:t>
            </w:r>
          </w:p>
          <w:p w:rsidR="00676BB8" w:rsidRDefault="00676BB8" w:rsidP="005D30CD">
            <w:pPr>
              <w:numPr>
                <w:ilvl w:val="0"/>
                <w:numId w:val="21"/>
              </w:numPr>
              <w:suppressAutoHyphens/>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lastRenderedPageBreak/>
              <w:t>декларация за съгласие с клаузите на приложеното рамково споразумение</w:t>
            </w:r>
          </w:p>
          <w:p w:rsidR="00676BB8" w:rsidRPr="00676BB8" w:rsidRDefault="00676BB8" w:rsidP="00676BB8">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Pr>
          <w:p w:rsidR="00676BB8" w:rsidRDefault="00676BB8" w:rsidP="009C36A3">
            <w:pPr>
              <w:suppressAutoHyphens/>
              <w:jc w:val="both"/>
              <w:rPr>
                <w:b/>
                <w:lang w:val="bg-BG"/>
              </w:rPr>
            </w:pPr>
            <w:r w:rsidRPr="00B21122">
              <w:rPr>
                <w:b/>
                <w:i/>
                <w:u w:val="single"/>
                <w:lang w:val="bg-BG"/>
              </w:rPr>
              <w:lastRenderedPageBreak/>
              <w:t>Образец № 3</w:t>
            </w:r>
            <w:r>
              <w:rPr>
                <w:b/>
                <w:i/>
                <w:u w:val="single"/>
                <w:lang w:val="bg-BG"/>
              </w:rPr>
              <w:t>.1.</w:t>
            </w:r>
            <w:r w:rsidRPr="00A919E7">
              <w:rPr>
                <w:b/>
                <w:lang w:val="bg-BG"/>
              </w:rPr>
              <w:t xml:space="preserve"> </w:t>
            </w:r>
          </w:p>
          <w:p w:rsidR="00676BB8" w:rsidRDefault="00676BB8" w:rsidP="009C36A3">
            <w:pPr>
              <w:suppressAutoHyphens/>
              <w:jc w:val="both"/>
              <w:rPr>
                <w:b/>
                <w:u w:val="single"/>
                <w:lang w:val="bg-BG"/>
              </w:rPr>
            </w:pPr>
          </w:p>
          <w:p w:rsidR="00676BB8" w:rsidRPr="00461FB3" w:rsidRDefault="00676BB8" w:rsidP="009C36A3">
            <w:pPr>
              <w:suppressAutoHyphens/>
              <w:jc w:val="both"/>
              <w:rPr>
                <w:b/>
                <w:i/>
                <w:u w:val="single"/>
                <w:lang w:val="bg-BG"/>
              </w:rPr>
            </w:pPr>
            <w:r w:rsidRPr="00461FB3">
              <w:rPr>
                <w:b/>
                <w:i/>
                <w:u w:val="single"/>
                <w:lang w:val="bg-BG"/>
              </w:rPr>
              <w:t>Оригинал или нотариално заверено копие</w:t>
            </w:r>
          </w:p>
          <w:p w:rsidR="00676BB8" w:rsidRPr="00461FB3" w:rsidRDefault="00676BB8" w:rsidP="009C36A3">
            <w:pPr>
              <w:suppressAutoHyphens/>
              <w:jc w:val="both"/>
              <w:rPr>
                <w:b/>
                <w:i/>
                <w:u w:val="single"/>
                <w:lang w:val="bg-BG"/>
              </w:rPr>
            </w:pPr>
          </w:p>
          <w:p w:rsidR="00676BB8" w:rsidRPr="00461FB3" w:rsidRDefault="00676BB8" w:rsidP="009C36A3">
            <w:pPr>
              <w:suppressAutoHyphens/>
              <w:jc w:val="both"/>
              <w:rPr>
                <w:b/>
                <w:i/>
                <w:lang w:val="bg-BG"/>
              </w:rPr>
            </w:pPr>
            <w:r w:rsidRPr="00461FB3">
              <w:rPr>
                <w:b/>
                <w:i/>
                <w:u w:val="single"/>
                <w:lang w:val="bg-BG"/>
              </w:rPr>
              <w:t>Свободна редакция</w:t>
            </w:r>
            <w:r w:rsidRPr="00461FB3">
              <w:rPr>
                <w:b/>
                <w:i/>
                <w:lang w:val="bg-BG"/>
              </w:rPr>
              <w:t xml:space="preserve"> </w:t>
            </w:r>
          </w:p>
          <w:p w:rsidR="00676BB8" w:rsidRPr="00461FB3" w:rsidRDefault="00676BB8" w:rsidP="009C36A3">
            <w:pPr>
              <w:suppressAutoHyphens/>
              <w:jc w:val="both"/>
              <w:rPr>
                <w:b/>
                <w:i/>
                <w:lang w:val="bg-BG"/>
              </w:rPr>
            </w:pPr>
          </w:p>
          <w:p w:rsidR="00676BB8" w:rsidRPr="00461FB3" w:rsidRDefault="00676BB8" w:rsidP="009C36A3">
            <w:pPr>
              <w:suppressAutoHyphens/>
              <w:jc w:val="both"/>
              <w:rPr>
                <w:b/>
                <w:i/>
                <w:lang w:val="bg-BG"/>
              </w:rPr>
            </w:pPr>
          </w:p>
          <w:p w:rsidR="00676BB8" w:rsidRPr="00461FB3" w:rsidRDefault="00676BB8" w:rsidP="009C36A3">
            <w:pPr>
              <w:suppressAutoHyphens/>
              <w:jc w:val="both"/>
              <w:rPr>
                <w:b/>
                <w:i/>
                <w:lang w:val="bg-BG"/>
              </w:rPr>
            </w:pPr>
          </w:p>
          <w:p w:rsidR="00F75BA4" w:rsidRPr="00461FB3" w:rsidRDefault="00F75BA4" w:rsidP="009C36A3">
            <w:pPr>
              <w:suppressAutoHyphens/>
              <w:jc w:val="both"/>
              <w:rPr>
                <w:b/>
                <w:i/>
                <w:lang w:val="bg-BG"/>
              </w:rPr>
            </w:pPr>
          </w:p>
          <w:p w:rsidR="00F75BA4" w:rsidRPr="00461FB3" w:rsidRDefault="00F75BA4" w:rsidP="009C36A3">
            <w:pPr>
              <w:suppressAutoHyphens/>
              <w:jc w:val="both"/>
              <w:rPr>
                <w:b/>
                <w:i/>
                <w:lang w:val="bg-BG"/>
              </w:rPr>
            </w:pPr>
          </w:p>
          <w:p w:rsidR="00F75BA4" w:rsidRPr="00461FB3" w:rsidRDefault="00F75BA4" w:rsidP="009C36A3">
            <w:pPr>
              <w:suppressAutoHyphens/>
              <w:jc w:val="both"/>
              <w:rPr>
                <w:b/>
                <w:i/>
                <w:lang w:val="bg-BG"/>
              </w:rPr>
            </w:pPr>
          </w:p>
          <w:p w:rsidR="00676BB8" w:rsidRPr="00461FB3" w:rsidRDefault="00676BB8" w:rsidP="009C36A3">
            <w:pPr>
              <w:suppressAutoHyphens/>
              <w:jc w:val="both"/>
              <w:rPr>
                <w:b/>
                <w:i/>
                <w:lang w:val="bg-BG"/>
              </w:rPr>
            </w:pPr>
            <w:r w:rsidRPr="00461FB3">
              <w:rPr>
                <w:b/>
                <w:i/>
                <w:lang w:val="bg-BG"/>
              </w:rPr>
              <w:t>Образец № 4</w:t>
            </w:r>
            <w:r w:rsidR="009C36A3" w:rsidRPr="00461FB3">
              <w:rPr>
                <w:b/>
                <w:i/>
                <w:lang w:val="bg-BG"/>
              </w:rPr>
              <w:t>.2.</w:t>
            </w:r>
            <w:r w:rsidRPr="00461FB3">
              <w:rPr>
                <w:b/>
                <w:i/>
                <w:lang w:val="bg-BG"/>
              </w:rPr>
              <w:t xml:space="preserve"> </w:t>
            </w:r>
          </w:p>
          <w:p w:rsidR="00676BB8" w:rsidRPr="00461FB3" w:rsidRDefault="00676BB8" w:rsidP="009C36A3">
            <w:pPr>
              <w:suppressAutoHyphens/>
              <w:jc w:val="both"/>
              <w:rPr>
                <w:b/>
                <w:i/>
                <w:lang w:val="bg-BG"/>
              </w:rPr>
            </w:pPr>
          </w:p>
          <w:p w:rsidR="009C36A3" w:rsidRPr="00461FB3" w:rsidRDefault="009C36A3" w:rsidP="009C36A3">
            <w:pPr>
              <w:suppressAutoHyphens/>
              <w:jc w:val="both"/>
              <w:rPr>
                <w:b/>
                <w:i/>
                <w:lang w:val="bg-BG"/>
              </w:rPr>
            </w:pPr>
            <w:r w:rsidRPr="00461FB3">
              <w:rPr>
                <w:b/>
                <w:i/>
                <w:lang w:val="bg-BG"/>
              </w:rPr>
              <w:t xml:space="preserve">Образец № 4.1. </w:t>
            </w:r>
          </w:p>
          <w:p w:rsidR="009C36A3" w:rsidRPr="00461FB3" w:rsidRDefault="009C36A3" w:rsidP="009C36A3">
            <w:pPr>
              <w:suppressAutoHyphens/>
              <w:jc w:val="both"/>
              <w:rPr>
                <w:b/>
                <w:i/>
                <w:lang w:val="bg-BG"/>
              </w:rPr>
            </w:pPr>
          </w:p>
          <w:p w:rsidR="00676BB8" w:rsidRPr="00676BB8" w:rsidRDefault="00676BB8" w:rsidP="009C36A3">
            <w:pPr>
              <w:suppressAutoHyphens/>
              <w:jc w:val="both"/>
              <w:rPr>
                <w:b/>
                <w:lang w:val="bg-BG"/>
              </w:rPr>
            </w:pPr>
            <w:r w:rsidRPr="00461FB3">
              <w:rPr>
                <w:b/>
                <w:i/>
                <w:lang w:val="bg-BG"/>
              </w:rPr>
              <w:t>Образец № 5</w:t>
            </w:r>
            <w:r w:rsidRPr="00A919E7">
              <w:rPr>
                <w:b/>
                <w:lang w:val="bg-BG"/>
              </w:rPr>
              <w:t xml:space="preserve">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lastRenderedPageBreak/>
              <w:t>Техническо предложение</w:t>
            </w:r>
            <w:r>
              <w:rPr>
                <w:b/>
                <w:lang w:val="bg-BG"/>
              </w:rPr>
              <w:t xml:space="preserve"> за обособена позиция 2</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разпечатка на Windows Logo Verifivation Report</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.2.</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F75BA4" w:rsidRDefault="00F75BA4"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3</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разпечатка на Windows Logo Verifivation Report</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.3.</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5D30CD" w:rsidRDefault="005D30CD" w:rsidP="009C36A3">
            <w:pPr>
              <w:suppressAutoHyphens/>
              <w:jc w:val="both"/>
              <w:rPr>
                <w:b/>
                <w:i/>
                <w:u w:val="single"/>
                <w:lang w:val="bg-BG"/>
              </w:rPr>
            </w:pPr>
          </w:p>
          <w:p w:rsidR="005D30CD" w:rsidRDefault="005D30CD" w:rsidP="009C36A3">
            <w:pPr>
              <w:suppressAutoHyphens/>
              <w:jc w:val="both"/>
              <w:rPr>
                <w:b/>
                <w:i/>
                <w:u w:val="single"/>
                <w:lang w:val="bg-BG"/>
              </w:rPr>
            </w:pPr>
          </w:p>
          <w:p w:rsidR="005D30CD" w:rsidRDefault="005D30CD"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4</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 xml:space="preserve">декларация за съгласие с клаузите на </w:t>
            </w:r>
            <w:r>
              <w:rPr>
                <w:b/>
                <w:lang w:val="bg-BG"/>
              </w:rPr>
              <w:lastRenderedPageBreak/>
              <w:t>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lastRenderedPageBreak/>
              <w:t>Образец № 3</w:t>
            </w:r>
            <w:r>
              <w:rPr>
                <w:b/>
                <w:i/>
                <w:u w:val="single"/>
                <w:lang w:val="bg-BG"/>
              </w:rPr>
              <w:t>.4.</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lastRenderedPageBreak/>
              <w:t>Техническо предложение</w:t>
            </w:r>
            <w:r>
              <w:rPr>
                <w:b/>
                <w:lang w:val="bg-BG"/>
              </w:rPr>
              <w:t xml:space="preserve"> за обособена позиция 5</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.5.</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6</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.6.</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sidRPr="00B21122">
              <w:rPr>
                <w:b/>
                <w:lang w:val="bg-BG"/>
              </w:rPr>
              <w:t xml:space="preserve"> за обособена позиция 1</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sidRPr="007F0058">
              <w:rPr>
                <w:b/>
                <w:lang w:val="bg-BG"/>
              </w:rPr>
              <w:t>.1</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2</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.2</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3</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.3</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4</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.4</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5</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.5</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6</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.6</w:t>
            </w:r>
          </w:p>
        </w:tc>
      </w:tr>
    </w:tbl>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lang w:val="bg-BG"/>
        </w:rPr>
      </w:pPr>
      <w:r w:rsidRPr="00B21122">
        <w:rPr>
          <w:b/>
          <w:lang w:val="bg-BG"/>
        </w:rPr>
        <w:t>Указание за подготовка на ЕЕДОП:</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w:t>
      </w:r>
      <w:r w:rsidRPr="00B21122">
        <w:rPr>
          <w:lang w:val="bg-BG"/>
        </w:rPr>
        <w:lastRenderedPageBreak/>
        <w:t>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676BB8" w:rsidRPr="00B21122" w:rsidRDefault="00676BB8" w:rsidP="00676BB8">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676BB8" w:rsidRPr="00B21122" w:rsidRDefault="00676BB8" w:rsidP="00676BB8">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676BB8" w:rsidRPr="00B21122" w:rsidRDefault="00676BB8" w:rsidP="00676BB8">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676BB8" w:rsidRPr="00B21122" w:rsidRDefault="00676BB8" w:rsidP="00676BB8">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676BB8" w:rsidRPr="00B21122" w:rsidRDefault="00676BB8" w:rsidP="00676BB8">
      <w:pPr>
        <w:shd w:val="clear" w:color="auto" w:fill="FFFFFF"/>
        <w:spacing w:line="276" w:lineRule="auto"/>
        <w:ind w:firstLine="720"/>
        <w:jc w:val="both"/>
        <w:rPr>
          <w:lang w:val="bg-BG"/>
        </w:rPr>
      </w:pPr>
      <w:r w:rsidRPr="00B21122">
        <w:rPr>
          <w:lang w:val="bg-BG"/>
        </w:rPr>
        <w:t>5.Лицата по т. 4.1 и 4.2 са, както следва:</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5.1. </w:t>
      </w:r>
      <w:r w:rsidRPr="00B21122">
        <w:t>при събирателно дружество – лицата по чл. 84, ал. 1 и чл. 89,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5.2. </w:t>
      </w:r>
      <w:r w:rsidRPr="00B21122">
        <w:t>при командитно дружество – неограничено отговорните съдружници по чл. 105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5.3. </w:t>
      </w:r>
      <w:r w:rsidRPr="00B21122">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5.4. </w:t>
      </w:r>
      <w:r w:rsidRPr="00B21122">
        <w:t>при акционерно дружество – лицата по чл. 241, ал. 1, чл. 242, ал. 1 и чл. 244,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5.5. </w:t>
      </w:r>
      <w:r w:rsidRPr="00B21122">
        <w:t>при командитно дружество с акции – лицата по чл. 256 във връзка с чл. 244,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5.6. </w:t>
      </w:r>
      <w:r w:rsidRPr="00B21122">
        <w:t>при едноличен търговец – физическото лице – търговец;</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5.7. </w:t>
      </w:r>
      <w:r w:rsidRPr="00B21122">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5.8. </w:t>
      </w:r>
      <w:r w:rsidRPr="00B21122">
        <w:t xml:space="preserve">в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676BB8" w:rsidRPr="00B21122" w:rsidRDefault="00676BB8" w:rsidP="00676BB8">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676BB8" w:rsidRPr="00B21122" w:rsidRDefault="00676BB8" w:rsidP="00676BB8">
      <w:pPr>
        <w:shd w:val="clear" w:color="auto" w:fill="FFFFFF"/>
        <w:spacing w:line="276" w:lineRule="auto"/>
        <w:ind w:firstLine="720"/>
        <w:jc w:val="both"/>
        <w:rPr>
          <w:lang w:val="bg-BG"/>
        </w:rPr>
      </w:pPr>
      <w:r w:rsidRPr="00B21122">
        <w:rPr>
          <w:lang w:val="bg-BG"/>
        </w:rPr>
        <w:lastRenderedPageBreak/>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676BB8" w:rsidRPr="00B21122" w:rsidRDefault="00676BB8" w:rsidP="00676BB8">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6BB8" w:rsidRPr="00B21122" w:rsidRDefault="00676BB8" w:rsidP="00676BB8">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676BB8" w:rsidRPr="00B21122" w:rsidRDefault="00676BB8" w:rsidP="00676BB8">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676BB8" w:rsidRDefault="00676BB8" w:rsidP="00676BB8">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363B22" w:rsidRPr="00363B22" w:rsidRDefault="00363B22" w:rsidP="00363B22">
      <w:pPr>
        <w:shd w:val="clear" w:color="auto" w:fill="FFFFFF"/>
        <w:spacing w:line="276" w:lineRule="auto"/>
        <w:ind w:firstLine="720"/>
        <w:jc w:val="both"/>
        <w:rPr>
          <w:lang w:val="bg-BG"/>
        </w:rPr>
      </w:pPr>
      <w:r w:rsidRPr="00363B22">
        <w:rPr>
          <w:lang w:val="bg-BG"/>
        </w:rPr>
        <w:t>12. Специфични национални основания за отстраняване.</w:t>
      </w:r>
    </w:p>
    <w:p w:rsidR="00363B22" w:rsidRPr="00363B22" w:rsidRDefault="00363B22" w:rsidP="00363B22">
      <w:pPr>
        <w:shd w:val="clear" w:color="auto" w:fill="FFFFFF"/>
        <w:spacing w:line="276" w:lineRule="auto"/>
        <w:ind w:firstLine="720"/>
        <w:jc w:val="both"/>
        <w:rPr>
          <w:lang w:val="bg-BG"/>
        </w:rPr>
      </w:pPr>
      <w:r w:rsidRPr="00363B22">
        <w:rPr>
          <w:lang w:val="bg-BG"/>
        </w:rPr>
        <w:t>12.1. На  чл.101, ал.11 от ЗОП – свързани лица не могат да са самостоятелни участници в една и съща процедура и на основание чл. 107, т.</w:t>
      </w:r>
      <w:r w:rsidRPr="00363B22">
        <w:t>4</w:t>
      </w:r>
      <w:r w:rsidRPr="00363B22">
        <w:rPr>
          <w:lang w:val="bg-BG"/>
        </w:rPr>
        <w:t xml:space="preserve"> от ЗОП се отстраняват от участие в процедурата участници, които са свързани лица.</w:t>
      </w:r>
    </w:p>
    <w:p w:rsidR="00363B22" w:rsidRPr="00363B22" w:rsidRDefault="00363B22" w:rsidP="00363B22">
      <w:pPr>
        <w:shd w:val="clear" w:color="auto" w:fill="FFFFFF"/>
        <w:spacing w:line="276" w:lineRule="auto"/>
        <w:ind w:firstLine="720"/>
        <w:jc w:val="both"/>
        <w:rPr>
          <w:lang w:val="bg-BG"/>
        </w:rPr>
      </w:pPr>
      <w:r w:rsidRPr="00363B22">
        <w:t>1</w:t>
      </w:r>
      <w:r w:rsidRPr="00363B22">
        <w:rPr>
          <w:lang w:val="bg-BG"/>
        </w:rPr>
        <w:t xml:space="preserve">2.2. За участие в обществени поръчки съгласно чл. 3, т.8 от Закон за икономическите и финансови отношения с дружества, регистрирани в юрисдикции с преференциален данъчен режим, контролираните от тях лица и техните действителни собственици – на дружествата, регистрирани в юрисдикции с преференциален данъчен режим и на  контролираните от тях лица се забранява пряко или коствено участие в процедура по обществени поръчки по Закона за обществените поръчки и нормативните актове по прилагането му, 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 </w:t>
      </w:r>
    </w:p>
    <w:p w:rsidR="00363B22" w:rsidRPr="00363B22" w:rsidRDefault="00363B22" w:rsidP="00363B22">
      <w:pPr>
        <w:shd w:val="clear" w:color="auto" w:fill="FFFFFF"/>
        <w:spacing w:line="276" w:lineRule="auto"/>
        <w:ind w:firstLine="720"/>
        <w:jc w:val="both"/>
        <w:rPr>
          <w:lang w:val="bg-BG"/>
        </w:rPr>
      </w:pPr>
      <w:r w:rsidRPr="00363B22">
        <w:rPr>
          <w:lang w:val="bg-BG"/>
        </w:rPr>
        <w:t>Участниците декларират обстоятелствата относно наличието или липсата на специфичните национални основания по 12.1. и 12.2. за отстраняване в част III, буква „Г“ от ЕЕДОП.</w:t>
      </w:r>
    </w:p>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i/>
          <w:lang w:val="bg-BG"/>
        </w:rPr>
      </w:pPr>
      <w:r w:rsidRPr="00B21122">
        <w:rPr>
          <w:b/>
          <w:i/>
          <w:lang w:val="bg-BG"/>
        </w:rPr>
        <w:t>Важно:</w:t>
      </w:r>
    </w:p>
    <w:p w:rsidR="00676BB8" w:rsidRPr="00B21122" w:rsidRDefault="00676BB8" w:rsidP="00676BB8">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6BB8" w:rsidRDefault="00676BB8" w:rsidP="00676BB8">
      <w:pPr>
        <w:shd w:val="clear" w:color="auto" w:fill="FFFFFF"/>
        <w:spacing w:line="276" w:lineRule="auto"/>
        <w:ind w:firstLine="720"/>
        <w:jc w:val="both"/>
        <w:rPr>
          <w:b/>
          <w:i/>
          <w:lang w:val="bg-BG"/>
        </w:rPr>
      </w:pPr>
      <w:r w:rsidRPr="00B21122">
        <w:rPr>
          <w:b/>
          <w:i/>
          <w:lang w:val="bg-BG"/>
        </w:rPr>
        <w:t>Преди сключването на</w:t>
      </w:r>
      <w:r>
        <w:rPr>
          <w:b/>
          <w:i/>
          <w:lang w:val="bg-BG"/>
        </w:rPr>
        <w:t xml:space="preserve"> договор за обществена поръчка </w:t>
      </w:r>
      <w:r w:rsidRPr="00B21122">
        <w:rPr>
          <w:b/>
          <w:i/>
          <w:lang w:val="bg-BG"/>
        </w:rPr>
        <w:t xml:space="preserve">изисква от участника, определен за изпълнител, да предостави актуални документи, удостоверяващи </w:t>
      </w:r>
      <w:r w:rsidRPr="00B21122">
        <w:rPr>
          <w:b/>
          <w:i/>
          <w:lang w:val="bg-BG"/>
        </w:rPr>
        <w:lastRenderedPageBreak/>
        <w:t>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676BB8" w:rsidRPr="004C7563" w:rsidRDefault="00676BB8" w:rsidP="00676BB8">
      <w:pPr>
        <w:shd w:val="clear" w:color="auto" w:fill="FFFFFF"/>
        <w:spacing w:line="276" w:lineRule="auto"/>
        <w:ind w:firstLine="720"/>
        <w:jc w:val="both"/>
        <w:rPr>
          <w:b/>
          <w:i/>
          <w:lang w:val="bg-BG" w:eastAsia="bg-BG"/>
        </w:rPr>
      </w:pPr>
      <w:r w:rsidRPr="004C7563">
        <w:rPr>
          <w:b/>
          <w:i/>
          <w:lang w:val="bg-BG" w:eastAsia="bg-BG"/>
        </w:rPr>
        <w:t xml:space="preserve">Документи удостоверяващи липсата на основанията за отстраняване от процедурата. </w:t>
      </w:r>
    </w:p>
    <w:p w:rsidR="004C7563" w:rsidRPr="0051424C" w:rsidRDefault="004C7563" w:rsidP="004C7563">
      <w:pPr>
        <w:shd w:val="clear" w:color="auto" w:fill="FFFFFF"/>
        <w:spacing w:line="276" w:lineRule="auto"/>
        <w:ind w:firstLine="720"/>
        <w:jc w:val="both"/>
        <w:rPr>
          <w:i/>
          <w:lang w:val="bg-BG"/>
        </w:rPr>
      </w:pPr>
      <w:r w:rsidRPr="0051424C">
        <w:rPr>
          <w:i/>
          <w:lang w:val="bg-BG"/>
        </w:rPr>
        <w:t>1. за обстоятелствата по чл. 54, ал. 1, т. 1 от ЗОП – свидетелство за съдимост;</w:t>
      </w:r>
    </w:p>
    <w:p w:rsidR="004C7563" w:rsidRPr="0051424C" w:rsidRDefault="004C7563" w:rsidP="004C7563">
      <w:pPr>
        <w:shd w:val="clear" w:color="auto" w:fill="FFFFFF"/>
        <w:spacing w:line="276" w:lineRule="auto"/>
        <w:ind w:firstLine="720"/>
        <w:jc w:val="both"/>
        <w:rPr>
          <w:i/>
          <w:lang w:val="bg-BG"/>
        </w:rPr>
      </w:pPr>
      <w:r w:rsidRPr="0051424C">
        <w:rPr>
          <w:i/>
          <w:lang w:val="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4C7563" w:rsidRPr="0051424C" w:rsidRDefault="004C7563" w:rsidP="004C7563">
      <w:pPr>
        <w:shd w:val="clear" w:color="auto" w:fill="FFFFFF"/>
        <w:spacing w:line="276" w:lineRule="auto"/>
        <w:ind w:firstLine="720"/>
        <w:jc w:val="both"/>
        <w:rPr>
          <w:i/>
          <w:lang w:val="bg-BG"/>
        </w:rPr>
      </w:pPr>
      <w:r w:rsidRPr="0051424C">
        <w:rPr>
          <w:i/>
          <w:lang w:val="bg-BG"/>
        </w:rPr>
        <w:t>3. за обстоятелството по чл. 54, ал. 1, т. 6 и по чл. 56, ал. 1, т. 4 от ЗОП – удостоверение от органите на Изпълнителна агенция „Главна инспекция по труда.</w:t>
      </w:r>
    </w:p>
    <w:p w:rsidR="004C7563" w:rsidRPr="0051424C" w:rsidRDefault="004C7563" w:rsidP="004C7563">
      <w:pPr>
        <w:shd w:val="clear" w:color="auto" w:fill="FFFFFF"/>
        <w:spacing w:line="276" w:lineRule="auto"/>
        <w:ind w:firstLine="720"/>
        <w:jc w:val="both"/>
        <w:rPr>
          <w:i/>
          <w:lang w:val="bg-BG"/>
        </w:rPr>
      </w:pPr>
      <w:r w:rsidRPr="0051424C">
        <w:rPr>
          <w:i/>
          <w:lang w:val="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4C7563" w:rsidRPr="0051424C" w:rsidRDefault="004C7563" w:rsidP="004C7563">
      <w:pPr>
        <w:shd w:val="clear" w:color="auto" w:fill="FFFFFF"/>
        <w:spacing w:line="276" w:lineRule="auto"/>
        <w:ind w:firstLine="720"/>
        <w:jc w:val="both"/>
        <w:rPr>
          <w:i/>
          <w:lang w:val="bg-BG"/>
        </w:rPr>
      </w:pPr>
      <w:r w:rsidRPr="0051424C">
        <w:rPr>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4C7563" w:rsidRPr="0051424C" w:rsidRDefault="004C7563" w:rsidP="004C7563">
      <w:pPr>
        <w:shd w:val="clear" w:color="auto" w:fill="FFFFFF"/>
        <w:spacing w:line="276" w:lineRule="auto"/>
        <w:ind w:firstLine="720"/>
        <w:jc w:val="both"/>
        <w:rPr>
          <w:i/>
          <w:lang w:val="bg-BG"/>
        </w:rPr>
      </w:pPr>
      <w:r w:rsidRPr="0051424C">
        <w:rPr>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4C7563" w:rsidRPr="0051424C" w:rsidRDefault="004C7563" w:rsidP="004C7563">
      <w:pPr>
        <w:shd w:val="clear" w:color="auto" w:fill="FFFFFF"/>
        <w:spacing w:line="276" w:lineRule="auto"/>
        <w:ind w:firstLine="720"/>
        <w:jc w:val="both"/>
        <w:rPr>
          <w:i/>
          <w:lang w:val="bg-BG"/>
        </w:rPr>
      </w:pPr>
      <w:r w:rsidRPr="0051424C">
        <w:rPr>
          <w:i/>
          <w:lang w:val="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676BB8" w:rsidRPr="00B21122" w:rsidRDefault="00676BB8" w:rsidP="00676BB8">
      <w:pPr>
        <w:shd w:val="clear" w:color="auto" w:fill="FFFFFF"/>
        <w:spacing w:line="276" w:lineRule="auto"/>
        <w:ind w:firstLine="720"/>
        <w:jc w:val="both"/>
        <w:rPr>
          <w:lang w:val="bg-BG"/>
        </w:rPr>
      </w:pPr>
      <w:r w:rsidRPr="00B21122">
        <w:rPr>
          <w:lang w:val="bg-BG"/>
        </w:rPr>
        <w:tab/>
      </w:r>
    </w:p>
    <w:p w:rsidR="006C4C78" w:rsidRPr="006C4C78" w:rsidRDefault="006C4C78" w:rsidP="006C4C78">
      <w:pPr>
        <w:shd w:val="clear" w:color="auto" w:fill="FFFFFF"/>
        <w:spacing w:line="276" w:lineRule="auto"/>
        <w:ind w:firstLine="720"/>
        <w:jc w:val="both"/>
        <w:rPr>
          <w:lang w:val="bg-BG"/>
        </w:rPr>
      </w:pPr>
      <w:r w:rsidRPr="006C4C78">
        <w:rPr>
          <w:lang w:val="bg-BG"/>
        </w:rPr>
        <w:t>Указание за подготовка на Документи за доказване на предприетите мерки за надеждност, когато е приложимо:</w:t>
      </w:r>
    </w:p>
    <w:p w:rsidR="006C4C78" w:rsidRPr="006C4C78" w:rsidRDefault="006C4C78" w:rsidP="006C4C78">
      <w:pPr>
        <w:shd w:val="clear" w:color="auto" w:fill="FFFFFF"/>
        <w:spacing w:line="276" w:lineRule="auto"/>
        <w:ind w:firstLine="720"/>
        <w:jc w:val="both"/>
        <w:rPr>
          <w:lang w:val="bg-BG"/>
        </w:rPr>
      </w:pPr>
      <w:r w:rsidRPr="006C4C78">
        <w:rPr>
          <w:lang w:val="bg-BG"/>
        </w:rPr>
        <w:t xml:space="preserve">1. Участник, за когото са налице основания по чл. 54, ал. 1 и посочените от възложителя обстоятелства по чл. 55, ал. 1 от ЗОП, има право да представи доказателства, че </w:t>
      </w:r>
    </w:p>
    <w:p w:rsidR="006C4C78" w:rsidRPr="006C4C78" w:rsidRDefault="006C4C78" w:rsidP="006C4C78">
      <w:pPr>
        <w:shd w:val="clear" w:color="auto" w:fill="FFFFFF"/>
        <w:spacing w:line="276" w:lineRule="auto"/>
        <w:ind w:firstLine="720"/>
        <w:jc w:val="both"/>
        <w:rPr>
          <w:lang w:val="bg-BG"/>
        </w:rPr>
      </w:pPr>
      <w:r w:rsidRPr="006C4C78">
        <w:rPr>
          <w:lang w:val="bg-BG"/>
        </w:rPr>
        <w:t xml:space="preserve">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6C4C78" w:rsidRPr="006C4C78" w:rsidRDefault="006C4C78" w:rsidP="006C4C78">
      <w:pPr>
        <w:shd w:val="clear" w:color="auto" w:fill="FFFFFF"/>
        <w:spacing w:line="276" w:lineRule="auto"/>
        <w:ind w:firstLine="720"/>
        <w:jc w:val="both"/>
        <w:rPr>
          <w:lang w:val="bg-BG"/>
        </w:rPr>
      </w:pPr>
      <w:r w:rsidRPr="006C4C78">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6C4C78" w:rsidRPr="006C4C78" w:rsidRDefault="006C4C78" w:rsidP="006C4C78">
      <w:pPr>
        <w:shd w:val="clear" w:color="auto" w:fill="FFFFFF"/>
        <w:spacing w:line="276" w:lineRule="auto"/>
        <w:ind w:firstLine="720"/>
        <w:jc w:val="both"/>
        <w:rPr>
          <w:lang w:val="bg-BG"/>
        </w:rPr>
      </w:pPr>
      <w:r w:rsidRPr="006C4C78">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C4C78" w:rsidRPr="006C4C78" w:rsidRDefault="006C4C78" w:rsidP="006C4C78">
      <w:pPr>
        <w:shd w:val="clear" w:color="auto" w:fill="FFFFFF"/>
        <w:spacing w:line="276" w:lineRule="auto"/>
        <w:ind w:firstLine="720"/>
        <w:jc w:val="both"/>
        <w:rPr>
          <w:lang w:val="bg-BG"/>
        </w:rPr>
      </w:pPr>
      <w:r w:rsidRPr="006C4C78">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C4C78" w:rsidRPr="006C4C78" w:rsidRDefault="006C4C78" w:rsidP="006C4C78">
      <w:pPr>
        <w:shd w:val="clear" w:color="auto" w:fill="FFFFFF"/>
        <w:spacing w:line="276" w:lineRule="auto"/>
        <w:ind w:firstLine="720"/>
        <w:jc w:val="both"/>
      </w:pPr>
      <w:r w:rsidRPr="006C4C78">
        <w:rPr>
          <w:lang w:val="bg-BG"/>
        </w:rPr>
        <w:t>1.4. е платил изцяло дължимото вземане по чл. 128, чл. 228, ал. 3 или чл. 245 от Кодекса на труда.</w:t>
      </w:r>
    </w:p>
    <w:p w:rsidR="00676BB8" w:rsidRDefault="00676BB8" w:rsidP="00676BB8">
      <w:pPr>
        <w:shd w:val="clear" w:color="auto" w:fill="FFFFFF"/>
        <w:spacing w:line="276" w:lineRule="auto"/>
        <w:ind w:firstLine="720"/>
        <w:jc w:val="both"/>
      </w:pPr>
    </w:p>
    <w:p w:rsidR="006C4C78" w:rsidRDefault="006C4C78" w:rsidP="00676BB8">
      <w:pPr>
        <w:shd w:val="clear" w:color="auto" w:fill="FFFFFF"/>
        <w:spacing w:line="276" w:lineRule="auto"/>
        <w:ind w:firstLine="720"/>
        <w:jc w:val="both"/>
      </w:pPr>
    </w:p>
    <w:p w:rsidR="006C4C78" w:rsidRDefault="006C4C78" w:rsidP="00676BB8">
      <w:pPr>
        <w:shd w:val="clear" w:color="auto" w:fill="FFFFFF"/>
        <w:spacing w:line="276" w:lineRule="auto"/>
        <w:ind w:firstLine="720"/>
        <w:jc w:val="both"/>
      </w:pPr>
    </w:p>
    <w:p w:rsidR="006C4C78" w:rsidRDefault="006C4C78" w:rsidP="00676BB8">
      <w:pPr>
        <w:shd w:val="clear" w:color="auto" w:fill="FFFFFF"/>
        <w:spacing w:line="276" w:lineRule="auto"/>
        <w:ind w:firstLine="720"/>
        <w:jc w:val="both"/>
      </w:pPr>
    </w:p>
    <w:p w:rsidR="006C4C78" w:rsidRPr="006C4C78" w:rsidRDefault="006C4C78" w:rsidP="00676BB8">
      <w:pPr>
        <w:shd w:val="clear" w:color="auto" w:fill="FFFFFF"/>
        <w:spacing w:line="276" w:lineRule="auto"/>
        <w:ind w:firstLine="720"/>
        <w:jc w:val="both"/>
      </w:pPr>
    </w:p>
    <w:p w:rsidR="00676BB8" w:rsidRPr="00B21122" w:rsidRDefault="00676BB8" w:rsidP="00676BB8">
      <w:pPr>
        <w:shd w:val="clear" w:color="auto" w:fill="FFFFFF"/>
        <w:spacing w:line="276" w:lineRule="auto"/>
        <w:ind w:firstLine="720"/>
        <w:jc w:val="both"/>
        <w:rPr>
          <w:b/>
          <w:i/>
          <w:lang w:val="bg-BG"/>
        </w:rPr>
      </w:pPr>
      <w:r w:rsidRPr="00B21122">
        <w:rPr>
          <w:b/>
          <w:i/>
          <w:lang w:val="bg-BG"/>
        </w:rPr>
        <w:lastRenderedPageBreak/>
        <w:t>Важно:</w:t>
      </w:r>
    </w:p>
    <w:p w:rsidR="00676BB8" w:rsidRPr="00B21122" w:rsidRDefault="00676BB8" w:rsidP="00676BB8">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676BB8" w:rsidRPr="00B21122" w:rsidRDefault="00676BB8" w:rsidP="00676BB8">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Pr>
          <w:b/>
          <w:i/>
          <w:lang w:val="bg-BG"/>
        </w:rPr>
        <w:t>е го отстранява от процедурата.</w:t>
      </w:r>
    </w:p>
    <w:p w:rsidR="00676BB8" w:rsidRPr="00B21122" w:rsidRDefault="00676BB8" w:rsidP="00676BB8">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676BB8" w:rsidRPr="00B21122" w:rsidRDefault="00676BB8" w:rsidP="00676BB8">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676BB8" w:rsidRPr="00B21122" w:rsidRDefault="00676BB8" w:rsidP="00676BB8">
      <w:pPr>
        <w:shd w:val="clear" w:color="auto" w:fill="FFFFFF"/>
        <w:spacing w:line="276" w:lineRule="auto"/>
        <w:jc w:val="both"/>
        <w:rPr>
          <w:i/>
          <w:lang w:val="bg-BG"/>
        </w:rPr>
      </w:pPr>
    </w:p>
    <w:p w:rsidR="00676BB8" w:rsidRPr="00B21122" w:rsidRDefault="00676BB8" w:rsidP="00676BB8">
      <w:pPr>
        <w:shd w:val="clear" w:color="auto" w:fill="FFFFFF"/>
        <w:tabs>
          <w:tab w:val="left" w:pos="720"/>
        </w:tabs>
        <w:spacing w:line="276" w:lineRule="auto"/>
        <w:jc w:val="both"/>
        <w:rPr>
          <w:b/>
          <w:lang w:val="bg-BG"/>
        </w:rPr>
      </w:pPr>
      <w:r>
        <w:rPr>
          <w:b/>
          <w:lang w:val="bg-BG"/>
        </w:rPr>
        <w:tab/>
      </w:r>
      <w:r w:rsidRPr="00B21122">
        <w:rPr>
          <w:b/>
          <w:lang w:val="bg-BG"/>
        </w:rPr>
        <w:t xml:space="preserve">Указание за подготовка </w:t>
      </w:r>
      <w:r>
        <w:rPr>
          <w:b/>
          <w:lang w:val="bg-BG"/>
        </w:rPr>
        <w:t xml:space="preserve">на </w:t>
      </w:r>
      <w:r w:rsidRPr="00B21122">
        <w:rPr>
          <w:b/>
          <w:lang w:val="bg-BG"/>
        </w:rPr>
        <w:t xml:space="preserve">Документ, от който да е видно правното основание за създаване на обединението (когато е приложимо) </w:t>
      </w:r>
      <w:r>
        <w:rPr>
          <w:b/>
          <w:lang w:val="bg-BG"/>
        </w:rPr>
        <w:t xml:space="preserve"> - заверено от участника копие</w:t>
      </w:r>
      <w:r w:rsidRPr="00B21122">
        <w:rPr>
          <w:b/>
          <w:lang w:val="bg-BG"/>
        </w:rPr>
        <w:t>:</w:t>
      </w:r>
    </w:p>
    <w:p w:rsidR="00676BB8" w:rsidRPr="00B21122" w:rsidRDefault="00676BB8" w:rsidP="00676BB8">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676BB8" w:rsidRPr="00B21122" w:rsidRDefault="00676BB8" w:rsidP="00676BB8">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676BB8" w:rsidRPr="00B21122" w:rsidRDefault="00676BB8" w:rsidP="00676BB8">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676BB8" w:rsidRDefault="00676BB8" w:rsidP="00676BB8">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676BB8" w:rsidRDefault="00676BB8" w:rsidP="00676BB8">
      <w:pPr>
        <w:shd w:val="clear" w:color="auto" w:fill="FFFFFF"/>
        <w:tabs>
          <w:tab w:val="left" w:pos="720"/>
        </w:tabs>
        <w:spacing w:line="276" w:lineRule="auto"/>
        <w:jc w:val="both"/>
        <w:rPr>
          <w:lang w:val="bg-BG"/>
        </w:rPr>
      </w:pPr>
    </w:p>
    <w:p w:rsidR="00676BB8" w:rsidRPr="00A24F89" w:rsidRDefault="00676BB8" w:rsidP="00676BB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9</w:t>
      </w:r>
    </w:p>
    <w:p w:rsidR="00676BB8" w:rsidRDefault="00676BB8" w:rsidP="00676BB8">
      <w:pPr>
        <w:shd w:val="clear" w:color="auto" w:fill="FFFFFF"/>
        <w:tabs>
          <w:tab w:val="left" w:pos="720"/>
        </w:tabs>
        <w:spacing w:line="276" w:lineRule="auto"/>
        <w:jc w:val="both"/>
        <w:rPr>
          <w:lang w:val="bg-BG"/>
        </w:rPr>
      </w:pPr>
    </w:p>
    <w:p w:rsidR="00676BB8" w:rsidRPr="00A24F89" w:rsidRDefault="00676BB8" w:rsidP="00676BB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10, когато е приложимо.</w:t>
      </w:r>
    </w:p>
    <w:p w:rsidR="00676BB8" w:rsidRDefault="00676BB8" w:rsidP="00676BB8">
      <w:pPr>
        <w:shd w:val="clear" w:color="auto" w:fill="FFFFFF"/>
        <w:tabs>
          <w:tab w:val="left" w:pos="720"/>
        </w:tabs>
        <w:spacing w:line="276" w:lineRule="auto"/>
        <w:jc w:val="both"/>
        <w:rPr>
          <w:lang w:val="bg-BG"/>
        </w:rPr>
      </w:pPr>
    </w:p>
    <w:p w:rsidR="00676BB8" w:rsidRPr="00B21122" w:rsidRDefault="00676BB8" w:rsidP="00676BB8">
      <w:pPr>
        <w:shd w:val="clear" w:color="auto" w:fill="FFFFFF"/>
        <w:tabs>
          <w:tab w:val="left" w:pos="720"/>
        </w:tabs>
        <w:spacing w:line="276" w:lineRule="auto"/>
        <w:jc w:val="both"/>
        <w:rPr>
          <w:b/>
          <w:lang w:val="bg-BG"/>
        </w:rPr>
      </w:pPr>
    </w:p>
    <w:p w:rsidR="00676BB8" w:rsidRPr="00B21122" w:rsidRDefault="00676BB8" w:rsidP="00676BB8">
      <w:pPr>
        <w:shd w:val="clear" w:color="auto" w:fill="FFFFFF"/>
        <w:tabs>
          <w:tab w:val="left" w:pos="720"/>
        </w:tabs>
        <w:spacing w:line="276" w:lineRule="auto"/>
        <w:jc w:val="both"/>
        <w:rPr>
          <w:b/>
          <w:lang w:val="bg-BG"/>
        </w:rPr>
      </w:pPr>
      <w:r>
        <w:rPr>
          <w:b/>
          <w:lang w:val="bg-BG"/>
        </w:rPr>
        <w:t xml:space="preserve">          </w:t>
      </w:r>
      <w:r>
        <w:rPr>
          <w:b/>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sidR="009C36A3">
        <w:rPr>
          <w:b/>
          <w:i/>
          <w:u w:val="single"/>
          <w:lang w:val="bg-BG"/>
        </w:rPr>
        <w:t>.1. до 3.6.</w:t>
      </w:r>
      <w:r w:rsidRPr="00B21122">
        <w:rPr>
          <w:b/>
          <w:i/>
          <w:u w:val="single"/>
          <w:lang w:val="bg-BG"/>
        </w:rPr>
        <w:t xml:space="preserve"> </w:t>
      </w:r>
      <w:r w:rsidRPr="00B21122">
        <w:rPr>
          <w:b/>
          <w:lang w:val="bg-BG"/>
        </w:rPr>
        <w:t>, съдържащо:</w:t>
      </w:r>
    </w:p>
    <w:p w:rsidR="00676BB8" w:rsidRPr="00B21122" w:rsidRDefault="00676BB8" w:rsidP="00676BB8">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5D30CD" w:rsidRDefault="00676BB8" w:rsidP="005D30CD">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r>
        <w:rPr>
          <w:lang w:val="bg-BG" w:eastAsia="bg-BG"/>
        </w:rPr>
        <w:t xml:space="preserve"> (за обособени позиции 1, 2 и 3)</w:t>
      </w:r>
    </w:p>
    <w:p w:rsidR="005D30CD" w:rsidRDefault="00676BB8" w:rsidP="005D30CD">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005D30CD">
        <w:rPr>
          <w:b/>
          <w:i/>
          <w:u w:val="single"/>
          <w:lang w:val="bg-BG" w:eastAsia="bg-BG"/>
        </w:rPr>
        <w:t>.2.</w:t>
      </w:r>
      <w:r w:rsidRPr="00B21122">
        <w:rPr>
          <w:b/>
          <w:lang w:val="bg-BG" w:eastAsia="bg-BG"/>
        </w:rPr>
        <w:t>;</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eastAsia="bg-BG"/>
        </w:rPr>
        <w:t>декларация за с</w:t>
      </w:r>
      <w:r>
        <w:rPr>
          <w:lang w:eastAsia="bg-BG"/>
        </w:rPr>
        <w:t>ъгласие с клаузите на приложен</w:t>
      </w:r>
      <w:r>
        <w:rPr>
          <w:lang w:val="bg-BG" w:eastAsia="bg-BG"/>
        </w:rPr>
        <w:t>ия</w:t>
      </w:r>
      <w:r w:rsidRPr="005D30CD">
        <w:rPr>
          <w:lang w:eastAsia="bg-BG"/>
        </w:rPr>
        <w:t xml:space="preserve"> проект на </w:t>
      </w:r>
      <w:r>
        <w:rPr>
          <w:lang w:val="bg-BG" w:eastAsia="bg-BG"/>
        </w:rPr>
        <w:t>рамково споразумение</w:t>
      </w:r>
      <w:r w:rsidRPr="005D30CD">
        <w:rPr>
          <w:lang w:eastAsia="bg-BG"/>
        </w:rPr>
        <w:t xml:space="preserve"> – попъ</w:t>
      </w:r>
      <w:r>
        <w:rPr>
          <w:lang w:eastAsia="bg-BG"/>
        </w:rPr>
        <w:t xml:space="preserve">лва </w:t>
      </w:r>
      <w:r w:rsidRPr="005D30CD">
        <w:rPr>
          <w:b/>
          <w:i/>
          <w:u w:val="single"/>
          <w:lang w:eastAsia="bg-BG"/>
        </w:rPr>
        <w:t>се Образец № 4.</w:t>
      </w:r>
      <w:r w:rsidRPr="005D30CD">
        <w:rPr>
          <w:b/>
          <w:i/>
          <w:u w:val="single"/>
          <w:lang w:val="bg-BG" w:eastAsia="bg-BG"/>
        </w:rPr>
        <w:t>1</w:t>
      </w:r>
      <w:r w:rsidRPr="005D30CD">
        <w:rPr>
          <w:b/>
          <w:i/>
          <w:u w:val="single"/>
          <w:lang w:eastAsia="bg-BG"/>
        </w:rPr>
        <w:t>.</w:t>
      </w:r>
      <w:r w:rsidRPr="005D30CD">
        <w:rPr>
          <w:lang w:eastAsia="bg-BG"/>
        </w:rPr>
        <w:t>;</w:t>
      </w:r>
    </w:p>
    <w:p w:rsidR="00676BB8" w:rsidRPr="00B21122" w:rsidRDefault="00676BB8" w:rsidP="00676BB8">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676BB8" w:rsidRPr="00977B8E" w:rsidRDefault="00676BB8" w:rsidP="009C36A3">
      <w:pPr>
        <w:shd w:val="clear" w:color="auto" w:fill="FFFFFF"/>
        <w:tabs>
          <w:tab w:val="left" w:pos="720"/>
        </w:tabs>
        <w:spacing w:line="276" w:lineRule="auto"/>
        <w:jc w:val="both"/>
        <w:rPr>
          <w:b/>
          <w:lang w:val="bg-BG"/>
        </w:rPr>
      </w:pPr>
    </w:p>
    <w:p w:rsidR="00676BB8" w:rsidRPr="00B21122" w:rsidRDefault="00676BB8" w:rsidP="00676BB8">
      <w:pPr>
        <w:shd w:val="clear" w:color="auto" w:fill="FFFFFF"/>
        <w:tabs>
          <w:tab w:val="left" w:pos="0"/>
        </w:tabs>
        <w:autoSpaceDE w:val="0"/>
        <w:autoSpaceDN w:val="0"/>
        <w:adjustRightInd w:val="0"/>
        <w:spacing w:line="276" w:lineRule="auto"/>
        <w:ind w:firstLine="709"/>
        <w:jc w:val="both"/>
        <w:rPr>
          <w:lang w:val="bg-BG"/>
        </w:rPr>
      </w:pPr>
      <w:r w:rsidRPr="007F0058">
        <w:rPr>
          <w:b/>
          <w:lang w:val="bg-BG"/>
        </w:rPr>
        <w:lastRenderedPageBreak/>
        <w:t xml:space="preserve">Указание за подготовка на </w:t>
      </w:r>
      <w:r w:rsidRPr="00B21122">
        <w:rPr>
          <w:b/>
          <w:lang w:val="bg-BG"/>
        </w:rPr>
        <w:t xml:space="preserve">„Ценово предложение” - </w:t>
      </w:r>
      <w:r w:rsidRPr="00B21122">
        <w:rPr>
          <w:lang w:val="bg-BG"/>
        </w:rPr>
        <w:t xml:space="preserve">попълва се </w:t>
      </w:r>
      <w:r>
        <w:rPr>
          <w:b/>
          <w:i/>
          <w:u w:val="single"/>
          <w:lang w:val="bg-BG"/>
        </w:rPr>
        <w:t xml:space="preserve">Образец № </w:t>
      </w:r>
      <w:r w:rsidR="00F75BA4">
        <w:rPr>
          <w:b/>
          <w:i/>
          <w:u w:val="single"/>
          <w:lang w:val="bg-BG"/>
        </w:rPr>
        <w:t>6</w:t>
      </w:r>
      <w:r w:rsidR="009C36A3">
        <w:rPr>
          <w:b/>
          <w:i/>
          <w:u w:val="single"/>
          <w:lang w:val="bg-BG"/>
        </w:rPr>
        <w:t xml:space="preserve">.1. до </w:t>
      </w:r>
      <w:r w:rsidR="00F75BA4">
        <w:rPr>
          <w:b/>
          <w:i/>
          <w:u w:val="single"/>
          <w:lang w:val="bg-BG"/>
        </w:rPr>
        <w:t>6</w:t>
      </w:r>
      <w:r w:rsidR="009C36A3">
        <w:rPr>
          <w:b/>
          <w:i/>
          <w:u w:val="single"/>
          <w:lang w:val="bg-BG"/>
        </w:rPr>
        <w:t>.6.</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676BB8" w:rsidRPr="00B21122" w:rsidRDefault="00676BB8" w:rsidP="00676BB8">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Pr>
          <w:lang w:val="bg-BG"/>
        </w:rPr>
        <w:t xml:space="preserve">„Предлагани ценови параметри„ </w:t>
      </w:r>
      <w:r w:rsidRPr="00B21122">
        <w:rPr>
          <w:lang w:val="bg-BG"/>
        </w:rPr>
        <w:t>не трябва да е посочена никаква информация относно цената;</w:t>
      </w:r>
    </w:p>
    <w:p w:rsidR="00676BB8" w:rsidRPr="00C31D01" w:rsidRDefault="00676BB8" w:rsidP="00676BB8">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5D30CD">
        <w:rPr>
          <w:lang w:val="bg-BG"/>
        </w:rPr>
        <w:t>„Предлагани ценови параметри</w:t>
      </w:r>
      <w:r>
        <w:rPr>
          <w:lang w:val="bg-BG"/>
        </w:rPr>
        <w:t xml:space="preserve"> </w:t>
      </w:r>
      <w:r w:rsidRPr="00B21122">
        <w:rPr>
          <w:lang w:val="bg-BG"/>
        </w:rPr>
        <w:t>елементи, свързани с предлаганата цена (или части от нея), ще бъдат отстр</w:t>
      </w:r>
      <w:r>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4C7563" w:rsidRPr="004C7563" w:rsidRDefault="004C7563" w:rsidP="000833BD">
      <w:pPr>
        <w:shd w:val="clear" w:color="auto" w:fill="FFFFFF"/>
        <w:spacing w:line="276" w:lineRule="auto"/>
        <w:jc w:val="right"/>
        <w:rPr>
          <w:b/>
        </w:rPr>
      </w:pPr>
    </w:p>
    <w:p w:rsidR="00314F2D" w:rsidRPr="00D86464" w:rsidRDefault="00314F2D" w:rsidP="00D86464">
      <w:pPr>
        <w:shd w:val="clear" w:color="auto" w:fill="FFFFFF"/>
        <w:spacing w:line="276" w:lineRule="auto"/>
        <w:rPr>
          <w:b/>
        </w:rPr>
      </w:pPr>
    </w:p>
    <w:p w:rsidR="00AD20C8" w:rsidRDefault="00AD20C8" w:rsidP="000833BD">
      <w:pPr>
        <w:shd w:val="clear" w:color="auto" w:fill="FFFFFF"/>
        <w:spacing w:line="276" w:lineRule="auto"/>
        <w:jc w:val="right"/>
        <w:rPr>
          <w:b/>
          <w:lang w:val="bg-BG"/>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97310E" w:rsidP="000833BD">
      <w:pPr>
        <w:shd w:val="clear" w:color="auto" w:fill="FFFFFF"/>
        <w:spacing w:line="276" w:lineRule="auto"/>
        <w:ind w:right="-11"/>
        <w:jc w:val="center"/>
        <w:rPr>
          <w:b/>
          <w:lang w:val="bg-BG"/>
        </w:rPr>
      </w:pPr>
      <w:r w:rsidRPr="0097310E">
        <w:rPr>
          <w:b/>
          <w:lang w:val="bg-BG"/>
        </w:rPr>
        <w:t>“ДОСТАВКА, ИНСТАЛИРАНЕ, ВЪВЕЖДАНЕ В ЕКСПЛОАТАЦИЯ И ГАРАНЦИОНЕН СЕРВИЗ НА ИНФОРМАЦИОННО – КОМПЮТЪРНА ТЕХНИКА”</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F75BA4">
            <w:pPr>
              <w:shd w:val="clear" w:color="auto" w:fill="FFFFFF"/>
              <w:spacing w:line="276" w:lineRule="auto"/>
              <w:jc w:val="both"/>
              <w:rPr>
                <w:b/>
                <w:lang w:val="bg-BG"/>
              </w:rPr>
            </w:pPr>
            <w:r>
              <w:rPr>
                <w:b/>
                <w:lang w:val="bg-BG"/>
              </w:rPr>
              <w:t>Заявление за участие</w:t>
            </w:r>
            <w:r w:rsidR="00EE67E9">
              <w:rPr>
                <w:b/>
                <w:lang w:val="bg-BG"/>
              </w:rPr>
              <w:t xml:space="preserve"> за обособена позиция 1 </w:t>
            </w:r>
            <w:r w:rsidRPr="007744CA">
              <w:rPr>
                <w:lang w:val="bg-BG"/>
              </w:rPr>
              <w:t xml:space="preserve">– попълва се </w:t>
            </w:r>
            <w:r>
              <w:rPr>
                <w:b/>
                <w:i/>
                <w:u w:val="single"/>
                <w:lang w:val="bg-BG"/>
              </w:rPr>
              <w:t xml:space="preserve">Образец № </w:t>
            </w:r>
            <w:r w:rsidR="00F75BA4">
              <w:rPr>
                <w:b/>
                <w:i/>
                <w:u w:val="single"/>
                <w:lang w:val="bg-BG"/>
              </w:rPr>
              <w:t>9</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F75BA4">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F75BA4">
              <w:rPr>
                <w:b/>
                <w:i/>
                <w:u w:val="single"/>
                <w:lang w:val="bg-BG"/>
              </w:rPr>
              <w:t>10</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2 </w:t>
            </w:r>
            <w:r w:rsidRPr="00EE67E9">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2</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3.5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3</w:t>
            </w:r>
            <w:r w:rsidRPr="006059F5">
              <w:rPr>
                <w:b/>
                <w:color w:val="FF0000"/>
                <w:lang w:val="bg-BG" w:eastAsia="bg-BG"/>
              </w:rPr>
              <w:t xml:space="preserve"> </w:t>
            </w:r>
            <w:r w:rsidRPr="00EE67E9">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4</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4.5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5.1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4</w:t>
            </w:r>
            <w:r w:rsidRPr="006059F5">
              <w:rPr>
                <w:b/>
                <w:color w:val="FF0000"/>
                <w:lang w:val="bg-BG" w:eastAsia="bg-BG"/>
              </w:rPr>
              <w:t xml:space="preserve"> </w:t>
            </w:r>
            <w:r w:rsidR="003816E8">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sidRPr="007744CA">
              <w:rPr>
                <w:b/>
                <w:lang w:val="bg-BG"/>
              </w:rPr>
              <w:t>.</w:t>
            </w:r>
            <w:r w:rsidR="00EE67E9">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3816E8" w:rsidP="00EE67E9">
            <w:pPr>
              <w:shd w:val="clear" w:color="auto" w:fill="FFFFFF"/>
              <w:spacing w:line="276" w:lineRule="auto"/>
              <w:jc w:val="center"/>
              <w:rPr>
                <w:b/>
                <w:lang w:val="bg-BG"/>
              </w:rPr>
            </w:pPr>
            <w:r>
              <w:rPr>
                <w:b/>
                <w:lang w:val="bg-BG"/>
              </w:rPr>
              <w:t>5</w:t>
            </w:r>
            <w:r w:rsidR="00EE67E9">
              <w:rPr>
                <w:b/>
                <w:lang w:val="bg-BG"/>
              </w:rPr>
              <w:t>.5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6.1</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5</w:t>
            </w:r>
            <w:r w:rsidRPr="006059F5">
              <w:rPr>
                <w:b/>
                <w:color w:val="FF0000"/>
                <w:lang w:val="bg-BG" w:eastAsia="bg-BG"/>
              </w:rPr>
              <w:t xml:space="preserve"> </w:t>
            </w:r>
            <w:r w:rsidRPr="003816E8">
              <w:rPr>
                <w:b/>
                <w:lang w:val="bg-BG" w:eastAsia="bg-BG"/>
              </w:rPr>
              <w:t xml:space="preserve">– попълва се Образец № </w:t>
            </w:r>
            <w:r w:rsidR="00F75BA4">
              <w:rPr>
                <w:b/>
                <w:lang w:val="bg-BG" w:eastAsia="bg-BG"/>
              </w:rPr>
              <w:t>9</w:t>
            </w:r>
            <w:r w:rsidRPr="003816E8">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6.3</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6.4</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Default="003816E8" w:rsidP="00023855">
            <w:pPr>
              <w:shd w:val="clear" w:color="auto" w:fill="FFFFFF"/>
              <w:spacing w:line="276" w:lineRule="auto"/>
              <w:jc w:val="center"/>
              <w:rPr>
                <w:b/>
                <w:lang w:val="bg-BG"/>
              </w:rPr>
            </w:pPr>
            <w:r>
              <w:rPr>
                <w:b/>
                <w:lang w:val="bg-BG"/>
              </w:rPr>
              <w:t>6.5</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7.1</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Pr>
                <w:b/>
                <w:lang w:val="bg-BG" w:eastAsia="bg-BG"/>
              </w:rPr>
              <w:t>6</w:t>
            </w:r>
            <w:r w:rsidRPr="00F75BA4">
              <w:rPr>
                <w:b/>
                <w:lang w:val="bg-BG" w:eastAsia="bg-BG"/>
              </w:rPr>
              <w:t xml:space="preserve"> </w:t>
            </w:r>
            <w:r w:rsidRPr="003816E8">
              <w:rPr>
                <w:b/>
                <w:lang w:val="bg-BG" w:eastAsia="bg-BG"/>
              </w:rPr>
              <w:t xml:space="preserve">– попълва се Образец № </w:t>
            </w:r>
            <w:r>
              <w:rPr>
                <w:b/>
                <w:lang w:val="bg-BG" w:eastAsia="bg-BG"/>
              </w:rPr>
              <w:t>9</w:t>
            </w:r>
            <w:r w:rsidRPr="003816E8">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lastRenderedPageBreak/>
              <w:t>7.3</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7.4</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Default="00F75BA4" w:rsidP="00C309FE">
            <w:pPr>
              <w:shd w:val="clear" w:color="auto" w:fill="FFFFFF"/>
              <w:spacing w:line="276" w:lineRule="auto"/>
              <w:jc w:val="center"/>
              <w:rPr>
                <w:b/>
                <w:lang w:val="bg-BG"/>
              </w:rPr>
            </w:pPr>
            <w:r>
              <w:rPr>
                <w:b/>
                <w:lang w:val="bg-BG"/>
              </w:rPr>
              <w:t>7.5</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xml:space="preserve">– попълва се Образец № </w:t>
            </w:r>
            <w:r>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F75BA4" w:rsidP="007744CA">
            <w:pPr>
              <w:shd w:val="clear" w:color="auto" w:fill="FFFFFF"/>
              <w:spacing w:line="276" w:lineRule="auto"/>
              <w:jc w:val="center"/>
              <w:rPr>
                <w:b/>
                <w:lang w:val="bg-BG"/>
              </w:rPr>
            </w:pPr>
            <w:r>
              <w:rPr>
                <w:b/>
                <w:lang w:val="bg-BG"/>
              </w:rPr>
              <w:t>8</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1</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.1.</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7744CA"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005D30CD">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7744CA" w:rsidRPr="005D30CD" w:rsidRDefault="007744CA"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F75BA4" w:rsidP="007744CA">
            <w:pPr>
              <w:shd w:val="clear" w:color="auto" w:fill="FFFFFF"/>
              <w:spacing w:line="276" w:lineRule="auto"/>
              <w:jc w:val="center"/>
              <w:rPr>
                <w:b/>
                <w:lang w:val="bg-BG"/>
              </w:rPr>
            </w:pPr>
            <w:r>
              <w:rPr>
                <w:b/>
                <w:lang w:val="bg-BG"/>
              </w:rPr>
              <w:t>9</w:t>
            </w:r>
            <w:r w:rsidR="007744CA" w:rsidRPr="007744CA">
              <w:rPr>
                <w:b/>
                <w:lang w:val="bg-BG"/>
              </w:rPr>
              <w:t>.</w:t>
            </w:r>
          </w:p>
        </w:tc>
        <w:tc>
          <w:tcPr>
            <w:tcW w:w="5892" w:type="dxa"/>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2</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.2.</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 xml:space="preserve">Образец </w:t>
            </w:r>
            <w:r w:rsidRPr="007744CA">
              <w:rPr>
                <w:b/>
                <w:i/>
                <w:u w:val="single"/>
                <w:lang w:val="bg-BG" w:eastAsia="bg-BG"/>
              </w:rPr>
              <w:lastRenderedPageBreak/>
              <w:t>№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7744CA" w:rsidRPr="00AB0FFE"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lastRenderedPageBreak/>
              <w:t>10</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3</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.3.</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t>11</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4</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.4.</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lastRenderedPageBreak/>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lastRenderedPageBreak/>
              <w:t>12</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5</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.5.</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F75BA4" w:rsidP="00023855">
            <w:pPr>
              <w:shd w:val="clear" w:color="auto" w:fill="FFFFFF"/>
              <w:spacing w:line="276" w:lineRule="auto"/>
              <w:jc w:val="center"/>
              <w:rPr>
                <w:b/>
                <w:lang w:val="bg-BG"/>
              </w:rPr>
            </w:pPr>
            <w:r>
              <w:rPr>
                <w:b/>
                <w:lang w:val="bg-BG"/>
              </w:rPr>
              <w:t>13</w:t>
            </w:r>
            <w:r w:rsidR="003816E8"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6</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.6.</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3816E8"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F75BA4" w:rsidP="007744CA">
            <w:pPr>
              <w:shd w:val="clear" w:color="auto" w:fill="FFFFFF"/>
              <w:spacing w:line="276" w:lineRule="auto"/>
              <w:jc w:val="center"/>
              <w:rPr>
                <w:b/>
                <w:lang w:val="bg-BG"/>
              </w:rPr>
            </w:pPr>
            <w:r>
              <w:rPr>
                <w:b/>
                <w:lang w:val="bg-BG"/>
              </w:rPr>
              <w:t>14</w:t>
            </w:r>
            <w:r w:rsidR="007744CA" w:rsidRPr="007744CA">
              <w:rPr>
                <w:b/>
                <w:lang w:val="bg-BG"/>
              </w:rPr>
              <w:t>.</w:t>
            </w:r>
          </w:p>
        </w:tc>
        <w:tc>
          <w:tcPr>
            <w:tcW w:w="5892" w:type="dxa"/>
          </w:tcPr>
          <w:p w:rsidR="007744CA" w:rsidRPr="007744CA" w:rsidRDefault="007744CA" w:rsidP="00F75BA4">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Pr="007744CA">
              <w:rPr>
                <w:b/>
                <w:i/>
                <w:u w:val="single"/>
                <w:lang w:val="bg-BG"/>
              </w:rPr>
              <w:t xml:space="preserve">Образец № </w:t>
            </w:r>
            <w:r w:rsidR="00F75BA4">
              <w:rPr>
                <w:b/>
                <w:i/>
                <w:u w:val="single"/>
                <w:lang w:val="bg-BG"/>
              </w:rPr>
              <w:t>6</w:t>
            </w:r>
            <w:r w:rsidRPr="007744CA">
              <w:rPr>
                <w:b/>
                <w:i/>
                <w:u w:val="single"/>
                <w:lang w:val="bg-BG"/>
              </w:rPr>
              <w:t>.1;</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2;</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3816E8" w:rsidP="00F75BA4">
            <w:pPr>
              <w:shd w:val="clear" w:color="auto" w:fill="FFFFFF"/>
              <w:spacing w:line="276" w:lineRule="auto"/>
              <w:jc w:val="center"/>
              <w:rPr>
                <w:b/>
                <w:lang w:val="bg-BG"/>
              </w:rPr>
            </w:pPr>
            <w:r>
              <w:rPr>
                <w:b/>
                <w:lang w:val="bg-BG"/>
              </w:rPr>
              <w:t>1</w:t>
            </w:r>
            <w:r w:rsidR="00F75BA4">
              <w:rPr>
                <w:b/>
                <w:lang w:val="bg-BG"/>
              </w:rPr>
              <w:t>5</w:t>
            </w:r>
            <w:r w:rsidR="007744CA"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F75BA4">
            <w:pPr>
              <w:shd w:val="clear" w:color="auto" w:fill="FFFFFF"/>
              <w:autoSpaceDE w:val="0"/>
              <w:autoSpaceDN w:val="0"/>
              <w:adjustRightInd w:val="0"/>
              <w:spacing w:line="276" w:lineRule="auto"/>
              <w:jc w:val="both"/>
              <w:rPr>
                <w:b/>
                <w:lang w:val="bg-BG"/>
              </w:rPr>
            </w:pPr>
            <w:r w:rsidRPr="007744CA">
              <w:rPr>
                <w:b/>
                <w:lang w:val="bg-BG"/>
              </w:rPr>
              <w:t xml:space="preserve">„Ценово предложение” – попълва се Образец № </w:t>
            </w:r>
            <w:r w:rsidR="00F75BA4">
              <w:rPr>
                <w:b/>
                <w:lang w:val="bg-BG"/>
              </w:rPr>
              <w:t>6</w:t>
            </w:r>
            <w:r w:rsidRPr="007744CA">
              <w:rPr>
                <w:b/>
                <w:lang w:val="bg-BG"/>
              </w:rPr>
              <w:t xml:space="preserve">.2; </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3</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6</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.3</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4</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7</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.4</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5</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8</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.5</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p>
          <w:p w:rsidR="003816E8" w:rsidRPr="007744CA" w:rsidRDefault="003816E8" w:rsidP="00023855">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p>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6</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jc w:val="center"/>
              <w:rPr>
                <w:b/>
                <w:lang w:val="bg-BG"/>
              </w:rPr>
            </w:pPr>
            <w:r>
              <w:rPr>
                <w:b/>
                <w:lang w:val="bg-BG"/>
              </w:rPr>
              <w:t>1</w:t>
            </w:r>
            <w:r w:rsidR="00F75BA4">
              <w:rPr>
                <w:b/>
                <w:lang w:val="bg-BG"/>
              </w:rPr>
              <w:t>9</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„Ценово предлож</w:t>
            </w:r>
            <w:r w:rsidR="00F75BA4">
              <w:rPr>
                <w:b/>
                <w:lang w:val="bg-BG"/>
              </w:rPr>
              <w:t>ение” – попълва се Образец № 6</w:t>
            </w:r>
            <w:r>
              <w:rPr>
                <w:b/>
                <w:lang w:val="bg-BG"/>
              </w:rPr>
              <w:t>.6</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 )</w:t>
      </w:r>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t xml:space="preserve">                                                               </w:t>
      </w:r>
      <w:r w:rsidR="000833BD">
        <w:rPr>
          <w:b/>
          <w:i/>
          <w:lang w:val="bg-BG"/>
        </w:rPr>
        <w:tab/>
      </w:r>
    </w:p>
    <w:p w:rsidR="007744CA" w:rsidRDefault="007744CA"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Pr="00F75BA4" w:rsidRDefault="00314F2D" w:rsidP="007744CA">
      <w:pPr>
        <w:shd w:val="clear" w:color="auto" w:fill="FFFFFF"/>
        <w:tabs>
          <w:tab w:val="center" w:pos="4536"/>
          <w:tab w:val="right" w:pos="9072"/>
        </w:tabs>
        <w:spacing w:line="276" w:lineRule="auto"/>
        <w:rPr>
          <w:b/>
          <w:i/>
          <w:lang w:val="bg-BG"/>
        </w:rPr>
      </w:pPr>
    </w:p>
    <w:p w:rsidR="009014B7" w:rsidRPr="009014B7" w:rsidRDefault="009014B7" w:rsidP="007744CA">
      <w:pPr>
        <w:shd w:val="clear" w:color="auto" w:fill="FFFFFF"/>
        <w:tabs>
          <w:tab w:val="center" w:pos="4536"/>
          <w:tab w:val="right" w:pos="9072"/>
        </w:tabs>
        <w:spacing w:line="276" w:lineRule="auto"/>
        <w:rPr>
          <w:b/>
          <w:i/>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lastRenderedPageBreak/>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88746D" w:rsidP="007744CA">
            <w:pPr>
              <w:spacing w:before="120" w:after="120"/>
              <w:jc w:val="both"/>
              <w:rPr>
                <w:rFonts w:eastAsia="Calibri"/>
                <w:szCs w:val="22"/>
                <w:lang w:val="bg-BG" w:eastAsia="bg-BG"/>
              </w:rPr>
            </w:pPr>
            <w:r>
              <w:rPr>
                <w:rFonts w:eastAsia="Calibri"/>
                <w:sz w:val="22"/>
                <w:szCs w:val="22"/>
                <w:lang w:val="bg-BG" w:eastAsia="bg-BG"/>
              </w:rPr>
              <w:t>[</w:t>
            </w:r>
            <w:r>
              <w:rPr>
                <w:rFonts w:eastAsia="Calibri"/>
                <w:sz w:val="22"/>
                <w:szCs w:val="22"/>
                <w:lang w:eastAsia="bg-BG"/>
              </w:rPr>
              <w:t xml:space="preserve"> </w:t>
            </w:r>
            <w:r>
              <w:rPr>
                <w:rFonts w:eastAsia="Calibri"/>
                <w:sz w:val="22"/>
                <w:szCs w:val="22"/>
                <w:lang w:val="bg-BG" w:eastAsia="bg-BG"/>
              </w:rPr>
              <w:t>“ДОСТАВКА,</w:t>
            </w:r>
            <w:r>
              <w:rPr>
                <w:rFonts w:eastAsia="Calibri"/>
                <w:sz w:val="22"/>
                <w:szCs w:val="22"/>
                <w:lang w:eastAsia="bg-BG"/>
              </w:rPr>
              <w:t xml:space="preserve"> </w:t>
            </w:r>
            <w:r w:rsidR="005D30CD" w:rsidRPr="005D30CD">
              <w:rPr>
                <w:rFonts w:eastAsia="Calibri"/>
                <w:sz w:val="22"/>
                <w:szCs w:val="22"/>
                <w:lang w:val="bg-BG" w:eastAsia="bg-BG"/>
              </w:rPr>
              <w:t xml:space="preserve">ИНСТАЛИРАНЕ, ВЪВЕЖДАНЕ В ЕКСПЛОАТАЦИЯ И ГАРАНЦИОНЕН СЕРВИЗ НА </w:t>
            </w:r>
            <w:r w:rsidR="005D30CD" w:rsidRPr="005D30CD">
              <w:rPr>
                <w:rFonts w:eastAsia="Calibri"/>
                <w:sz w:val="22"/>
                <w:szCs w:val="22"/>
                <w:lang w:val="bg-BG" w:eastAsia="bg-BG"/>
              </w:rPr>
              <w:lastRenderedPageBreak/>
              <w:t>ИНФОРМАЦИОННО – КОМПЮТЪРНА ТЕХНИКА”</w:t>
            </w:r>
            <w:r w:rsidR="007744CA" w:rsidRPr="007744CA">
              <w:rPr>
                <w:rFonts w:eastAsia="Calibri"/>
                <w:sz w:val="22"/>
                <w:szCs w:val="22"/>
                <w:lang w:val="bg-BG" w:eastAsia="bg-BG"/>
              </w:rPr>
              <w:t xml:space="preserve"> ]</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микро-,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 xml:space="preserve">икономическият оператор защитено </w:t>
            </w:r>
            <w:r w:rsidRPr="007744CA">
              <w:rPr>
                <w:rFonts w:eastAsia="Calibri"/>
                <w:sz w:val="22"/>
                <w:szCs w:val="22"/>
                <w:lang w:val="bg-BG" w:eastAsia="bg-BG"/>
              </w:rPr>
              <w:lastRenderedPageBreak/>
              <w:t>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t xml:space="preserve">д) Икономическият оператор може ли да </w:t>
            </w:r>
            <w:r w:rsidRPr="007744CA">
              <w:rPr>
                <w:rFonts w:eastAsia="Calibri"/>
                <w:sz w:val="22"/>
                <w:szCs w:val="22"/>
                <w:lang w:val="bg-BG" w:eastAsia="bg-BG"/>
              </w:rPr>
              <w:lastRenderedPageBreak/>
              <w:t xml:space="preserve">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lastRenderedPageBreak/>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lastRenderedPageBreak/>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w:t>
            </w:r>
            <w:r w:rsidRPr="007744CA">
              <w:rPr>
                <w:rFonts w:eastAsia="Calibri"/>
                <w:sz w:val="22"/>
                <w:szCs w:val="22"/>
                <w:lang w:val="bg-BG" w:eastAsia="bg-BG"/>
              </w:rPr>
              <w:lastRenderedPageBreak/>
              <w:t xml:space="preserve">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 xml:space="preserve">Ако съответните документи са на разположение в електронен формат, моля, посочете: (уеб адрес, орган или служба, издаващи документа, точно позоваване на </w:t>
            </w:r>
            <w:r w:rsidRPr="007744CA">
              <w:rPr>
                <w:rFonts w:eastAsia="Calibri"/>
                <w:i/>
                <w:sz w:val="22"/>
                <w:szCs w:val="22"/>
                <w:lang w:val="bg-BG" w:eastAsia="bg-BG"/>
              </w:rPr>
              <w:lastRenderedPageBreak/>
              <w:t>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lastRenderedPageBreak/>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 xml:space="preserve">Социалноосигурителни </w:t>
            </w:r>
            <w:r w:rsidRPr="007744CA">
              <w:rPr>
                <w:rFonts w:eastAsia="Calibri"/>
                <w:b/>
                <w:sz w:val="22"/>
                <w:szCs w:val="22"/>
                <w:lang w:val="bg-BG" w:eastAsia="bg-BG"/>
              </w:rPr>
              <w:lastRenderedPageBreak/>
              <w:t>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xml:space="preserve">, посочени в съответното </w:t>
            </w:r>
            <w:r w:rsidRPr="007744CA">
              <w:rPr>
                <w:rFonts w:eastAsia="Calibri"/>
                <w:sz w:val="22"/>
                <w:szCs w:val="22"/>
                <w:lang w:val="bg-B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r>
            <w:r w:rsidRPr="007744CA">
              <w:rPr>
                <w:rFonts w:eastAsia="Calibri"/>
                <w:sz w:val="22"/>
                <w:szCs w:val="22"/>
                <w:lang w:val="bg-BG" w:eastAsia="bg-BG"/>
              </w:rPr>
              <w:lastRenderedPageBreak/>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 xml:space="preserve">обществени поръчки за доставки и обществени поръчки за </w:t>
            </w:r>
            <w:r w:rsidRPr="007744CA">
              <w:rPr>
                <w:rFonts w:eastAsia="Calibri"/>
                <w:b/>
                <w:i/>
                <w:szCs w:val="22"/>
                <w:highlight w:val="lightGray"/>
                <w:lang w:val="bg-BG" w:eastAsia="bg-BG"/>
              </w:rPr>
              <w:lastRenderedPageBreak/>
              <w:t>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Брой години (този период е определен в обявлението или документацията за </w:t>
            </w:r>
            <w:r w:rsidRPr="007744CA">
              <w:rPr>
                <w:rFonts w:eastAsia="Calibri"/>
                <w:sz w:val="22"/>
                <w:szCs w:val="22"/>
                <w:lang w:val="bg-BG" w:eastAsia="bg-BG"/>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lastRenderedPageBreak/>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lastRenderedPageBreak/>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Pr="000833BD" w:rsidRDefault="005D30CD"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 xml:space="preserve">     ОБРАЗЕЦ № 3.1.</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5D30CD"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1</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21087F" w:rsidRPr="007744CA" w:rsidRDefault="0021087F" w:rsidP="007744CA">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EF1E7A" w:rsidRDefault="00CE6AA6" w:rsidP="00AB1934">
      <w:pPr>
        <w:shd w:val="clear" w:color="auto" w:fill="FFFFFF"/>
        <w:spacing w:line="276" w:lineRule="auto"/>
        <w:ind w:firstLine="709"/>
        <w:jc w:val="both"/>
        <w:rPr>
          <w:lang w:val="bg-BG"/>
        </w:rPr>
      </w:pPr>
      <w:r>
        <w:rPr>
          <w:lang w:val="bg-BG"/>
        </w:rPr>
        <w:tab/>
      </w:r>
      <w:r w:rsidR="007744CA" w:rsidRPr="007744CA">
        <w:rPr>
          <w:lang w:val="bg-BG"/>
        </w:rPr>
        <w:t xml:space="preserve">Срок за </w:t>
      </w:r>
      <w:r w:rsidR="00AB1934">
        <w:rPr>
          <w:lang w:val="bg-BG"/>
        </w:rPr>
        <w:t>изпълнение</w:t>
      </w:r>
      <w:r w:rsidR="007744CA" w:rsidRPr="007744CA">
        <w:rPr>
          <w:lang w:val="bg-BG"/>
        </w:rPr>
        <w:t xml:space="preserve"> </w:t>
      </w:r>
      <w:r>
        <w:rPr>
          <w:lang w:val="bg-BG"/>
        </w:rPr>
        <w:t>……………………………….</w:t>
      </w:r>
    </w:p>
    <w:p w:rsidR="003639BF" w:rsidRDefault="005D30CD" w:rsidP="003639BF">
      <w:pPr>
        <w:shd w:val="clear" w:color="auto" w:fill="FFFFFF"/>
        <w:spacing w:line="276" w:lineRule="auto"/>
        <w:ind w:firstLine="709"/>
        <w:jc w:val="both"/>
        <w:rPr>
          <w:lang w:val="bg-BG"/>
        </w:rPr>
      </w:pPr>
      <w:r>
        <w:rPr>
          <w:lang w:val="bg-BG"/>
        </w:rPr>
        <w:t xml:space="preserve">5. Декларираме, че предлаганата </w:t>
      </w:r>
      <w:r w:rsidR="003639BF" w:rsidRPr="003639BF">
        <w:rPr>
          <w:lang w:val="bg-BG"/>
        </w:rPr>
        <w:t xml:space="preserve">предлаганата техника е сертифицирана от Microsoft /за позиция 1 това изискване не се отнася за комуникационното оборудване/. За </w:t>
      </w:r>
      <w:r w:rsidR="003639BF">
        <w:rPr>
          <w:lang w:val="bg-BG"/>
        </w:rPr>
        <w:lastRenderedPageBreak/>
        <w:t>доказателство</w:t>
      </w:r>
      <w:r w:rsidR="003639BF" w:rsidRPr="003639BF">
        <w:rPr>
          <w:lang w:val="bg-BG"/>
        </w:rPr>
        <w:t xml:space="preserve"> за сертифициране от Microsoft на техниката </w:t>
      </w:r>
      <w:r w:rsidR="003639BF">
        <w:rPr>
          <w:lang w:val="bg-BG"/>
        </w:rPr>
        <w:t>прилагам</w:t>
      </w:r>
      <w:r w:rsidR="003639BF" w:rsidRPr="003639BF">
        <w:rPr>
          <w:lang w:val="bg-BG"/>
        </w:rPr>
        <w:t xml:space="preserve"> разпечатка на Windows Logo Ver</w:t>
      </w:r>
      <w:r w:rsidR="003639BF">
        <w:rPr>
          <w:lang w:val="bg-BG"/>
        </w:rPr>
        <w:t>ifivation Report. Л</w:t>
      </w:r>
      <w:r w:rsidR="003639BF" w:rsidRPr="003639BF">
        <w:rPr>
          <w:lang w:val="bg-BG"/>
        </w:rPr>
        <w:t>инк, чрез който може да се провери истинността на горепосоченото</w:t>
      </w:r>
      <w:r w:rsidR="003639BF">
        <w:rPr>
          <w:lang w:val="bg-BG"/>
        </w:rPr>
        <w:t xml:space="preserve">…………………………………………..  </w:t>
      </w:r>
    </w:p>
    <w:p w:rsidR="003639BF" w:rsidRPr="003639BF" w:rsidRDefault="003639BF" w:rsidP="003639BF">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техническото задание</w:t>
      </w:r>
      <w:r w:rsidRPr="003639BF">
        <w:rPr>
          <w:b/>
          <w:i/>
          <w:sz w:val="20"/>
          <w:szCs w:val="20"/>
          <w:lang w:val="bg-BG"/>
        </w:rPr>
        <w:t xml:space="preserve"> (Образец № 11).</w:t>
      </w:r>
    </w:p>
    <w:p w:rsidR="005D30CD" w:rsidRDefault="00303098" w:rsidP="003639BF">
      <w:pPr>
        <w:shd w:val="clear" w:color="auto" w:fill="FFFFFF"/>
        <w:spacing w:line="276" w:lineRule="auto"/>
        <w:ind w:firstLine="709"/>
        <w:jc w:val="both"/>
        <w:rPr>
          <w:lang w:val="bg-BG"/>
        </w:rPr>
      </w:pPr>
      <w:r>
        <w:rPr>
          <w:lang w:val="bg-BG"/>
        </w:rPr>
        <w:t>6</w:t>
      </w:r>
      <w:r w:rsidR="003639BF" w:rsidRPr="003639BF">
        <w:rPr>
          <w:lang w:val="bg-BG"/>
        </w:rPr>
        <w:t xml:space="preserve">. Декларираме, че </w:t>
      </w:r>
      <w:r w:rsidR="003639BF">
        <w:rPr>
          <w:lang w:val="bg-BG"/>
        </w:rPr>
        <w:t>п</w:t>
      </w:r>
      <w:r w:rsidR="003639BF"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3639BF">
        <w:rPr>
          <w:lang w:val="bg-BG"/>
        </w:rPr>
        <w:t>Л</w:t>
      </w:r>
      <w:r w:rsidR="003639BF" w:rsidRPr="003639BF">
        <w:rPr>
          <w:lang w:val="bg-BG"/>
        </w:rPr>
        <w:t>инк, чрез който може да се провери истинността на горепосоченото</w:t>
      </w:r>
      <w:r w:rsidR="003639BF">
        <w:rPr>
          <w:lang w:val="bg-BG"/>
        </w:rPr>
        <w:t>…………………………….</w:t>
      </w:r>
    </w:p>
    <w:p w:rsidR="003639BF" w:rsidRDefault="00303098" w:rsidP="003639BF">
      <w:pPr>
        <w:shd w:val="clear" w:color="auto" w:fill="FFFFFF"/>
        <w:spacing w:line="276" w:lineRule="auto"/>
        <w:ind w:firstLine="709"/>
        <w:jc w:val="both"/>
        <w:rPr>
          <w:lang w:val="bg-BG"/>
        </w:rPr>
      </w:pPr>
      <w:r>
        <w:rPr>
          <w:lang w:val="bg-BG"/>
        </w:rPr>
        <w:t>7</w:t>
      </w:r>
      <w:r w:rsidR="003639BF">
        <w:rPr>
          <w:lang w:val="bg-BG"/>
        </w:rPr>
        <w:t xml:space="preserve">. </w:t>
      </w:r>
      <w:r w:rsidR="003639BF" w:rsidRPr="003639BF">
        <w:rPr>
          <w:lang w:val="bg-BG"/>
        </w:rPr>
        <w:t xml:space="preserve">Декларираме, че имаме </w:t>
      </w:r>
      <w:r w:rsidR="003C7135">
        <w:rPr>
          <w:lang w:val="bg-BG"/>
        </w:rPr>
        <w:t>оторизация</w:t>
      </w:r>
      <w:r>
        <w:rPr>
          <w:lang w:val="bg-BG"/>
        </w:rPr>
        <w:t>/договор/…….</w:t>
      </w:r>
      <w:r w:rsidR="003639BF" w:rsidRPr="003639BF">
        <w:rPr>
          <w:lang w:val="bg-BG"/>
        </w:rPr>
        <w:t xml:space="preserve"> от производителя и/или от официалния представител на производителя </w:t>
      </w:r>
      <w:r w:rsidR="00604CC0">
        <w:rPr>
          <w:lang w:val="bg-BG"/>
        </w:rPr>
        <w:t xml:space="preserve">с права </w:t>
      </w:r>
      <w:r w:rsidR="003639BF" w:rsidRPr="003639BF">
        <w:rPr>
          <w:lang w:val="bg-BG"/>
        </w:rPr>
        <w:t xml:space="preserve">да извършваме </w:t>
      </w:r>
      <w:r w:rsidR="003C7135">
        <w:rPr>
          <w:lang w:val="bg-BG"/>
        </w:rPr>
        <w:t>продажба и сервиз</w:t>
      </w:r>
      <w:r w:rsidR="003C7135" w:rsidRPr="003C7135">
        <w:rPr>
          <w:lang w:val="bg-BG"/>
        </w:rPr>
        <w:t xml:space="preserve"> </w:t>
      </w:r>
      <w:r w:rsidR="003C7135" w:rsidRPr="003639BF">
        <w:rPr>
          <w:lang w:val="bg-BG"/>
        </w:rPr>
        <w:t xml:space="preserve">на </w:t>
      </w:r>
      <w:r w:rsidR="003C7135">
        <w:rPr>
          <w:lang w:val="bg-BG"/>
        </w:rPr>
        <w:t>предлаганото оборудване</w:t>
      </w:r>
      <w:r w:rsidR="003639BF" w:rsidRPr="003639BF">
        <w:rPr>
          <w:lang w:val="bg-BG"/>
        </w:rPr>
        <w:t>.</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3639BF">
        <w:rPr>
          <w:b/>
          <w:lang w:val="bg-BG"/>
        </w:rPr>
        <w:t xml:space="preserve">    </w:t>
      </w:r>
      <w:r w:rsidR="003639BF">
        <w:rPr>
          <w:b/>
          <w:lang w:val="bg-BG"/>
        </w:rPr>
        <w:tab/>
      </w:r>
      <w:r w:rsidR="00303098">
        <w:rPr>
          <w:b/>
          <w:lang w:val="bg-BG"/>
        </w:rPr>
        <w:t>8</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sidR="007744CA" w:rsidRPr="007744CA">
        <w:rPr>
          <w:lang w:val="bg-BG"/>
        </w:rPr>
        <w:t xml:space="preserve">.1. </w:t>
      </w:r>
      <w:r w:rsidR="007744CA" w:rsidRPr="007744CA">
        <w:t xml:space="preserve">документ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sidR="007744CA" w:rsidRPr="007744CA">
        <w:rPr>
          <w:lang w:val="bg-BG"/>
        </w:rPr>
        <w:t xml:space="preserve">.2. </w:t>
      </w:r>
      <w:r w:rsidR="007744CA"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AB1934">
        <w:rPr>
          <w:lang w:val="bg-BG"/>
        </w:rPr>
        <w:t xml:space="preserve"> – свободна редакция</w:t>
      </w:r>
      <w:r w:rsidR="007744CA" w:rsidRPr="007744CA">
        <w:t>;</w:t>
      </w:r>
    </w:p>
    <w:p w:rsidR="003639BF" w:rsidRPr="003639BF"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Pr>
          <w:lang w:val="bg-BG"/>
        </w:rPr>
        <w:t xml:space="preserve">.3. </w:t>
      </w:r>
      <w:r w:rsidRPr="003639BF">
        <w:rPr>
          <w:lang w:val="bg-BG"/>
        </w:rPr>
        <w:t>разпечатка на Windows Logo Verifivation Report</w:t>
      </w:r>
      <w:r>
        <w:rPr>
          <w:lang w:val="bg-BG"/>
        </w:rPr>
        <w:t xml:space="preserve"> </w:t>
      </w:r>
    </w:p>
    <w:p w:rsidR="007744CA" w:rsidRDefault="003639BF" w:rsidP="007744CA">
      <w:pPr>
        <w:shd w:val="clear" w:color="auto" w:fill="FFFFFF"/>
        <w:tabs>
          <w:tab w:val="left" w:pos="720"/>
        </w:tabs>
        <w:spacing w:line="276" w:lineRule="auto"/>
        <w:jc w:val="both"/>
        <w:rPr>
          <w:b/>
          <w:lang w:val="bg-BG"/>
        </w:rPr>
      </w:pPr>
      <w:r>
        <w:rPr>
          <w:lang w:val="bg-BG"/>
        </w:rPr>
        <w:tab/>
      </w:r>
      <w:r w:rsidR="00303098">
        <w:rPr>
          <w:lang w:val="bg-BG"/>
        </w:rPr>
        <w:t>8</w:t>
      </w:r>
      <w:r>
        <w:rPr>
          <w:lang w:val="bg-BG"/>
        </w:rPr>
        <w:t>.4</w:t>
      </w:r>
      <w:r w:rsidR="007744CA" w:rsidRPr="007744CA">
        <w:rPr>
          <w:lang w:val="bg-BG"/>
        </w:rPr>
        <w:t xml:space="preserve">. </w:t>
      </w:r>
      <w:r w:rsidR="007744CA" w:rsidRPr="007744CA">
        <w:t xml:space="preserve">декларация за съгласие с клаузите на приложения проект на договор - попълва се </w:t>
      </w:r>
      <w:r w:rsidR="007744CA" w:rsidRPr="007744CA">
        <w:rPr>
          <w:b/>
          <w:i/>
          <w:u w:val="single"/>
        </w:rPr>
        <w:t>Образец № 4</w:t>
      </w:r>
      <w:r>
        <w:rPr>
          <w:b/>
          <w:i/>
          <w:u w:val="single"/>
          <w:lang w:val="bg-BG"/>
        </w:rPr>
        <w:t>.2.</w:t>
      </w:r>
      <w:r w:rsidR="007744CA" w:rsidRPr="007744CA">
        <w:rPr>
          <w:b/>
        </w:rPr>
        <w:t>;</w:t>
      </w:r>
    </w:p>
    <w:p w:rsidR="003639BF" w:rsidRPr="003639BF" w:rsidRDefault="003639BF" w:rsidP="007744CA">
      <w:pPr>
        <w:shd w:val="clear" w:color="auto" w:fill="FFFFFF"/>
        <w:tabs>
          <w:tab w:val="left" w:pos="720"/>
        </w:tabs>
        <w:spacing w:line="276" w:lineRule="auto"/>
        <w:jc w:val="both"/>
        <w:rPr>
          <w:b/>
          <w:lang w:val="bg-BG"/>
        </w:rPr>
      </w:pPr>
      <w:r>
        <w:rPr>
          <w:lang w:val="bg-BG"/>
        </w:rPr>
        <w:tab/>
      </w:r>
      <w:r w:rsidR="00303098">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7744CA" w:rsidRP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Pr>
          <w:lang w:val="bg-BG"/>
        </w:rPr>
        <w:t>.6</w:t>
      </w:r>
      <w:r w:rsidR="007744CA" w:rsidRPr="007744CA">
        <w:rPr>
          <w:lang w:val="bg-BG"/>
        </w:rPr>
        <w:t xml:space="preserve">. </w:t>
      </w:r>
      <w:r w:rsidR="007744CA" w:rsidRPr="007744CA">
        <w:t xml:space="preserve">декларация за срока на валидност на офертата - попълва се </w:t>
      </w:r>
      <w:r w:rsidR="007744CA" w:rsidRPr="007744CA">
        <w:rPr>
          <w:b/>
          <w:i/>
          <w:u w:val="single"/>
        </w:rPr>
        <w:t>Образец № 5</w:t>
      </w:r>
      <w:r w:rsidR="007744CA" w:rsidRPr="007744CA">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B34A87" w:rsidRPr="007744CA" w:rsidRDefault="00B34A87" w:rsidP="00B34A87">
      <w:pPr>
        <w:shd w:val="clear" w:color="auto" w:fill="FFFFFF"/>
        <w:spacing w:line="276" w:lineRule="auto"/>
        <w:jc w:val="right"/>
        <w:outlineLvl w:val="0"/>
        <w:rPr>
          <w:b/>
          <w:lang w:val="bg-BG"/>
        </w:rPr>
      </w:pPr>
      <w:r w:rsidRPr="007744CA">
        <w:rPr>
          <w:b/>
          <w:lang w:val="bg-BG"/>
        </w:rPr>
        <w:t xml:space="preserve">     ОБРАЗЕЦ № 3.</w:t>
      </w:r>
      <w:r>
        <w:rPr>
          <w:b/>
          <w:lang w:val="bg-BG"/>
        </w:rPr>
        <w:t>2</w:t>
      </w:r>
      <w:r w:rsidRPr="007744CA">
        <w:rPr>
          <w:b/>
          <w:lang w:val="bg-BG"/>
        </w:rPr>
        <w:t>.</w:t>
      </w:r>
    </w:p>
    <w:p w:rsidR="00B34A87" w:rsidRPr="007744CA" w:rsidRDefault="00B34A87" w:rsidP="00B34A87">
      <w:pPr>
        <w:shd w:val="clear" w:color="auto" w:fill="FFFFFF"/>
        <w:spacing w:line="276" w:lineRule="auto"/>
        <w:jc w:val="both"/>
        <w:rPr>
          <w:b/>
          <w:bCs/>
          <w:lang w:val="bg-BG"/>
        </w:rPr>
      </w:pPr>
    </w:p>
    <w:p w:rsidR="00B34A87" w:rsidRPr="007744CA" w:rsidRDefault="00B34A87" w:rsidP="00B34A87">
      <w:pPr>
        <w:shd w:val="clear" w:color="auto" w:fill="FFFFFF"/>
        <w:spacing w:line="276" w:lineRule="auto"/>
        <w:jc w:val="both"/>
        <w:rPr>
          <w:b/>
          <w:bCs/>
          <w:lang w:val="bg-BG"/>
        </w:rPr>
      </w:pP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both"/>
        <w:rPr>
          <w:lang w:val="bg-BG"/>
        </w:rPr>
      </w:pPr>
      <w:r w:rsidRPr="007744CA">
        <w:rPr>
          <w:lang w:val="bg-BG"/>
        </w:rPr>
        <w:t>от .............................................................................................................................................................</w:t>
      </w:r>
    </w:p>
    <w:p w:rsidR="00B34A87" w:rsidRPr="007744CA" w:rsidRDefault="00B34A87" w:rsidP="00B34A87">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r w:rsidRPr="007744CA">
        <w:rPr>
          <w:lang w:val="bg-BG"/>
        </w:rPr>
        <w:t>и подписано............................................................................................................................................</w:t>
      </w: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r w:rsidRPr="007744CA">
        <w:rPr>
          <w:lang w:val="bg-BG"/>
        </w:rPr>
        <w:t>..................................................................................................................................................................</w:t>
      </w:r>
    </w:p>
    <w:p w:rsidR="00B34A87" w:rsidRPr="007744CA" w:rsidRDefault="00B34A87" w:rsidP="00B34A87">
      <w:pPr>
        <w:shd w:val="clear" w:color="auto" w:fill="FFFFFF"/>
        <w:spacing w:line="276" w:lineRule="auto"/>
        <w:jc w:val="center"/>
        <w:rPr>
          <w:i/>
          <w:color w:val="333333"/>
          <w:lang w:val="bg-BG"/>
        </w:rPr>
      </w:pPr>
      <w:r w:rsidRPr="007744CA">
        <w:rPr>
          <w:i/>
          <w:color w:val="333333"/>
          <w:lang w:val="bg-BG"/>
        </w:rPr>
        <w:t>(трите имена и ЕГН)</w:t>
      </w:r>
    </w:p>
    <w:p w:rsidR="00B34A87" w:rsidRPr="007744CA" w:rsidRDefault="00B34A87" w:rsidP="00B34A87">
      <w:pPr>
        <w:shd w:val="clear" w:color="auto" w:fill="FFFFFF"/>
        <w:spacing w:line="276" w:lineRule="auto"/>
        <w:jc w:val="both"/>
        <w:rPr>
          <w:color w:val="808080"/>
          <w:lang w:val="bg-BG"/>
        </w:rPr>
      </w:pPr>
    </w:p>
    <w:p w:rsidR="00B34A87" w:rsidRPr="007744CA" w:rsidRDefault="00B34A87" w:rsidP="00B34A87">
      <w:pPr>
        <w:shd w:val="clear" w:color="auto" w:fill="FFFFFF"/>
        <w:spacing w:line="276" w:lineRule="auto"/>
        <w:jc w:val="both"/>
        <w:rPr>
          <w:lang w:val="bg-BG"/>
        </w:rPr>
      </w:pPr>
      <w:r w:rsidRPr="007744CA">
        <w:rPr>
          <w:lang w:val="bg-BG"/>
        </w:rPr>
        <w:t>в качеството му на ..................................................................................................................................</w:t>
      </w:r>
    </w:p>
    <w:p w:rsidR="00B34A87" w:rsidRPr="007744CA" w:rsidRDefault="00B34A87" w:rsidP="00B34A87">
      <w:pPr>
        <w:shd w:val="clear" w:color="auto" w:fill="FFFFFF"/>
        <w:spacing w:line="276" w:lineRule="auto"/>
        <w:jc w:val="center"/>
        <w:rPr>
          <w:i/>
          <w:color w:val="333333"/>
          <w:lang w:val="bg-BG"/>
        </w:rPr>
      </w:pPr>
      <w:r w:rsidRPr="007744CA">
        <w:rPr>
          <w:i/>
          <w:color w:val="333333"/>
          <w:lang w:val="bg-BG"/>
        </w:rPr>
        <w:t>(на длъжност)</w:t>
      </w:r>
    </w:p>
    <w:p w:rsidR="00B34A87" w:rsidRPr="007744CA" w:rsidRDefault="00B34A87" w:rsidP="00B34A87">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B34A87" w:rsidRPr="007744CA" w:rsidRDefault="00B34A87" w:rsidP="00B34A87">
      <w:pPr>
        <w:shd w:val="clear" w:color="auto" w:fill="FFFFFF"/>
        <w:spacing w:line="276" w:lineRule="auto"/>
        <w:jc w:val="center"/>
        <w:rPr>
          <w:i/>
          <w:color w:val="333333"/>
          <w:lang w:val="bg-BG"/>
        </w:rPr>
      </w:pPr>
    </w:p>
    <w:p w:rsidR="00B34A87" w:rsidRPr="007744CA" w:rsidRDefault="00B34A87" w:rsidP="00B34A87">
      <w:pPr>
        <w:shd w:val="clear" w:color="auto" w:fill="FFFFFF"/>
        <w:spacing w:line="276" w:lineRule="auto"/>
        <w:rPr>
          <w:color w:val="808080"/>
          <w:lang w:val="bg-BG"/>
        </w:rPr>
      </w:pPr>
    </w:p>
    <w:p w:rsidR="00B34A87" w:rsidRPr="007744CA" w:rsidRDefault="00B34A87" w:rsidP="00B34A87">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B34A87" w:rsidRPr="007744CA" w:rsidRDefault="00B34A87" w:rsidP="00B34A87">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sidR="003C7135">
        <w:rPr>
          <w:b/>
          <w:lang w:val="bg-BG"/>
        </w:rPr>
        <w:t>2</w:t>
      </w:r>
    </w:p>
    <w:p w:rsidR="00B34A87" w:rsidRDefault="00B34A87" w:rsidP="00B34A87">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B34A87" w:rsidRPr="007744CA" w:rsidRDefault="00B34A87" w:rsidP="00B34A87">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B34A87" w:rsidRPr="007744CA" w:rsidRDefault="00B34A87" w:rsidP="00B34A87">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B34A87" w:rsidRDefault="00B34A87" w:rsidP="00B34A87">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B34A87" w:rsidRDefault="00B34A87" w:rsidP="00B34A87">
      <w:pPr>
        <w:shd w:val="clear" w:color="auto" w:fill="FFFFFF"/>
        <w:spacing w:line="276" w:lineRule="auto"/>
        <w:ind w:firstLine="709"/>
        <w:jc w:val="both"/>
        <w:rPr>
          <w:lang w:val="bg-BG"/>
        </w:rPr>
      </w:pPr>
      <w:r>
        <w:rPr>
          <w:lang w:val="bg-BG"/>
        </w:rPr>
        <w:lastRenderedPageBreak/>
        <w:t xml:space="preserve">5. Декларираме, че предлаганата </w:t>
      </w:r>
      <w:r w:rsidRPr="003639BF">
        <w:rPr>
          <w:lang w:val="bg-BG"/>
        </w:rPr>
        <w:t xml:space="preserve">предлаганата техника е сертифицирана от Microsoft. За </w:t>
      </w:r>
      <w:r>
        <w:rPr>
          <w:lang w:val="bg-BG"/>
        </w:rPr>
        <w:t>доказателство</w:t>
      </w:r>
      <w:r w:rsidRPr="003639BF">
        <w:rPr>
          <w:lang w:val="bg-BG"/>
        </w:rPr>
        <w:t xml:space="preserve"> за сертифициране от Microsoft на техниката </w:t>
      </w:r>
      <w:r>
        <w:rPr>
          <w:lang w:val="bg-BG"/>
        </w:rPr>
        <w:t>прилагам</w:t>
      </w:r>
      <w:r w:rsidRPr="003639BF">
        <w:rPr>
          <w:lang w:val="bg-BG"/>
        </w:rPr>
        <w:t xml:space="preserve"> разпечатка на Windows Logo Ver</w:t>
      </w:r>
      <w:r>
        <w:rPr>
          <w:lang w:val="bg-BG"/>
        </w:rPr>
        <w:t>ifivation Report. Л</w:t>
      </w:r>
      <w:r w:rsidRPr="003639BF">
        <w:rPr>
          <w:lang w:val="bg-BG"/>
        </w:rPr>
        <w:t>инк, чрез който може да се провери истинността на горепосоченото</w:t>
      </w:r>
      <w:r>
        <w:rPr>
          <w:lang w:val="bg-BG"/>
        </w:rPr>
        <w:t xml:space="preserve">…………………………………………..  </w:t>
      </w:r>
    </w:p>
    <w:p w:rsidR="00B34A87" w:rsidRPr="003639BF" w:rsidRDefault="00B34A87" w:rsidP="00B34A87">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техническото задание</w:t>
      </w:r>
      <w:r w:rsidRPr="003639BF">
        <w:rPr>
          <w:b/>
          <w:i/>
          <w:sz w:val="20"/>
          <w:szCs w:val="20"/>
          <w:lang w:val="bg-BG"/>
        </w:rPr>
        <w:t xml:space="preserve"> (Образец № 11).</w:t>
      </w:r>
    </w:p>
    <w:p w:rsidR="00B34A87" w:rsidRDefault="00974075" w:rsidP="00B34A87">
      <w:pPr>
        <w:shd w:val="clear" w:color="auto" w:fill="FFFFFF"/>
        <w:spacing w:line="276" w:lineRule="auto"/>
        <w:ind w:firstLine="709"/>
        <w:jc w:val="both"/>
        <w:rPr>
          <w:lang w:val="bg-BG"/>
        </w:rPr>
      </w:pPr>
      <w:r>
        <w:rPr>
          <w:lang w:val="bg-BG"/>
        </w:rPr>
        <w:t>6</w:t>
      </w:r>
      <w:r w:rsidR="00B34A87" w:rsidRPr="003639BF">
        <w:rPr>
          <w:lang w:val="bg-BG"/>
        </w:rPr>
        <w:t xml:space="preserve">. Декларираме, че </w:t>
      </w:r>
      <w:r w:rsidR="00B34A87">
        <w:rPr>
          <w:lang w:val="bg-BG"/>
        </w:rPr>
        <w:t>п</w:t>
      </w:r>
      <w:r w:rsidR="00B34A87"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B34A87">
        <w:rPr>
          <w:lang w:val="bg-BG"/>
        </w:rPr>
        <w:t>Л</w:t>
      </w:r>
      <w:r w:rsidR="00B34A87" w:rsidRPr="003639BF">
        <w:rPr>
          <w:lang w:val="bg-BG"/>
        </w:rPr>
        <w:t>инк, чрез който може да се провери истинността на горепосоченото</w:t>
      </w:r>
      <w:r w:rsidR="00B34A87">
        <w:rPr>
          <w:lang w:val="bg-BG"/>
        </w:rPr>
        <w:t>…………………………….</w:t>
      </w:r>
    </w:p>
    <w:p w:rsidR="00604CC0" w:rsidRPr="00604CC0" w:rsidRDefault="00974075" w:rsidP="00604CC0">
      <w:pPr>
        <w:widowControl w:val="0"/>
        <w:shd w:val="clear" w:color="auto" w:fill="FFFFFF"/>
        <w:spacing w:line="276" w:lineRule="auto"/>
        <w:ind w:firstLine="709"/>
        <w:jc w:val="both"/>
        <w:rPr>
          <w:lang w:val="bg-BG"/>
        </w:rPr>
      </w:pPr>
      <w:r>
        <w:rPr>
          <w:lang w:val="bg-BG"/>
        </w:rPr>
        <w:t>7</w:t>
      </w:r>
      <w:r w:rsidR="00604CC0" w:rsidRPr="00604CC0">
        <w:rPr>
          <w:lang w:val="bg-BG"/>
        </w:rPr>
        <w:t xml:space="preserve">. Декларираме, че имаме оторизация/договор/……. от производителя и/или от официалния представител на производителя </w:t>
      </w:r>
      <w:r w:rsidR="00604CC0">
        <w:rPr>
          <w:lang w:val="bg-BG"/>
        </w:rPr>
        <w:t xml:space="preserve">с права </w:t>
      </w:r>
      <w:r w:rsidR="00604CC0" w:rsidRPr="00604CC0">
        <w:rPr>
          <w:lang w:val="bg-BG"/>
        </w:rPr>
        <w:t>да извършваме продажба и сервиз на предлаганото оборудване.</w:t>
      </w:r>
    </w:p>
    <w:p w:rsidR="00B34A87" w:rsidRPr="007744CA" w:rsidRDefault="00B34A87" w:rsidP="00B34A87">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974075">
        <w:rPr>
          <w:b/>
          <w:lang w:val="bg-BG"/>
        </w:rPr>
        <w:t>8</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B34A87" w:rsidRPr="007744CA"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B34A87"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B34A87" w:rsidRPr="003639BF"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Pr>
          <w:lang w:val="bg-BG"/>
        </w:rPr>
        <w:t xml:space="preserve">.3. </w:t>
      </w:r>
      <w:r w:rsidRPr="003639BF">
        <w:rPr>
          <w:lang w:val="bg-BG"/>
        </w:rPr>
        <w:t>разпечатка на Windows Logo Verifivation Report</w:t>
      </w:r>
      <w:r>
        <w:rPr>
          <w:lang w:val="bg-BG"/>
        </w:rPr>
        <w:t xml:space="preserve"> </w:t>
      </w:r>
    </w:p>
    <w:p w:rsidR="00B34A87" w:rsidRDefault="00B34A87" w:rsidP="00B34A87">
      <w:pPr>
        <w:shd w:val="clear" w:color="auto" w:fill="FFFFFF"/>
        <w:tabs>
          <w:tab w:val="left" w:pos="720"/>
        </w:tabs>
        <w:spacing w:line="276" w:lineRule="auto"/>
        <w:jc w:val="both"/>
        <w:rPr>
          <w:b/>
          <w:lang w:val="bg-BG"/>
        </w:rPr>
      </w:pPr>
      <w:r>
        <w:rPr>
          <w:lang w:val="bg-BG"/>
        </w:rPr>
        <w:tab/>
      </w:r>
      <w:r w:rsidR="00974075">
        <w:rPr>
          <w:lang w:val="bg-BG"/>
        </w:rPr>
        <w:t>8</w:t>
      </w:r>
      <w:r>
        <w:rPr>
          <w:lang w:val="bg-BG"/>
        </w:rPr>
        <w:t>.4</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B34A87" w:rsidRPr="003639BF" w:rsidRDefault="00B34A87" w:rsidP="00B34A87">
      <w:pPr>
        <w:shd w:val="clear" w:color="auto" w:fill="FFFFFF"/>
        <w:tabs>
          <w:tab w:val="left" w:pos="720"/>
        </w:tabs>
        <w:spacing w:line="276" w:lineRule="auto"/>
        <w:jc w:val="both"/>
        <w:rPr>
          <w:b/>
          <w:lang w:val="bg-BG"/>
        </w:rPr>
      </w:pPr>
      <w:r>
        <w:rPr>
          <w:lang w:val="bg-BG"/>
        </w:rPr>
        <w:tab/>
      </w:r>
      <w:r w:rsidR="00974075">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B34A87" w:rsidRPr="007744CA"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Pr>
          <w:lang w:val="bg-BG"/>
        </w:rPr>
        <w:t>.6</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B34A87" w:rsidRPr="007744CA" w:rsidRDefault="00B34A87" w:rsidP="00B34A87">
      <w:pPr>
        <w:shd w:val="clear" w:color="auto" w:fill="FFFFFF"/>
        <w:tabs>
          <w:tab w:val="left" w:pos="2410"/>
        </w:tabs>
        <w:autoSpaceDE w:val="0"/>
        <w:spacing w:before="120" w:line="276" w:lineRule="auto"/>
        <w:ind w:firstLine="600"/>
        <w:jc w:val="both"/>
        <w:rPr>
          <w:bCs/>
          <w:color w:val="000000"/>
          <w:sz w:val="22"/>
          <w:szCs w:val="22"/>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b/>
          <w:lang w:val="bg-BG"/>
        </w:rPr>
      </w:pPr>
      <w:r w:rsidRPr="007744CA">
        <w:rPr>
          <w:b/>
          <w:lang w:val="bg-BG"/>
        </w:rPr>
        <w:t>Дата: ..............................                                      ПОДПИС И ПЕЧАТ: ................................</w:t>
      </w:r>
    </w:p>
    <w:p w:rsidR="00B34A87" w:rsidRPr="007744CA" w:rsidRDefault="00B34A87" w:rsidP="00B34A87">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B34A87" w:rsidRPr="007744CA" w:rsidRDefault="00B34A87" w:rsidP="00B34A87">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7744CA" w:rsidRPr="007744CA" w:rsidRDefault="007744CA" w:rsidP="003639BF">
      <w:pPr>
        <w:shd w:val="clear" w:color="auto" w:fill="FFFFFF"/>
        <w:spacing w:line="276" w:lineRule="auto"/>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9014B7" w:rsidRDefault="009014B7" w:rsidP="00137703">
      <w:pPr>
        <w:shd w:val="clear" w:color="auto" w:fill="FFFFFF"/>
        <w:spacing w:line="276" w:lineRule="auto"/>
        <w:outlineLvl w:val="0"/>
        <w:rPr>
          <w:b/>
          <w:lang w:val="bg-BG"/>
        </w:rPr>
      </w:pPr>
    </w:p>
    <w:p w:rsidR="00604CC0" w:rsidRPr="00137703" w:rsidRDefault="00604CC0" w:rsidP="00137703">
      <w:pPr>
        <w:shd w:val="clear" w:color="auto" w:fill="FFFFFF"/>
        <w:spacing w:line="276" w:lineRule="auto"/>
        <w:outlineLvl w:val="0"/>
        <w:rPr>
          <w:b/>
          <w:lang w:val="bg-BG"/>
        </w:rPr>
      </w:pPr>
    </w:p>
    <w:p w:rsidR="009014B7" w:rsidRPr="009014B7" w:rsidRDefault="009014B7" w:rsidP="007744CA">
      <w:pPr>
        <w:shd w:val="clear" w:color="auto" w:fill="FFFFFF"/>
        <w:spacing w:line="276" w:lineRule="auto"/>
        <w:jc w:val="right"/>
        <w:outlineLvl w:val="0"/>
        <w:rPr>
          <w:b/>
        </w:rPr>
      </w:pPr>
    </w:p>
    <w:p w:rsidR="00137703" w:rsidRPr="007744CA" w:rsidRDefault="00AB1934" w:rsidP="00137703">
      <w:pPr>
        <w:shd w:val="clear" w:color="auto" w:fill="FFFFFF"/>
        <w:spacing w:line="276" w:lineRule="auto"/>
        <w:jc w:val="right"/>
        <w:outlineLvl w:val="0"/>
        <w:rPr>
          <w:b/>
          <w:lang w:val="bg-BG"/>
        </w:rPr>
      </w:pPr>
      <w:r>
        <w:rPr>
          <w:b/>
          <w:lang w:val="bg-BG"/>
        </w:rPr>
        <w:lastRenderedPageBreak/>
        <w:t xml:space="preserve">     </w:t>
      </w:r>
      <w:r w:rsidR="00137703" w:rsidRPr="007744CA">
        <w:rPr>
          <w:b/>
          <w:lang w:val="bg-BG"/>
        </w:rPr>
        <w:t xml:space="preserve">     ОБРАЗЕЦ № 3.</w:t>
      </w:r>
      <w:r w:rsidR="00137703">
        <w:rPr>
          <w:b/>
          <w:lang w:val="bg-BG"/>
        </w:rPr>
        <w:t>3</w:t>
      </w:r>
      <w:r w:rsidR="00137703"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3</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137703" w:rsidP="00137703">
      <w:pPr>
        <w:shd w:val="clear" w:color="auto" w:fill="FFFFFF"/>
        <w:spacing w:line="276" w:lineRule="auto"/>
        <w:ind w:firstLine="709"/>
        <w:jc w:val="both"/>
        <w:rPr>
          <w:lang w:val="bg-BG"/>
        </w:rPr>
      </w:pPr>
      <w:r>
        <w:rPr>
          <w:lang w:val="bg-BG"/>
        </w:rPr>
        <w:t xml:space="preserve">5. Декларираме, че предлаганата </w:t>
      </w:r>
      <w:r w:rsidRPr="003639BF">
        <w:rPr>
          <w:lang w:val="bg-BG"/>
        </w:rPr>
        <w:t xml:space="preserve">предлаганата техника е сертифицирана от Microsoft. За </w:t>
      </w:r>
      <w:r>
        <w:rPr>
          <w:lang w:val="bg-BG"/>
        </w:rPr>
        <w:t>доказателство</w:t>
      </w:r>
      <w:r w:rsidRPr="003639BF">
        <w:rPr>
          <w:lang w:val="bg-BG"/>
        </w:rPr>
        <w:t xml:space="preserve"> за сертифициране от Microsoft на техниката </w:t>
      </w:r>
      <w:r>
        <w:rPr>
          <w:lang w:val="bg-BG"/>
        </w:rPr>
        <w:t>прилагам</w:t>
      </w:r>
      <w:r w:rsidRPr="003639BF">
        <w:rPr>
          <w:lang w:val="bg-BG"/>
        </w:rPr>
        <w:t xml:space="preserve"> разпечатка на </w:t>
      </w:r>
      <w:r w:rsidRPr="003639BF">
        <w:rPr>
          <w:lang w:val="bg-BG"/>
        </w:rPr>
        <w:lastRenderedPageBreak/>
        <w:t>Windows Logo Ver</w:t>
      </w:r>
      <w:r>
        <w:rPr>
          <w:lang w:val="bg-BG"/>
        </w:rPr>
        <w:t>ifivation Report. Л</w:t>
      </w:r>
      <w:r w:rsidRPr="003639BF">
        <w:rPr>
          <w:lang w:val="bg-BG"/>
        </w:rPr>
        <w:t>инк, чрез който може да се провери истинността на горепосоченото</w:t>
      </w:r>
      <w:r>
        <w:rPr>
          <w:lang w:val="bg-BG"/>
        </w:rPr>
        <w:t xml:space="preserve">…………………………………………..  </w:t>
      </w:r>
    </w:p>
    <w:p w:rsidR="00137703" w:rsidRPr="003639BF" w:rsidRDefault="00137703" w:rsidP="00137703">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 xml:space="preserve">техническото задание </w:t>
      </w:r>
      <w:r w:rsidRPr="003639BF">
        <w:rPr>
          <w:b/>
          <w:i/>
          <w:sz w:val="20"/>
          <w:szCs w:val="20"/>
          <w:lang w:val="bg-BG"/>
        </w:rPr>
        <w:t>(Образец № 11).</w:t>
      </w:r>
    </w:p>
    <w:p w:rsidR="00137703" w:rsidRDefault="004263C6" w:rsidP="00137703">
      <w:pPr>
        <w:shd w:val="clear" w:color="auto" w:fill="FFFFFF"/>
        <w:spacing w:line="276" w:lineRule="auto"/>
        <w:ind w:firstLine="709"/>
        <w:jc w:val="both"/>
        <w:rPr>
          <w:lang w:val="bg-BG"/>
        </w:rPr>
      </w:pPr>
      <w:r>
        <w:rPr>
          <w:lang w:val="bg-BG"/>
        </w:rPr>
        <w:t>6</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604CC0" w:rsidRDefault="004263C6" w:rsidP="00604CC0">
      <w:pPr>
        <w:shd w:val="clear" w:color="auto" w:fill="FFFFFF"/>
        <w:spacing w:after="120" w:line="276" w:lineRule="auto"/>
        <w:ind w:firstLine="709"/>
        <w:jc w:val="both"/>
        <w:rPr>
          <w:b/>
          <w:lang w:val="bg-BG"/>
        </w:rPr>
      </w:pPr>
      <w:r>
        <w:rPr>
          <w:lang w:val="bg-BG"/>
        </w:rPr>
        <w:t>7</w:t>
      </w:r>
      <w:r w:rsidR="00604CC0"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r w:rsidR="00137703" w:rsidRPr="007744CA">
        <w:rPr>
          <w:b/>
          <w:lang w:val="bg-BG"/>
        </w:rPr>
        <w:t xml:space="preserve">    </w:t>
      </w:r>
      <w:r w:rsidR="00137703">
        <w:rPr>
          <w:b/>
          <w:lang w:val="bg-BG"/>
        </w:rPr>
        <w:t xml:space="preserve">    </w:t>
      </w:r>
      <w:r w:rsidR="00137703">
        <w:rPr>
          <w:b/>
          <w:lang w:val="bg-BG"/>
        </w:rPr>
        <w:tab/>
      </w:r>
    </w:p>
    <w:p w:rsidR="00137703" w:rsidRPr="007744CA" w:rsidRDefault="004263C6" w:rsidP="00604CC0">
      <w:pPr>
        <w:shd w:val="clear" w:color="auto" w:fill="FFFFFF"/>
        <w:spacing w:after="120" w:line="276" w:lineRule="auto"/>
        <w:ind w:firstLine="709"/>
        <w:jc w:val="both"/>
        <w:rPr>
          <w:b/>
          <w:lang w:val="bg-BG"/>
        </w:rPr>
      </w:pPr>
      <w:r>
        <w:rPr>
          <w:b/>
          <w:lang w:val="bg-BG"/>
        </w:rPr>
        <w:t>8</w:t>
      </w:r>
      <w:r w:rsidR="00137703" w:rsidRPr="007744CA">
        <w:rPr>
          <w:b/>
          <w:lang w:val="bg-BG"/>
        </w:rPr>
        <w:t>.</w:t>
      </w:r>
      <w:r w:rsidR="00137703" w:rsidRPr="007744CA">
        <w:rPr>
          <w:lang w:val="bg-BG"/>
        </w:rPr>
        <w:t xml:space="preserve"> </w:t>
      </w:r>
      <w:r w:rsidR="00137703" w:rsidRPr="007744CA">
        <w:rPr>
          <w:b/>
          <w:lang w:val="bg-BG"/>
        </w:rPr>
        <w:t xml:space="preserve">За изпълнение предмета на поръчката прилагаме: </w:t>
      </w:r>
    </w:p>
    <w:p w:rsidR="00137703" w:rsidRPr="007744CA" w:rsidRDefault="004263C6" w:rsidP="00137703">
      <w:pPr>
        <w:shd w:val="clear" w:color="auto" w:fill="FFFFFF"/>
        <w:tabs>
          <w:tab w:val="left" w:pos="720"/>
        </w:tabs>
        <w:spacing w:line="276" w:lineRule="auto"/>
        <w:jc w:val="both"/>
        <w:rPr>
          <w:lang w:val="bg-BG"/>
        </w:rPr>
      </w:pPr>
      <w:r>
        <w:rPr>
          <w:lang w:val="bg-BG"/>
        </w:rPr>
        <w:tab/>
        <w:t>8</w:t>
      </w:r>
      <w:r w:rsidR="00137703" w:rsidRPr="007744CA">
        <w:rPr>
          <w:lang w:val="bg-BG"/>
        </w:rPr>
        <w:t xml:space="preserve">.1. </w:t>
      </w:r>
      <w:r w:rsidR="00137703" w:rsidRPr="007744CA">
        <w:t xml:space="preserve">документ за упълномощаване, когато лицето, което подава офертата, не е законният представител на участника – </w:t>
      </w:r>
      <w:r w:rsidR="00137703" w:rsidRPr="007744CA">
        <w:rPr>
          <w:b/>
        </w:rPr>
        <w:t>оригинал или</w:t>
      </w:r>
      <w:r w:rsidR="00137703" w:rsidRPr="007744CA">
        <w:t xml:space="preserve"> </w:t>
      </w:r>
      <w:r w:rsidR="00137703" w:rsidRPr="007744CA">
        <w:rPr>
          <w:b/>
        </w:rPr>
        <w:t>нотариално заверено копие</w:t>
      </w:r>
      <w:r w:rsidR="00137703" w:rsidRPr="007744CA">
        <w:t>;</w:t>
      </w:r>
    </w:p>
    <w:p w:rsidR="00137703" w:rsidRDefault="004263C6" w:rsidP="00137703">
      <w:pPr>
        <w:shd w:val="clear" w:color="auto" w:fill="FFFFFF"/>
        <w:tabs>
          <w:tab w:val="left" w:pos="720"/>
        </w:tabs>
        <w:spacing w:line="276" w:lineRule="auto"/>
        <w:jc w:val="both"/>
        <w:rPr>
          <w:lang w:val="bg-BG"/>
        </w:rPr>
      </w:pPr>
      <w:r>
        <w:rPr>
          <w:lang w:val="bg-BG"/>
        </w:rPr>
        <w:tab/>
        <w:t>8</w:t>
      </w:r>
      <w:r w:rsidR="00137703" w:rsidRPr="007744CA">
        <w:rPr>
          <w:lang w:val="bg-BG"/>
        </w:rPr>
        <w:t xml:space="preserve">.2. </w:t>
      </w:r>
      <w:r w:rsidR="00137703"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137703">
        <w:rPr>
          <w:lang w:val="bg-BG"/>
        </w:rPr>
        <w:t xml:space="preserve"> – свободна редакция</w:t>
      </w:r>
      <w:r w:rsidR="00137703" w:rsidRPr="007744CA">
        <w:t>;</w:t>
      </w:r>
    </w:p>
    <w:p w:rsidR="00137703" w:rsidRPr="003639BF" w:rsidRDefault="004263C6" w:rsidP="00137703">
      <w:pPr>
        <w:shd w:val="clear" w:color="auto" w:fill="FFFFFF"/>
        <w:tabs>
          <w:tab w:val="left" w:pos="720"/>
        </w:tabs>
        <w:spacing w:line="276" w:lineRule="auto"/>
        <w:jc w:val="both"/>
        <w:rPr>
          <w:lang w:val="bg-BG"/>
        </w:rPr>
      </w:pPr>
      <w:r>
        <w:rPr>
          <w:lang w:val="bg-BG"/>
        </w:rPr>
        <w:tab/>
        <w:t>8</w:t>
      </w:r>
      <w:r w:rsidR="00137703">
        <w:rPr>
          <w:lang w:val="bg-BG"/>
        </w:rPr>
        <w:t xml:space="preserve">.3. </w:t>
      </w:r>
      <w:r w:rsidR="00137703" w:rsidRPr="003639BF">
        <w:rPr>
          <w:lang w:val="bg-BG"/>
        </w:rPr>
        <w:t>разпечатка на Windows Logo Verifivation Report</w:t>
      </w:r>
      <w:r w:rsidR="00137703">
        <w:rPr>
          <w:lang w:val="bg-BG"/>
        </w:rPr>
        <w:t xml:space="preserve"> </w:t>
      </w:r>
    </w:p>
    <w:p w:rsidR="00137703" w:rsidRDefault="00137703" w:rsidP="00137703">
      <w:pPr>
        <w:shd w:val="clear" w:color="auto" w:fill="FFFFFF"/>
        <w:tabs>
          <w:tab w:val="left" w:pos="720"/>
        </w:tabs>
        <w:spacing w:line="276" w:lineRule="auto"/>
        <w:jc w:val="both"/>
        <w:rPr>
          <w:b/>
          <w:lang w:val="bg-BG"/>
        </w:rPr>
      </w:pPr>
      <w:r>
        <w:rPr>
          <w:lang w:val="bg-BG"/>
        </w:rPr>
        <w:tab/>
      </w:r>
      <w:r w:rsidR="004263C6">
        <w:rPr>
          <w:lang w:val="bg-BG"/>
        </w:rPr>
        <w:t>8</w:t>
      </w:r>
      <w:r>
        <w:rPr>
          <w:lang w:val="bg-BG"/>
        </w:rPr>
        <w:t>.4</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4263C6">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4263C6">
        <w:rPr>
          <w:lang w:val="bg-BG"/>
        </w:rPr>
        <w:t>8</w:t>
      </w:r>
      <w:r>
        <w:rPr>
          <w:lang w:val="bg-BG"/>
        </w:rPr>
        <w:t>.6</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137703">
      <w:pPr>
        <w:shd w:val="clear" w:color="auto" w:fill="FFFFFF"/>
        <w:spacing w:line="276" w:lineRule="auto"/>
        <w:jc w:val="right"/>
        <w:outlineLvl w:val="0"/>
        <w:rPr>
          <w:b/>
          <w:lang w:val="bg-BG"/>
        </w:rPr>
      </w:pPr>
    </w:p>
    <w:p w:rsidR="00A55A4F" w:rsidRDefault="00A55A4F"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9014B7" w:rsidRDefault="009014B7"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Pr="00137703" w:rsidRDefault="00604CC0" w:rsidP="00EF1E7A">
      <w:pPr>
        <w:shd w:val="clear" w:color="auto" w:fill="FFFFFF"/>
        <w:spacing w:line="276" w:lineRule="auto"/>
        <w:outlineLvl w:val="0"/>
        <w:rPr>
          <w:b/>
          <w:lang w:val="bg-BG"/>
        </w:rPr>
      </w:pPr>
    </w:p>
    <w:p w:rsidR="009014B7" w:rsidRPr="009014B7" w:rsidRDefault="009014B7" w:rsidP="00EF1E7A">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lastRenderedPageBreak/>
        <w:t xml:space="preserve">     ОБРАЗЕЦ № 3.</w:t>
      </w:r>
      <w:r>
        <w:rPr>
          <w:b/>
          <w:lang w:val="bg-BG"/>
        </w:rPr>
        <w:t>4</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4</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sidR="00604CC0">
        <w:rPr>
          <w:b/>
          <w:lang w:val="bg-BG"/>
        </w:rPr>
        <w:t xml:space="preserve">    </w:t>
      </w:r>
      <w:r w:rsidR="00604CC0">
        <w:rPr>
          <w:b/>
          <w:lang w:val="bg-BG"/>
        </w:rPr>
        <w:tab/>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604CC0" w:rsidP="00137703">
      <w:pPr>
        <w:shd w:val="clear" w:color="auto" w:fill="FFFFFF"/>
        <w:tabs>
          <w:tab w:val="left" w:pos="720"/>
        </w:tabs>
        <w:spacing w:line="276" w:lineRule="auto"/>
        <w:jc w:val="both"/>
        <w:rPr>
          <w:lang w:val="bg-BG"/>
        </w:rPr>
      </w:pPr>
      <w:r>
        <w:rPr>
          <w:lang w:val="bg-BG"/>
        </w:rPr>
        <w:tab/>
        <w:t>7</w:t>
      </w:r>
      <w:r w:rsidR="00137703" w:rsidRPr="007744CA">
        <w:rPr>
          <w:lang w:val="bg-BG"/>
        </w:rPr>
        <w:t xml:space="preserve">.1. </w:t>
      </w:r>
      <w:r w:rsidR="00137703" w:rsidRPr="007744CA">
        <w:t xml:space="preserve">документ за упълномощаване, когато лицето, което подава офертата, не е законният представител на участника – </w:t>
      </w:r>
      <w:r w:rsidR="00137703" w:rsidRPr="007744CA">
        <w:rPr>
          <w:b/>
        </w:rPr>
        <w:t>оригинал или</w:t>
      </w:r>
      <w:r w:rsidR="00137703" w:rsidRPr="007744CA">
        <w:t xml:space="preserve"> </w:t>
      </w:r>
      <w:r w:rsidR="00137703" w:rsidRPr="007744CA">
        <w:rPr>
          <w:b/>
        </w:rPr>
        <w:t>нотариално заверено копие</w:t>
      </w:r>
      <w:r w:rsidR="00137703" w:rsidRPr="007744CA">
        <w:t>;</w:t>
      </w:r>
    </w:p>
    <w:p w:rsidR="00137703" w:rsidRDefault="00604CC0" w:rsidP="00137703">
      <w:pPr>
        <w:shd w:val="clear" w:color="auto" w:fill="FFFFFF"/>
        <w:tabs>
          <w:tab w:val="left" w:pos="720"/>
        </w:tabs>
        <w:spacing w:line="276" w:lineRule="auto"/>
        <w:jc w:val="both"/>
        <w:rPr>
          <w:lang w:val="bg-BG"/>
        </w:rPr>
      </w:pPr>
      <w:r>
        <w:rPr>
          <w:lang w:val="bg-BG"/>
        </w:rPr>
        <w:tab/>
        <w:t>7</w:t>
      </w:r>
      <w:r w:rsidR="00137703" w:rsidRPr="007744CA">
        <w:rPr>
          <w:lang w:val="bg-BG"/>
        </w:rPr>
        <w:t xml:space="preserve">.2. </w:t>
      </w:r>
      <w:r w:rsidR="00137703"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137703">
        <w:rPr>
          <w:lang w:val="bg-BG"/>
        </w:rPr>
        <w:t xml:space="preserve"> – свободна редакция</w:t>
      </w:r>
      <w:r w:rsidR="00137703" w:rsidRPr="007744CA">
        <w:t>;</w:t>
      </w:r>
    </w:p>
    <w:p w:rsidR="00137703" w:rsidRDefault="00604CC0" w:rsidP="00137703">
      <w:pPr>
        <w:shd w:val="clear" w:color="auto" w:fill="FFFFFF"/>
        <w:tabs>
          <w:tab w:val="left" w:pos="720"/>
        </w:tabs>
        <w:spacing w:line="276" w:lineRule="auto"/>
        <w:jc w:val="both"/>
        <w:rPr>
          <w:b/>
          <w:lang w:val="bg-BG"/>
        </w:rPr>
      </w:pPr>
      <w:r>
        <w:rPr>
          <w:lang w:val="bg-BG"/>
        </w:rPr>
        <w:tab/>
        <w:t>7</w:t>
      </w:r>
      <w:r w:rsidR="00137703">
        <w:rPr>
          <w:lang w:val="bg-BG"/>
        </w:rPr>
        <w:t>.3</w:t>
      </w:r>
      <w:r w:rsidR="00137703" w:rsidRPr="007744CA">
        <w:rPr>
          <w:lang w:val="bg-BG"/>
        </w:rPr>
        <w:t xml:space="preserve">. </w:t>
      </w:r>
      <w:r w:rsidR="00137703" w:rsidRPr="007744CA">
        <w:t xml:space="preserve">декларация за съгласие с клаузите на приложения проект на договор - попълва се </w:t>
      </w:r>
      <w:r w:rsidR="00137703" w:rsidRPr="007744CA">
        <w:rPr>
          <w:b/>
          <w:i/>
          <w:u w:val="single"/>
        </w:rPr>
        <w:t>Образец № 4</w:t>
      </w:r>
      <w:r w:rsidR="00137703">
        <w:rPr>
          <w:b/>
          <w:i/>
          <w:u w:val="single"/>
          <w:lang w:val="bg-BG"/>
        </w:rPr>
        <w:t>.2.</w:t>
      </w:r>
      <w:r w:rsidR="00137703" w:rsidRPr="007744CA">
        <w:rPr>
          <w:b/>
        </w:rPr>
        <w:t>;</w:t>
      </w:r>
    </w:p>
    <w:p w:rsidR="00137703" w:rsidRPr="003639BF" w:rsidRDefault="00604CC0" w:rsidP="00137703">
      <w:pPr>
        <w:shd w:val="clear" w:color="auto" w:fill="FFFFFF"/>
        <w:tabs>
          <w:tab w:val="left" w:pos="720"/>
        </w:tabs>
        <w:spacing w:line="276" w:lineRule="auto"/>
        <w:jc w:val="both"/>
        <w:rPr>
          <w:b/>
          <w:lang w:val="bg-BG"/>
        </w:rPr>
      </w:pPr>
      <w:r>
        <w:rPr>
          <w:lang w:val="bg-BG"/>
        </w:rPr>
        <w:tab/>
        <w:t>7</w:t>
      </w:r>
      <w:r w:rsidR="00137703">
        <w:rPr>
          <w:lang w:val="bg-BG"/>
        </w:rPr>
        <w:t>.4</w:t>
      </w:r>
      <w:r w:rsidR="00137703" w:rsidRPr="007744CA">
        <w:rPr>
          <w:lang w:val="bg-BG"/>
        </w:rPr>
        <w:t xml:space="preserve">. </w:t>
      </w:r>
      <w:r w:rsidR="00137703" w:rsidRPr="007744CA">
        <w:t xml:space="preserve">декларация за съгласие с клаузите на приложения проект на </w:t>
      </w:r>
      <w:r w:rsidR="00137703">
        <w:rPr>
          <w:lang w:val="bg-BG"/>
        </w:rPr>
        <w:t>рамково споразумение</w:t>
      </w:r>
      <w:r w:rsidR="00137703" w:rsidRPr="007744CA">
        <w:t xml:space="preserve"> - попълва се </w:t>
      </w:r>
      <w:r w:rsidR="00137703" w:rsidRPr="007744CA">
        <w:rPr>
          <w:b/>
          <w:i/>
          <w:u w:val="single"/>
        </w:rPr>
        <w:t>Образец № 4</w:t>
      </w:r>
      <w:r w:rsidR="00137703">
        <w:rPr>
          <w:b/>
          <w:i/>
          <w:u w:val="single"/>
          <w:lang w:val="bg-BG"/>
        </w:rPr>
        <w:t>.1.</w:t>
      </w:r>
      <w:r w:rsidR="00137703"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137703" w:rsidRPr="009014B7" w:rsidRDefault="00137703" w:rsidP="00137703">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lastRenderedPageBreak/>
        <w:t xml:space="preserve">     ОБРАЗЕЦ № 3.</w:t>
      </w:r>
      <w:r>
        <w:rPr>
          <w:b/>
          <w:lang w:val="bg-BG"/>
        </w:rPr>
        <w:t>5</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5</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604CC0">
        <w:rPr>
          <w:b/>
          <w:lang w:val="bg-BG"/>
        </w:rPr>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137703"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137703"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.3</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.4</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137703" w:rsidRDefault="00137703" w:rsidP="00137703">
      <w:pPr>
        <w:shd w:val="clear" w:color="auto" w:fill="FFFFFF"/>
        <w:spacing w:line="276" w:lineRule="auto"/>
        <w:outlineLvl w:val="0"/>
        <w:rPr>
          <w:b/>
          <w:lang w:val="bg-BG"/>
        </w:rPr>
      </w:pPr>
    </w:p>
    <w:p w:rsidR="00137703" w:rsidRDefault="00137703" w:rsidP="00137703">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137703" w:rsidRPr="009014B7" w:rsidRDefault="00137703" w:rsidP="00137703">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t xml:space="preserve">     ОБРАЗЕЦ № 3.</w:t>
      </w:r>
      <w:r>
        <w:rPr>
          <w:b/>
          <w:lang w:val="bg-BG"/>
        </w:rPr>
        <w:t>6</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6</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604CC0">
        <w:rPr>
          <w:b/>
          <w:lang w:val="bg-BG"/>
        </w:rPr>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137703"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137703"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.3</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.4</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137703" w:rsidRDefault="00137703" w:rsidP="00137703">
      <w:pPr>
        <w:shd w:val="clear" w:color="auto" w:fill="FFFFFF"/>
        <w:spacing w:line="276" w:lineRule="auto"/>
        <w:outlineLvl w:val="0"/>
        <w:rPr>
          <w:b/>
          <w:lang w:val="bg-BG"/>
        </w:rPr>
      </w:pPr>
    </w:p>
    <w:p w:rsidR="00137703" w:rsidRDefault="00137703" w:rsidP="00137703">
      <w:pPr>
        <w:shd w:val="clear" w:color="auto" w:fill="FFFFFF"/>
        <w:spacing w:line="276" w:lineRule="auto"/>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9014B7" w:rsidRDefault="009014B7"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137703" w:rsidRPr="00831AAE" w:rsidRDefault="00137703"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4</w:t>
      </w:r>
      <w:r w:rsidR="00137703">
        <w:rPr>
          <w:b/>
          <w:lang w:val="bg-BG"/>
        </w:rPr>
        <w:t>.1.</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 xml:space="preserve">ЗА СЪГЛАСИЕ С КЛАУЗИТЕ НА ПРИЛОЖЕНИЯ ПРОЕКТ НА </w:t>
      </w:r>
      <w:r w:rsidR="00137703">
        <w:rPr>
          <w:b/>
          <w:lang w:val="bg-BG" w:eastAsia="pl-PL"/>
        </w:rPr>
        <w:t>РАМКОВО СПОРАЗУМЕНИЕ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37703" w:rsidRPr="00137703">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Запознат/а съм с проекта на </w:t>
      </w:r>
      <w:r w:rsidR="00172809">
        <w:rPr>
          <w:lang w:val="bg-BG"/>
        </w:rPr>
        <w:t>рамково споразумение</w:t>
      </w:r>
      <w:r w:rsidRPr="007744CA">
        <w:t xml:space="preserve"> за възлагане на обществената поръчка, приемам го без възражения и ако участникът, когото представлявам, бъде определен за изпълнител, ще сключа </w:t>
      </w:r>
      <w:r w:rsidR="00172809">
        <w:rPr>
          <w:lang w:val="bg-BG"/>
        </w:rPr>
        <w:t>рамковото споразумение</w:t>
      </w:r>
      <w:r w:rsidRPr="007744CA">
        <w:t xml:space="preserve">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137703" w:rsidRPr="007744CA" w:rsidRDefault="00137703" w:rsidP="00137703">
      <w:pPr>
        <w:shd w:val="clear" w:color="auto" w:fill="FFFFFF"/>
        <w:spacing w:line="276" w:lineRule="auto"/>
        <w:jc w:val="right"/>
        <w:outlineLvl w:val="0"/>
        <w:rPr>
          <w:b/>
          <w:lang w:val="bg-BG"/>
        </w:rPr>
      </w:pPr>
      <w:r w:rsidRPr="007744CA">
        <w:rPr>
          <w:b/>
          <w:lang w:val="bg-BG"/>
        </w:rPr>
        <w:lastRenderedPageBreak/>
        <w:t>ОБРАЗЕЦ № 4</w:t>
      </w:r>
      <w:r>
        <w:rPr>
          <w:b/>
          <w:lang w:val="bg-BG"/>
        </w:rPr>
        <w:t>.2.</w:t>
      </w:r>
    </w:p>
    <w:p w:rsidR="00461FB3" w:rsidRDefault="00461FB3" w:rsidP="00137703">
      <w:pPr>
        <w:shd w:val="clear" w:color="auto" w:fill="FFFFFF"/>
        <w:spacing w:line="276" w:lineRule="auto"/>
        <w:jc w:val="center"/>
        <w:outlineLvl w:val="0"/>
        <w:rPr>
          <w:b/>
          <w:lang w:val="bg-BG"/>
        </w:rPr>
      </w:pPr>
    </w:p>
    <w:p w:rsidR="00461FB3" w:rsidRDefault="00461FB3" w:rsidP="00137703">
      <w:pPr>
        <w:shd w:val="clear" w:color="auto" w:fill="FFFFFF"/>
        <w:spacing w:line="276" w:lineRule="auto"/>
        <w:jc w:val="center"/>
        <w:outlineLvl w:val="0"/>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 xml:space="preserve">    Д  Е  К  Л  А  Р  А  Ц  И  Я</w:t>
      </w:r>
    </w:p>
    <w:p w:rsidR="00137703" w:rsidRPr="007744CA" w:rsidRDefault="00137703" w:rsidP="00137703">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137703" w:rsidRPr="007744CA" w:rsidRDefault="00137703" w:rsidP="00137703">
      <w:pPr>
        <w:shd w:val="clear" w:color="auto" w:fill="FFFFFF"/>
        <w:spacing w:line="276" w:lineRule="auto"/>
        <w:jc w:val="center"/>
        <w:outlineLvl w:val="0"/>
        <w:rPr>
          <w:b/>
          <w:lang w:val="bg-BG"/>
        </w:rPr>
      </w:pP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ind w:firstLine="720"/>
        <w:jc w:val="both"/>
        <w:rPr>
          <w:lang w:val="bg-BG"/>
        </w:rPr>
      </w:pPr>
      <w:r w:rsidRPr="007744CA">
        <w:rPr>
          <w:lang w:val="bg-BG"/>
        </w:rPr>
        <w:t>Долуподписаният /ата/: .......................................................................................................</w:t>
      </w:r>
    </w:p>
    <w:p w:rsidR="00137703" w:rsidRPr="007744CA" w:rsidRDefault="00137703" w:rsidP="00137703">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137703" w:rsidRPr="007744CA" w:rsidRDefault="00137703" w:rsidP="00137703">
      <w:pPr>
        <w:shd w:val="clear" w:color="auto" w:fill="FFFFFF"/>
        <w:spacing w:line="276" w:lineRule="auto"/>
        <w:jc w:val="both"/>
        <w:rPr>
          <w:lang w:val="bg-BG"/>
        </w:rPr>
      </w:pPr>
      <w:r w:rsidRPr="007744CA">
        <w:rPr>
          <w:lang w:val="bg-BG"/>
        </w:rPr>
        <w:t xml:space="preserve">с ЕГН: ............................., притежаващ/а л.к. № ............................., издадена на ........................., </w:t>
      </w:r>
    </w:p>
    <w:p w:rsidR="00137703" w:rsidRPr="007744CA" w:rsidRDefault="00137703" w:rsidP="00137703">
      <w:pPr>
        <w:shd w:val="clear" w:color="auto" w:fill="FFFFFF"/>
        <w:spacing w:line="276" w:lineRule="auto"/>
        <w:jc w:val="both"/>
        <w:rPr>
          <w:lang w:val="bg-BG"/>
        </w:rPr>
      </w:pPr>
      <w:r w:rsidRPr="007744CA">
        <w:rPr>
          <w:lang w:val="bg-BG"/>
        </w:rPr>
        <w:t>от ..............................., с постоянен адрес: гр.(с) ................................, община ............................,</w:t>
      </w:r>
    </w:p>
    <w:p w:rsidR="00137703" w:rsidRPr="007744CA" w:rsidRDefault="00137703" w:rsidP="00137703">
      <w:pPr>
        <w:shd w:val="clear" w:color="auto" w:fill="FFFFFF"/>
        <w:spacing w:line="276" w:lineRule="auto"/>
        <w:jc w:val="both"/>
        <w:rPr>
          <w:lang w:val="bg-BG"/>
        </w:rPr>
      </w:pPr>
      <w:r w:rsidRPr="007744CA">
        <w:rPr>
          <w:lang w:val="bg-BG"/>
        </w:rPr>
        <w:t>област ................................., ул. ................................................., бл. .........., ет. ..........., ап. ..........,</w:t>
      </w:r>
    </w:p>
    <w:p w:rsidR="00137703" w:rsidRPr="007744CA" w:rsidRDefault="00137703" w:rsidP="00137703">
      <w:pPr>
        <w:shd w:val="clear" w:color="auto" w:fill="FFFFFF"/>
        <w:spacing w:line="276" w:lineRule="auto"/>
        <w:jc w:val="both"/>
        <w:rPr>
          <w:lang w:val="bg-BG"/>
        </w:rPr>
      </w:pPr>
      <w:r w:rsidRPr="007744CA">
        <w:rPr>
          <w:lang w:val="bg-BG"/>
        </w:rPr>
        <w:t>в качеството си на ............................................................................................................................,</w:t>
      </w:r>
    </w:p>
    <w:p w:rsidR="00137703" w:rsidRPr="007744CA" w:rsidRDefault="00137703" w:rsidP="00137703">
      <w:pPr>
        <w:shd w:val="clear" w:color="auto" w:fill="FFFFFF"/>
        <w:spacing w:line="276" w:lineRule="auto"/>
        <w:jc w:val="center"/>
        <w:rPr>
          <w:i/>
          <w:sz w:val="20"/>
          <w:szCs w:val="20"/>
          <w:lang w:val="bg-BG"/>
        </w:rPr>
      </w:pPr>
      <w:r w:rsidRPr="007744CA">
        <w:rPr>
          <w:i/>
          <w:sz w:val="20"/>
          <w:szCs w:val="20"/>
          <w:lang w:val="bg-BG"/>
        </w:rPr>
        <w:t xml:space="preserve">               (длъжност)</w:t>
      </w:r>
    </w:p>
    <w:p w:rsidR="00137703" w:rsidRPr="007744CA" w:rsidRDefault="00137703" w:rsidP="00137703">
      <w:pPr>
        <w:shd w:val="clear" w:color="auto" w:fill="FFFFFF"/>
        <w:spacing w:line="276" w:lineRule="auto"/>
        <w:jc w:val="both"/>
        <w:rPr>
          <w:lang w:val="bg-BG"/>
        </w:rPr>
      </w:pPr>
      <w:r w:rsidRPr="007744CA">
        <w:rPr>
          <w:lang w:val="bg-BG"/>
        </w:rPr>
        <w:t>на участник .........................................................................................ЕИК..........................................</w:t>
      </w:r>
    </w:p>
    <w:p w:rsidR="00137703" w:rsidRPr="007744CA" w:rsidRDefault="00137703" w:rsidP="00137703">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137703" w:rsidRPr="007744CA" w:rsidRDefault="00137703" w:rsidP="00137703">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137703" w:rsidRPr="007744CA" w:rsidRDefault="00137703" w:rsidP="00137703">
      <w:pPr>
        <w:shd w:val="clear" w:color="auto" w:fill="FFFFFF"/>
        <w:spacing w:line="276" w:lineRule="auto"/>
        <w:jc w:val="both"/>
        <w:rPr>
          <w:i/>
          <w:color w:val="333333"/>
          <w:sz w:val="20"/>
          <w:szCs w:val="20"/>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Д Е К Л А Р И Р А М, ЧЕ:</w:t>
      </w:r>
    </w:p>
    <w:p w:rsidR="00137703" w:rsidRPr="007744CA" w:rsidRDefault="00137703" w:rsidP="00137703">
      <w:pPr>
        <w:shd w:val="clear" w:color="auto" w:fill="FFFFFF"/>
        <w:spacing w:line="276" w:lineRule="auto"/>
        <w:ind w:left="720"/>
        <w:jc w:val="both"/>
        <w:rPr>
          <w:lang w:val="bg-BG"/>
        </w:rPr>
      </w:pPr>
    </w:p>
    <w:p w:rsidR="00137703" w:rsidRPr="007744CA" w:rsidRDefault="00137703" w:rsidP="00137703">
      <w:pPr>
        <w:tabs>
          <w:tab w:val="left" w:pos="0"/>
        </w:tabs>
        <w:spacing w:after="120"/>
        <w:jc w:val="both"/>
      </w:pPr>
      <w:r w:rsidRPr="007744CA">
        <w:t>Запознат/а съм с проекта на договора за възлагане на обществената поръчка</w:t>
      </w:r>
      <w:r w:rsidRPr="007744CA">
        <w:rPr>
          <w:lang w:val="bg-BG"/>
        </w:rPr>
        <w:t xml:space="preserve"> за обособена позиция ……</w:t>
      </w:r>
      <w:r w:rsidRPr="007744CA">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137703" w:rsidRPr="007744CA" w:rsidRDefault="00137703" w:rsidP="00137703">
      <w:pPr>
        <w:shd w:val="clear" w:color="auto" w:fill="FFFFFF"/>
        <w:spacing w:line="276" w:lineRule="auto"/>
        <w:ind w:left="720"/>
        <w:jc w:val="both"/>
        <w:rPr>
          <w:lang w:val="bg-BG"/>
        </w:rPr>
      </w:pPr>
    </w:p>
    <w:p w:rsidR="00137703" w:rsidRPr="007744CA" w:rsidRDefault="00137703" w:rsidP="00137703">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jc w:val="both"/>
        <w:rPr>
          <w:b/>
          <w:lang w:val="bg-BG"/>
        </w:rPr>
      </w:pPr>
      <w:r w:rsidRPr="007744CA">
        <w:rPr>
          <w:b/>
          <w:lang w:val="bg-BG"/>
        </w:rPr>
        <w:t xml:space="preserve">Дата: ..............................                               </w:t>
      </w:r>
      <w:r>
        <w:rPr>
          <w:b/>
          <w:lang w:val="bg-BG"/>
        </w:rPr>
        <w:t xml:space="preserve">                              </w:t>
      </w:r>
      <w:r w:rsidRPr="007744CA">
        <w:rPr>
          <w:b/>
          <w:lang w:val="bg-BG"/>
        </w:rPr>
        <w:t>Декларатор: ................................</w:t>
      </w:r>
    </w:p>
    <w:p w:rsidR="00137703" w:rsidRPr="007744CA" w:rsidRDefault="00137703" w:rsidP="00137703">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137703" w:rsidRPr="007744CA" w:rsidRDefault="00137703" w:rsidP="00137703">
      <w:pPr>
        <w:widowControl w:val="0"/>
        <w:shd w:val="clear" w:color="auto" w:fill="FFFFFF"/>
        <w:autoSpaceDE w:val="0"/>
        <w:autoSpaceDN w:val="0"/>
        <w:adjustRightInd w:val="0"/>
        <w:spacing w:line="276" w:lineRule="auto"/>
        <w:jc w:val="center"/>
        <w:outlineLvl w:val="0"/>
        <w:rPr>
          <w:b/>
          <w:lang w:val="bg-BG"/>
        </w:rPr>
      </w:pPr>
    </w:p>
    <w:p w:rsidR="003832FB" w:rsidRDefault="003832FB"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Pr="00137703" w:rsidRDefault="00137703" w:rsidP="00172809">
      <w:pPr>
        <w:widowControl w:val="0"/>
        <w:shd w:val="clear" w:color="auto" w:fill="FFFFFF"/>
        <w:autoSpaceDE w:val="0"/>
        <w:autoSpaceDN w:val="0"/>
        <w:adjustRightInd w:val="0"/>
        <w:spacing w:line="276" w:lineRule="auto"/>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5</w:t>
      </w:r>
    </w:p>
    <w:p w:rsidR="00461FB3" w:rsidRDefault="007744CA" w:rsidP="007744CA">
      <w:pPr>
        <w:shd w:val="clear" w:color="auto" w:fill="FFFFFF"/>
        <w:spacing w:line="276" w:lineRule="auto"/>
        <w:jc w:val="center"/>
        <w:outlineLvl w:val="0"/>
        <w:rPr>
          <w:b/>
          <w:lang w:val="bg-BG"/>
        </w:rPr>
      </w:pPr>
      <w:r w:rsidRPr="007744CA">
        <w:rPr>
          <w:b/>
          <w:lang w:val="bg-BG"/>
        </w:rPr>
        <w:t xml:space="preserve">   </w:t>
      </w:r>
    </w:p>
    <w:p w:rsidR="00461FB3" w:rsidRDefault="00461FB3"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бъде .................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9014B7" w:rsidRPr="00172809" w:rsidRDefault="009014B7" w:rsidP="00172809">
      <w:pPr>
        <w:shd w:val="clear" w:color="auto" w:fill="FFFFFF"/>
        <w:spacing w:line="276" w:lineRule="auto"/>
        <w:outlineLvl w:val="0"/>
        <w:rPr>
          <w:b/>
          <w:lang w:val="bg-BG"/>
        </w:rPr>
      </w:pPr>
    </w:p>
    <w:p w:rsidR="009014B7" w:rsidRDefault="009014B7" w:rsidP="007744CA">
      <w:pPr>
        <w:shd w:val="clear" w:color="auto" w:fill="FFFFFF"/>
        <w:spacing w:line="276" w:lineRule="auto"/>
        <w:jc w:val="right"/>
        <w:outlineLvl w:val="0"/>
        <w:rPr>
          <w:b/>
          <w:lang w:val="bg-BG"/>
        </w:rPr>
      </w:pPr>
    </w:p>
    <w:p w:rsidR="00461FB3" w:rsidRPr="00461FB3" w:rsidRDefault="00461FB3" w:rsidP="007744CA">
      <w:pPr>
        <w:shd w:val="clear" w:color="auto" w:fill="FFFFFF"/>
        <w:spacing w:line="276" w:lineRule="auto"/>
        <w:jc w:val="right"/>
        <w:outlineLvl w:val="0"/>
        <w:rPr>
          <w:b/>
          <w:lang w:val="bg-BG"/>
        </w:rPr>
      </w:pPr>
    </w:p>
    <w:p w:rsidR="009014B7" w:rsidRPr="009014B7" w:rsidRDefault="009014B7" w:rsidP="007744CA">
      <w:pPr>
        <w:shd w:val="clear" w:color="auto" w:fill="FFFFFF"/>
        <w:spacing w:line="276" w:lineRule="auto"/>
        <w:jc w:val="right"/>
        <w:outlineLvl w:val="0"/>
        <w:rPr>
          <w:b/>
        </w:rPr>
      </w:pPr>
    </w:p>
    <w:p w:rsidR="007744CA" w:rsidRPr="00023855" w:rsidRDefault="00C309FE" w:rsidP="007744CA">
      <w:pPr>
        <w:shd w:val="clear" w:color="auto" w:fill="FFFFFF"/>
        <w:spacing w:line="276" w:lineRule="auto"/>
        <w:jc w:val="right"/>
        <w:outlineLvl w:val="0"/>
        <w:rPr>
          <w:b/>
          <w:lang w:val="bg-BG"/>
        </w:rPr>
      </w:pPr>
      <w:r>
        <w:rPr>
          <w:b/>
          <w:lang w:val="bg-BG"/>
        </w:rPr>
        <w:lastRenderedPageBreak/>
        <w:t>ОБРАЗЕЦ № 6</w:t>
      </w:r>
      <w:r w:rsidR="007744CA" w:rsidRPr="00023855">
        <w:rPr>
          <w:b/>
          <w:lang w:val="bg-BG"/>
        </w:rPr>
        <w:t>.1.</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00023855">
        <w:rPr>
          <w:b/>
          <w:lang w:val="bg-BG"/>
        </w:rPr>
        <w:t xml:space="preserve"> за обособена позиция №</w:t>
      </w:r>
      <w:r w:rsidR="00023855">
        <w:rPr>
          <w:b/>
        </w:rPr>
        <w:t xml:space="preserve"> 1</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681"/>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lastRenderedPageBreak/>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lastRenderedPageBreak/>
              <w:t>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903"/>
        </w:trPr>
        <w:tc>
          <w:tcPr>
            <w:tcW w:w="543" w:type="dxa"/>
          </w:tcPr>
          <w:p w:rsidR="00C309FE" w:rsidRPr="00C309FE" w:rsidRDefault="00C309FE" w:rsidP="00C309FE">
            <w:pPr>
              <w:suppressAutoHyphens/>
              <w:jc w:val="both"/>
              <w:rPr>
                <w:lang w:val="bg-BG" w:eastAsia="ar-SA"/>
              </w:rPr>
            </w:pPr>
            <w:r w:rsidRPr="00C309FE">
              <w:rPr>
                <w:lang w:val="bg-BG" w:eastAsia="ar-SA"/>
              </w:rPr>
              <w:t>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859"/>
        </w:trPr>
        <w:tc>
          <w:tcPr>
            <w:tcW w:w="543" w:type="dxa"/>
          </w:tcPr>
          <w:p w:rsidR="00C309FE" w:rsidRPr="00C309FE" w:rsidRDefault="00C309FE" w:rsidP="00C309FE">
            <w:pPr>
              <w:suppressAutoHyphens/>
              <w:jc w:val="both"/>
              <w:rPr>
                <w:lang w:val="bg-BG" w:eastAsia="ar-SA"/>
              </w:rPr>
            </w:pPr>
            <w:r w:rsidRPr="00C309FE">
              <w:rPr>
                <w:lang w:val="bg-BG" w:eastAsia="ar-SA"/>
              </w:rPr>
              <w:t>9.</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10.</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832"/>
        </w:trPr>
        <w:tc>
          <w:tcPr>
            <w:tcW w:w="543" w:type="dxa"/>
          </w:tcPr>
          <w:p w:rsidR="00C309FE" w:rsidRPr="00C309FE" w:rsidRDefault="00C309FE" w:rsidP="00C309FE">
            <w:pPr>
              <w:suppressAutoHyphens/>
              <w:jc w:val="both"/>
              <w:rPr>
                <w:lang w:val="bg-BG" w:eastAsia="ar-SA"/>
              </w:rPr>
            </w:pPr>
            <w:r w:rsidRPr="00C309FE">
              <w:rPr>
                <w:lang w:val="bg-BG" w:eastAsia="ar-SA"/>
              </w:rPr>
              <w:t>11.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12.</w:t>
            </w: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13.</w:t>
            </w: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14.</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19.</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20.</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21.</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22</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lastRenderedPageBreak/>
              <w:t>23</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24</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25</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26</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w:t>
            </w:r>
            <w:r>
              <w:rPr>
                <w:lang w:val="bg-BG" w:eastAsia="ar-SA"/>
              </w:rPr>
              <w:t>7</w:t>
            </w:r>
            <w:r w:rsidRPr="00C309FE">
              <w:rPr>
                <w:lang w:val="bg-BG" w:eastAsia="ar-SA"/>
              </w:rPr>
              <w:t>.</w:t>
            </w:r>
          </w:p>
        </w:tc>
        <w:tc>
          <w:tcPr>
            <w:tcW w:w="2898" w:type="dxa"/>
            <w:tcBorders>
              <w:right w:val="single" w:sz="4" w:space="0" w:color="auto"/>
            </w:tcBorders>
          </w:tcPr>
          <w:p w:rsidR="00C309FE" w:rsidRPr="00C309FE" w:rsidRDefault="00C309FE" w:rsidP="00C309FE">
            <w:pPr>
              <w:suppressAutoHyphens/>
              <w:jc w:val="both"/>
              <w:rPr>
                <w:lang w:eastAsia="ar-SA"/>
              </w:rPr>
            </w:pPr>
            <w:r w:rsidRPr="00C309FE">
              <w:rPr>
                <w:lang w:val="bg-BG" w:eastAsia="ar-SA"/>
              </w:rPr>
              <w:t xml:space="preserve">Инсталация на </w:t>
            </w:r>
            <w:r w:rsidRPr="00C309FE">
              <w:rPr>
                <w:lang w:eastAsia="ar-SA"/>
              </w:rPr>
              <w:t>Windows Server 2012 Standart Edition</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461FB3">
            <w:pPr>
              <w:suppressAutoHyphens/>
              <w:jc w:val="right"/>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C309FE" w:rsidRDefault="00C309FE" w:rsidP="00C309FE">
      <w:pPr>
        <w:suppressAutoHyphens/>
        <w:jc w:val="both"/>
        <w:rPr>
          <w:lang w:val="bg-BG" w:eastAsia="ar-SA"/>
        </w:rPr>
      </w:pPr>
      <w:r w:rsidRPr="00C309FE">
        <w:rPr>
          <w:lang w:val="bg-BG" w:eastAsia="ar-SA"/>
        </w:rPr>
        <w:tab/>
      </w:r>
      <w:r w:rsidRPr="00C309FE">
        <w:rPr>
          <w:lang w:val="bg-BG" w:eastAsia="ar-SA"/>
        </w:rPr>
        <w:tab/>
      </w:r>
    </w:p>
    <w:p w:rsidR="007A1AC5" w:rsidRDefault="007A1AC5" w:rsidP="007744CA">
      <w:pPr>
        <w:shd w:val="clear" w:color="auto" w:fill="FFFFFF"/>
        <w:spacing w:line="276" w:lineRule="auto"/>
        <w:jc w:val="both"/>
        <w:rPr>
          <w:b/>
          <w:lang w:val="bg-BG" w:eastAsia="ar-SA"/>
        </w:rPr>
      </w:pPr>
    </w:p>
    <w:p w:rsidR="007A1AC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w:t>
      </w:r>
      <w:r>
        <w:rPr>
          <w:lang w:val="bg-BG"/>
        </w:rPr>
        <w:t>бхвата на обществената поръчка.</w:t>
      </w:r>
    </w:p>
    <w:p w:rsidR="007A1AC5" w:rsidRPr="00023855" w:rsidRDefault="007A1AC5" w:rsidP="007A1AC5">
      <w:pPr>
        <w:shd w:val="clear" w:color="auto" w:fill="FFFFFF"/>
        <w:spacing w:line="276" w:lineRule="auto"/>
        <w:ind w:firstLine="720"/>
        <w:jc w:val="both"/>
        <w:rPr>
          <w:lang w:val="bg-BG"/>
        </w:rPr>
      </w:pPr>
      <w:r w:rsidRPr="007A1AC5">
        <w:rPr>
          <w:b/>
          <w:lang w:val="bg-BG"/>
        </w:rPr>
        <w:t>3</w:t>
      </w:r>
      <w:r>
        <w:rPr>
          <w:lang w:val="bg-BG"/>
        </w:rPr>
        <w:t xml:space="preserve">. </w:t>
      </w: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744CA">
      <w:pPr>
        <w:shd w:val="clear" w:color="auto" w:fill="FFFFFF"/>
        <w:spacing w:line="276" w:lineRule="auto"/>
        <w:jc w:val="both"/>
        <w:rPr>
          <w:b/>
          <w:lang w:val="bg-BG" w:eastAsia="ar-SA"/>
        </w:rPr>
      </w:pPr>
    </w:p>
    <w:p w:rsidR="007A1AC5" w:rsidRDefault="007A1AC5" w:rsidP="007744CA">
      <w:pPr>
        <w:shd w:val="clear" w:color="auto" w:fill="FFFFFF"/>
        <w:spacing w:line="276" w:lineRule="auto"/>
        <w:jc w:val="both"/>
        <w:rPr>
          <w:b/>
          <w:lang w:val="bg-BG" w:eastAsia="ar-SA"/>
        </w:rPr>
      </w:pPr>
    </w:p>
    <w:p w:rsidR="007744CA" w:rsidRPr="00023855" w:rsidRDefault="007744CA" w:rsidP="007744CA">
      <w:pPr>
        <w:shd w:val="clear" w:color="auto" w:fill="FFFFFF"/>
        <w:spacing w:line="276" w:lineRule="auto"/>
        <w:jc w:val="both"/>
        <w:rPr>
          <w:b/>
          <w:lang w:val="bg-BG"/>
        </w:rPr>
      </w:pPr>
      <w:r w:rsidRPr="00023855">
        <w:rPr>
          <w:b/>
          <w:lang w:val="bg-BG"/>
        </w:rPr>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A7E" w:rsidRDefault="007744CA" w:rsidP="00D522D5">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9014B7" w:rsidRPr="00831AAE" w:rsidRDefault="009014B7" w:rsidP="00D522D5">
      <w:pPr>
        <w:tabs>
          <w:tab w:val="left" w:pos="0"/>
          <w:tab w:val="left" w:pos="4860"/>
        </w:tabs>
        <w:spacing w:after="120"/>
        <w:rPr>
          <w:sz w:val="20"/>
          <w:lang w:val="bg-BG"/>
        </w:rPr>
      </w:pPr>
    </w:p>
    <w:p w:rsidR="009014B7" w:rsidRPr="009014B7" w:rsidRDefault="009014B7" w:rsidP="00D522D5">
      <w:pPr>
        <w:tabs>
          <w:tab w:val="left" w:pos="0"/>
          <w:tab w:val="left" w:pos="4860"/>
        </w:tabs>
        <w:spacing w:after="120"/>
        <w:rPr>
          <w:sz w:val="20"/>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744CA" w:rsidRPr="00023855" w:rsidRDefault="00C309FE" w:rsidP="009D63BA">
      <w:pPr>
        <w:shd w:val="clear" w:color="auto" w:fill="FFFFFF"/>
        <w:spacing w:line="276" w:lineRule="auto"/>
        <w:jc w:val="right"/>
        <w:outlineLvl w:val="0"/>
        <w:rPr>
          <w:b/>
          <w:lang w:val="bg-BG"/>
        </w:rPr>
      </w:pPr>
      <w:r>
        <w:rPr>
          <w:b/>
          <w:lang w:val="bg-BG"/>
        </w:rPr>
        <w:t>ОБРАЗЕЦ № 6</w:t>
      </w:r>
      <w:r w:rsidR="007744CA" w:rsidRPr="00023855">
        <w:rPr>
          <w:b/>
          <w:lang w:val="bg-BG"/>
        </w:rPr>
        <w:t>.2.</w:t>
      </w:r>
    </w:p>
    <w:p w:rsidR="009D63BA" w:rsidRPr="00023855" w:rsidRDefault="009D63BA" w:rsidP="009D63BA">
      <w:pPr>
        <w:shd w:val="clear" w:color="auto" w:fill="FFFFFF"/>
        <w:spacing w:line="276" w:lineRule="auto"/>
        <w:rPr>
          <w:b/>
          <w:lang w:val="bg-BG"/>
        </w:rPr>
      </w:pPr>
    </w:p>
    <w:p w:rsidR="00EF1E7A" w:rsidRPr="00023855" w:rsidRDefault="00EF1E7A" w:rsidP="00EF1E7A">
      <w:pPr>
        <w:shd w:val="clear" w:color="auto" w:fill="FFFFFF"/>
        <w:spacing w:line="276" w:lineRule="auto"/>
        <w:jc w:val="center"/>
        <w:outlineLvl w:val="0"/>
        <w:rPr>
          <w:b/>
          <w:lang w:val="bg-BG"/>
        </w:rPr>
      </w:pPr>
      <w:r w:rsidRPr="00023855">
        <w:rPr>
          <w:b/>
          <w:lang w:val="bg-BG"/>
        </w:rPr>
        <w:t>ЦЕНОВО ПРЕДЛОЖЕНИЕ</w:t>
      </w:r>
    </w:p>
    <w:p w:rsidR="00EF1E7A" w:rsidRPr="00023855" w:rsidRDefault="00EF1E7A" w:rsidP="00EF1E7A">
      <w:pPr>
        <w:shd w:val="clear" w:color="auto" w:fill="FFFFFF"/>
        <w:spacing w:line="276" w:lineRule="auto"/>
        <w:jc w:val="center"/>
        <w:rPr>
          <w:b/>
          <w:lang w:val="bg-BG"/>
        </w:rPr>
      </w:pPr>
    </w:p>
    <w:p w:rsidR="00EF1E7A" w:rsidRPr="00023855" w:rsidRDefault="00EF1E7A" w:rsidP="00EF1E7A">
      <w:pPr>
        <w:shd w:val="clear" w:color="auto" w:fill="FFFFFF"/>
        <w:spacing w:line="276" w:lineRule="auto"/>
        <w:jc w:val="both"/>
        <w:rPr>
          <w:lang w:val="bg-BG"/>
        </w:rPr>
      </w:pPr>
      <w:r w:rsidRPr="00023855">
        <w:rPr>
          <w:b/>
          <w:lang w:val="bg-BG"/>
        </w:rPr>
        <w:t xml:space="preserve">от </w:t>
      </w:r>
      <w:r w:rsidRPr="00023855">
        <w:rPr>
          <w:lang w:val="bg-BG"/>
        </w:rPr>
        <w:t>.........................................................................................................................................................</w:t>
      </w:r>
    </w:p>
    <w:p w:rsidR="00EF1E7A" w:rsidRPr="00023855" w:rsidRDefault="00EF1E7A" w:rsidP="00EF1E7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(трите имена и ЕГН)</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(на длъжност)</w:t>
      </w:r>
    </w:p>
    <w:p w:rsidR="00EF1E7A" w:rsidRPr="00023855" w:rsidRDefault="00EF1E7A" w:rsidP="00EF1E7A">
      <w:pPr>
        <w:shd w:val="clear" w:color="auto" w:fill="FFFFFF"/>
        <w:spacing w:line="276" w:lineRule="auto"/>
        <w:rPr>
          <w:lang w:val="bg-BG"/>
        </w:rPr>
      </w:pPr>
    </w:p>
    <w:p w:rsidR="00EF1E7A" w:rsidRPr="00023855" w:rsidRDefault="00EF1E7A" w:rsidP="00EF1E7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EF1E7A" w:rsidRPr="00023855" w:rsidRDefault="00EF1E7A" w:rsidP="00EF1E7A">
      <w:pPr>
        <w:shd w:val="clear" w:color="auto" w:fill="FFFFFF"/>
        <w:spacing w:line="276" w:lineRule="auto"/>
        <w:jc w:val="both"/>
        <w:rPr>
          <w:b/>
          <w:lang w:val="bg-BG"/>
        </w:rPr>
      </w:pPr>
    </w:p>
    <w:p w:rsidR="00EF1E7A" w:rsidRDefault="00EF1E7A" w:rsidP="00EF1E7A">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EF1E7A">
      <w:pPr>
        <w:shd w:val="clear" w:color="auto" w:fill="FFFFFF"/>
        <w:spacing w:line="276" w:lineRule="auto"/>
        <w:ind w:firstLine="720"/>
        <w:outlineLvl w:val="0"/>
        <w:rPr>
          <w:b/>
          <w:bCs/>
          <w:lang w:val="bg-BG"/>
        </w:rPr>
      </w:pPr>
    </w:p>
    <w:p w:rsidR="00EF1E7A" w:rsidRPr="00023855" w:rsidRDefault="00EF1E7A" w:rsidP="00EF1E7A">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7A1AC5" w:rsidRPr="007A1AC5">
        <w:rPr>
          <w:b/>
          <w:lang w:val="bg-BG"/>
        </w:rPr>
        <w:t>“ДОСТАВКА, ИНСТАЛИРАНЕ, ВЪВЕЖДАНЕ В ЕКСПЛОАТАЦИЯ И ГАРАНЦИОНЕН СЕРВИЗ НА ИНФОРМАЦИОННО – КОМПЮТЪРНА ТЕХНИКА”</w:t>
      </w:r>
      <w:r w:rsidR="0070633E" w:rsidRPr="00023855">
        <w:rPr>
          <w:b/>
          <w:lang w:val="bg-BG"/>
        </w:rPr>
        <w:t xml:space="preserve"> за обособена позиция № 2</w:t>
      </w:r>
    </w:p>
    <w:p w:rsidR="00EF1E7A" w:rsidRDefault="00EF1E7A" w:rsidP="00EF1E7A">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595"/>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461FB3">
            <w:pPr>
              <w:suppressAutoHyphens/>
              <w:jc w:val="right"/>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023855" w:rsidRDefault="00C309FE" w:rsidP="00EF1E7A">
      <w:pPr>
        <w:shd w:val="clear" w:color="auto" w:fill="FFFFFF"/>
        <w:spacing w:after="120" w:line="276" w:lineRule="auto"/>
        <w:ind w:firstLine="708"/>
        <w:jc w:val="both"/>
        <w:rPr>
          <w:b/>
          <w:lang w:val="bg-BG" w:eastAsia="bg-BG"/>
        </w:rPr>
      </w:pPr>
    </w:p>
    <w:p w:rsidR="007A1AC5" w:rsidRDefault="007A1AC5" w:rsidP="00EF1E7A">
      <w:pPr>
        <w:shd w:val="clear" w:color="auto" w:fill="FFFFFF"/>
        <w:spacing w:line="276" w:lineRule="auto"/>
        <w:ind w:firstLine="720"/>
        <w:jc w:val="both"/>
        <w:rPr>
          <w:b/>
          <w:lang w:val="bg-BG" w:eastAsia="bg-BG"/>
        </w:rPr>
      </w:pPr>
    </w:p>
    <w:p w:rsidR="00EF1E7A" w:rsidRPr="00023855" w:rsidRDefault="00EF1E7A" w:rsidP="00EF1E7A">
      <w:pPr>
        <w:shd w:val="clear" w:color="auto" w:fill="FFFFFF"/>
        <w:spacing w:line="276" w:lineRule="auto"/>
        <w:ind w:firstLine="720"/>
        <w:jc w:val="both"/>
        <w:rPr>
          <w:lang w:val="bg-BG"/>
        </w:rPr>
      </w:pPr>
      <w:r w:rsidRPr="00023855">
        <w:rPr>
          <w:b/>
          <w:lang w:val="bg-BG"/>
        </w:rPr>
        <w:lastRenderedPageBreak/>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EF1E7A" w:rsidRPr="00023855" w:rsidRDefault="00EF1E7A"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EF1E7A" w:rsidRPr="00023855" w:rsidRDefault="00EF1E7A" w:rsidP="00EF1E7A">
      <w:pPr>
        <w:shd w:val="clear" w:color="auto" w:fill="FFFFFF"/>
        <w:spacing w:line="276" w:lineRule="auto"/>
        <w:jc w:val="both"/>
        <w:rPr>
          <w:b/>
          <w:lang w:val="bg-BG"/>
        </w:rPr>
      </w:pPr>
      <w:r w:rsidRPr="00023855">
        <w:rPr>
          <w:b/>
          <w:lang w:val="bg-BG"/>
        </w:rPr>
        <w:t>Дата: ..............................                                      ПОДПИС И ПЕЧАТ: ................................</w:t>
      </w:r>
    </w:p>
    <w:p w:rsidR="00EF1E7A" w:rsidRPr="00023855" w:rsidRDefault="00EF1E7A" w:rsidP="00EF1E7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E7A" w:rsidRPr="00023855" w:rsidRDefault="00EF1E7A" w:rsidP="00EF1E7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D166A5" w:rsidRDefault="00D166A5" w:rsidP="009D63BA">
      <w:pPr>
        <w:tabs>
          <w:tab w:val="left" w:pos="0"/>
          <w:tab w:val="left" w:pos="4860"/>
        </w:tabs>
        <w:spacing w:after="120"/>
        <w:rPr>
          <w:color w:val="FFFF00"/>
          <w:sz w:val="20"/>
          <w:lang w:val="bg-BG"/>
        </w:rPr>
      </w:pPr>
    </w:p>
    <w:p w:rsidR="009014B7" w:rsidRDefault="009014B7" w:rsidP="009D63BA">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color w:val="FFFF00"/>
          <w:sz w:val="20"/>
          <w:lang w:val="bg-BG"/>
        </w:rPr>
      </w:pPr>
    </w:p>
    <w:p w:rsidR="007A1AC5" w:rsidRPr="007A1AC5" w:rsidRDefault="007A1AC5" w:rsidP="009D63BA">
      <w:pPr>
        <w:tabs>
          <w:tab w:val="left" w:pos="0"/>
          <w:tab w:val="left" w:pos="4860"/>
        </w:tabs>
        <w:spacing w:after="120"/>
        <w:rPr>
          <w:color w:val="FFFF00"/>
          <w:sz w:val="20"/>
          <w:lang w:val="bg-BG"/>
        </w:rPr>
      </w:pPr>
    </w:p>
    <w:p w:rsidR="009014B7" w:rsidRPr="009014B7" w:rsidRDefault="009014B7" w:rsidP="009D63BA">
      <w:pPr>
        <w:tabs>
          <w:tab w:val="left" w:pos="0"/>
          <w:tab w:val="left" w:pos="4860"/>
        </w:tabs>
        <w:spacing w:after="120"/>
        <w:rPr>
          <w:color w:val="FFFF00"/>
          <w:sz w:val="20"/>
        </w:rPr>
      </w:pPr>
    </w:p>
    <w:p w:rsidR="00831AAE" w:rsidRDefault="00831AAE" w:rsidP="009D63BA">
      <w:pPr>
        <w:tabs>
          <w:tab w:val="left" w:pos="0"/>
          <w:tab w:val="left" w:pos="4860"/>
        </w:tabs>
        <w:spacing w:after="120"/>
        <w:rPr>
          <w:b/>
          <w:lang w:val="bg-BG"/>
        </w:rPr>
      </w:pPr>
    </w:p>
    <w:p w:rsidR="007A1AC5" w:rsidRDefault="007A1AC5"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7A1AC5" w:rsidRPr="00023855" w:rsidRDefault="00C309FE" w:rsidP="007A1AC5">
      <w:pPr>
        <w:shd w:val="clear" w:color="auto" w:fill="FFFFFF"/>
        <w:spacing w:line="276" w:lineRule="auto"/>
        <w:jc w:val="right"/>
        <w:outlineLvl w:val="0"/>
        <w:rPr>
          <w:b/>
          <w:lang w:val="bg-BG"/>
        </w:rPr>
      </w:pPr>
      <w:r>
        <w:rPr>
          <w:b/>
          <w:lang w:val="bg-BG"/>
        </w:rPr>
        <w:lastRenderedPageBreak/>
        <w:t>ОБРАЗЕЦ № 6</w:t>
      </w:r>
      <w:r w:rsidR="007A1AC5">
        <w:rPr>
          <w:b/>
          <w:lang w:val="bg-BG"/>
        </w:rPr>
        <w:t>.3</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3</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595"/>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lastRenderedPageBreak/>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lastRenderedPageBreak/>
              <w:t>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9.</w:t>
            </w: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10.</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1C3CF0" w:rsidRPr="00C309FE" w:rsidTr="001C3CF0">
        <w:tc>
          <w:tcPr>
            <w:tcW w:w="543"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r>
              <w:rPr>
                <w:lang w:val="bg-BG" w:eastAsia="ar-SA"/>
              </w:rPr>
              <w:t>11</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center"/>
              <w:rPr>
                <w:lang w:val="bg-BG" w:eastAsia="ar-SA"/>
              </w:rPr>
            </w:pPr>
            <w:r w:rsidRPr="00C309FE">
              <w:rPr>
                <w:lang w:val="bg-BG" w:eastAsia="ar-SA"/>
              </w:rPr>
              <w:t>Бр.</w:t>
            </w:r>
          </w:p>
          <w:p w:rsidR="001C3CF0" w:rsidRPr="00C309FE" w:rsidRDefault="001C3CF0" w:rsidP="00D51F4D">
            <w:pPr>
              <w:suppressAutoHyphens/>
              <w:jc w:val="center"/>
              <w:rPr>
                <w:lang w:val="bg-BG" w:eastAsia="ar-SA"/>
              </w:rPr>
            </w:pPr>
          </w:p>
          <w:p w:rsidR="001C3CF0" w:rsidRPr="00C309FE" w:rsidRDefault="001C3CF0" w:rsidP="00D51F4D">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461FB3">
            <w:pPr>
              <w:suppressAutoHyphens/>
              <w:jc w:val="right"/>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C309FE" w:rsidRDefault="00C309FE" w:rsidP="00C309FE">
      <w:pPr>
        <w:suppressAutoHyphens/>
        <w:jc w:val="both"/>
        <w:rPr>
          <w:lang w:val="bg-BG" w:eastAsia="ar-SA"/>
        </w:rPr>
      </w:pPr>
    </w:p>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1AC5">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1C3CF0" w:rsidRDefault="001C3CF0" w:rsidP="009D63BA">
      <w:pPr>
        <w:tabs>
          <w:tab w:val="left" w:pos="0"/>
          <w:tab w:val="left" w:pos="4860"/>
        </w:tabs>
        <w:spacing w:after="120"/>
        <w:rPr>
          <w:sz w:val="20"/>
          <w:lang w:val="bg-BG"/>
        </w:rPr>
      </w:pPr>
    </w:p>
    <w:p w:rsidR="001C3CF0" w:rsidRDefault="001C3CF0" w:rsidP="009D63BA">
      <w:pPr>
        <w:tabs>
          <w:tab w:val="left" w:pos="0"/>
          <w:tab w:val="left" w:pos="4860"/>
        </w:tabs>
        <w:spacing w:after="120"/>
        <w:rPr>
          <w:sz w:val="20"/>
        </w:rPr>
      </w:pPr>
    </w:p>
    <w:p w:rsidR="002D3F32" w:rsidRDefault="002D3F32" w:rsidP="009D63BA">
      <w:pPr>
        <w:tabs>
          <w:tab w:val="left" w:pos="0"/>
          <w:tab w:val="left" w:pos="4860"/>
        </w:tabs>
        <w:spacing w:after="120"/>
        <w:rPr>
          <w:sz w:val="20"/>
        </w:rPr>
      </w:pPr>
    </w:p>
    <w:p w:rsidR="002D3F32" w:rsidRPr="002D3F32" w:rsidRDefault="002D3F32" w:rsidP="009D63BA">
      <w:pPr>
        <w:tabs>
          <w:tab w:val="left" w:pos="0"/>
          <w:tab w:val="left" w:pos="4860"/>
        </w:tabs>
        <w:spacing w:after="120"/>
        <w:rPr>
          <w:sz w:val="20"/>
        </w:rPr>
      </w:pPr>
    </w:p>
    <w:p w:rsidR="007A1AC5" w:rsidRDefault="007A1AC5" w:rsidP="009D63BA">
      <w:pPr>
        <w:tabs>
          <w:tab w:val="left" w:pos="0"/>
          <w:tab w:val="left" w:pos="4860"/>
        </w:tabs>
        <w:spacing w:after="120"/>
        <w:rPr>
          <w:sz w:val="20"/>
          <w:lang w:val="bg-BG"/>
        </w:rPr>
      </w:pPr>
    </w:p>
    <w:p w:rsidR="007A1AC5" w:rsidRPr="00023855" w:rsidRDefault="00C309FE" w:rsidP="007A1AC5">
      <w:pPr>
        <w:shd w:val="clear" w:color="auto" w:fill="FFFFFF"/>
        <w:spacing w:line="276" w:lineRule="auto"/>
        <w:jc w:val="right"/>
        <w:outlineLvl w:val="0"/>
        <w:rPr>
          <w:b/>
          <w:lang w:val="bg-BG"/>
        </w:rPr>
      </w:pPr>
      <w:r>
        <w:rPr>
          <w:b/>
          <w:lang w:val="bg-BG"/>
        </w:rPr>
        <w:lastRenderedPageBreak/>
        <w:t>ОБРАЗЕЦ № 6</w:t>
      </w:r>
      <w:r w:rsidR="007A1AC5">
        <w:rPr>
          <w:b/>
          <w:lang w:val="bg-BG"/>
        </w:rPr>
        <w:t>.4</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Pr="00023855" w:rsidRDefault="007A1AC5" w:rsidP="001C3CF0">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4</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461FB3">
            <w:pPr>
              <w:suppressAutoHyphens/>
              <w:jc w:val="right"/>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7A1AC5" w:rsidRDefault="007A1AC5" w:rsidP="001C3CF0">
      <w:pPr>
        <w:shd w:val="clear" w:color="auto" w:fill="FFFFFF"/>
        <w:spacing w:line="276" w:lineRule="auto"/>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1C3CF0"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Default="007A1AC5"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9D63BA">
      <w:pPr>
        <w:tabs>
          <w:tab w:val="left" w:pos="0"/>
          <w:tab w:val="left" w:pos="4860"/>
        </w:tabs>
        <w:spacing w:after="120"/>
        <w:rPr>
          <w:sz w:val="20"/>
          <w:lang w:val="bg-BG"/>
        </w:rPr>
      </w:pPr>
    </w:p>
    <w:p w:rsidR="007A1AC5" w:rsidRPr="00023855" w:rsidRDefault="00C309FE" w:rsidP="007A1AC5">
      <w:pPr>
        <w:shd w:val="clear" w:color="auto" w:fill="FFFFFF"/>
        <w:spacing w:line="276" w:lineRule="auto"/>
        <w:jc w:val="right"/>
        <w:outlineLvl w:val="0"/>
        <w:rPr>
          <w:b/>
          <w:lang w:val="bg-BG"/>
        </w:rPr>
      </w:pPr>
      <w:r>
        <w:rPr>
          <w:b/>
          <w:lang w:val="bg-BG"/>
        </w:rPr>
        <w:t>ОБРАЗЕЦ № 6</w:t>
      </w:r>
      <w:r w:rsidR="007A1AC5">
        <w:rPr>
          <w:b/>
          <w:lang w:val="bg-BG"/>
        </w:rPr>
        <w:t>.5</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5</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4.</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5.</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lastRenderedPageBreak/>
              <w:t>6.</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7.</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8.</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9.</w:t>
            </w:r>
          </w:p>
          <w:p w:rsidR="001C3CF0" w:rsidRPr="001C3CF0" w:rsidRDefault="001C3CF0" w:rsidP="001C3CF0">
            <w:pPr>
              <w:suppressAutoHyphens/>
              <w:jc w:val="both"/>
              <w:rPr>
                <w:lang w:val="bg-BG" w:eastAsia="ar-SA"/>
              </w:rPr>
            </w:pP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10.</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461FB3">
            <w:pPr>
              <w:suppressAutoHyphens/>
              <w:jc w:val="right"/>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1AC5">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sz w:val="20"/>
          <w:lang w:val="bg-BG"/>
        </w:rPr>
      </w:pPr>
    </w:p>
    <w:p w:rsidR="00831AAE" w:rsidRPr="00831AAE" w:rsidRDefault="00831AAE" w:rsidP="009D63BA">
      <w:pPr>
        <w:tabs>
          <w:tab w:val="left" w:pos="0"/>
          <w:tab w:val="left" w:pos="4860"/>
        </w:tabs>
        <w:spacing w:after="120"/>
        <w:rPr>
          <w:sz w:val="20"/>
          <w:lang w:val="bg-BG"/>
        </w:rPr>
      </w:pPr>
    </w:p>
    <w:p w:rsidR="000749D0" w:rsidRDefault="000749D0" w:rsidP="009D63BA">
      <w:pPr>
        <w:tabs>
          <w:tab w:val="left" w:pos="0"/>
          <w:tab w:val="left" w:pos="4860"/>
        </w:tabs>
        <w:spacing w:after="120"/>
        <w:rPr>
          <w:color w:val="FFFF00"/>
          <w:sz w:val="20"/>
          <w:lang w:val="bg-BG"/>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1C3CF0" w:rsidRDefault="001C3CF0" w:rsidP="00A55A4F">
      <w:pPr>
        <w:tabs>
          <w:tab w:val="left" w:pos="993"/>
        </w:tabs>
        <w:suppressAutoHyphens/>
        <w:spacing w:line="276" w:lineRule="auto"/>
        <w:jc w:val="both"/>
        <w:rPr>
          <w:rFonts w:eastAsia="Arial"/>
          <w:i/>
          <w:color w:val="000000"/>
          <w:lang w:val="bg-BG" w:eastAsia="hi-IN" w:bidi="hi-IN"/>
        </w:rPr>
      </w:pPr>
    </w:p>
    <w:p w:rsidR="001C3CF0" w:rsidRDefault="001C3CF0"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7A1AC5" w:rsidRPr="00023855" w:rsidRDefault="00C309FE" w:rsidP="007A1AC5">
      <w:pPr>
        <w:shd w:val="clear" w:color="auto" w:fill="FFFFFF"/>
        <w:spacing w:line="276" w:lineRule="auto"/>
        <w:jc w:val="right"/>
        <w:outlineLvl w:val="0"/>
        <w:rPr>
          <w:b/>
          <w:lang w:val="bg-BG"/>
        </w:rPr>
      </w:pPr>
      <w:r>
        <w:rPr>
          <w:b/>
          <w:lang w:val="bg-BG"/>
        </w:rPr>
        <w:lastRenderedPageBreak/>
        <w:t>ОБРАЗЕЦ № 6</w:t>
      </w:r>
      <w:r w:rsidR="007A1AC5">
        <w:rPr>
          <w:b/>
          <w:lang w:val="bg-BG"/>
        </w:rPr>
        <w:t>.6</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6</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4</w:t>
            </w: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961FE0">
            <w:pPr>
              <w:suppressAutoHyphens/>
              <w:jc w:val="right"/>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1C3CF0" w:rsidRPr="001C3CF0" w:rsidRDefault="001C3CF0" w:rsidP="001C3CF0">
      <w:pPr>
        <w:suppressAutoHyphens/>
        <w:jc w:val="both"/>
        <w:rPr>
          <w:lang w:val="bg-BG" w:eastAsia="ar-SA"/>
        </w:rPr>
      </w:pPr>
    </w:p>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lastRenderedPageBreak/>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2500">
      <w:pPr>
        <w:shd w:val="clear" w:color="auto" w:fill="FFFFFF"/>
        <w:spacing w:line="276" w:lineRule="auto"/>
        <w:jc w:val="right"/>
        <w:outlineLvl w:val="0"/>
        <w:rPr>
          <w:b/>
          <w:lang w:val="bg-BG"/>
        </w:rPr>
      </w:pPr>
    </w:p>
    <w:p w:rsidR="007A1AC5" w:rsidRDefault="007A1AC5"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574DDF" w:rsidRDefault="00574DDF"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574DDF" w:rsidRDefault="00574DDF" w:rsidP="007A2500">
      <w:pPr>
        <w:shd w:val="clear" w:color="auto" w:fill="FFFFFF"/>
        <w:spacing w:line="276" w:lineRule="auto"/>
        <w:jc w:val="right"/>
        <w:outlineLvl w:val="0"/>
        <w:rPr>
          <w:b/>
          <w:lang w:val="bg-BG"/>
        </w:rPr>
      </w:pPr>
    </w:p>
    <w:p w:rsidR="00C309FE" w:rsidRPr="002D3F32" w:rsidRDefault="00C309FE" w:rsidP="00C309FE">
      <w:pPr>
        <w:shd w:val="clear" w:color="auto" w:fill="FFFFFF"/>
        <w:spacing w:line="276" w:lineRule="auto"/>
        <w:jc w:val="right"/>
        <w:outlineLvl w:val="0"/>
        <w:rPr>
          <w:b/>
          <w:lang w:val="bg-BG"/>
        </w:rPr>
      </w:pPr>
      <w:r w:rsidRPr="002D3F32">
        <w:rPr>
          <w:b/>
          <w:lang w:val="bg-BG"/>
        </w:rPr>
        <w:lastRenderedPageBreak/>
        <w:t>ОБРАЗЕЦ № 7</w:t>
      </w:r>
    </w:p>
    <w:p w:rsidR="00C309FE" w:rsidRPr="00C309FE" w:rsidRDefault="00C309FE" w:rsidP="00C309FE">
      <w:pPr>
        <w:suppressAutoHyphens/>
        <w:jc w:val="both"/>
        <w:rPr>
          <w:b/>
          <w:lang w:val="bg-BG" w:eastAsia="ar-SA"/>
        </w:rPr>
      </w:pPr>
    </w:p>
    <w:p w:rsidR="002D3F32" w:rsidRPr="00FE60A9" w:rsidRDefault="002D3F32" w:rsidP="002D3F32">
      <w:pPr>
        <w:suppressAutoHyphens/>
        <w:jc w:val="center"/>
        <w:rPr>
          <w:b/>
          <w:lang w:val="bg-BG" w:eastAsia="ar-SA"/>
        </w:rPr>
      </w:pPr>
      <w:r w:rsidRPr="00FE60A9">
        <w:rPr>
          <w:b/>
          <w:lang w:val="bg-BG" w:eastAsia="ar-SA"/>
        </w:rPr>
        <w:t>Проект на РАМКОВО СПОРАЗУМЕНИЕ</w:t>
      </w:r>
    </w:p>
    <w:p w:rsidR="002D3F32" w:rsidRPr="00FE60A9" w:rsidRDefault="002D3F32" w:rsidP="002D3F32">
      <w:pPr>
        <w:suppressAutoHyphens/>
        <w:rPr>
          <w:b/>
          <w:lang w:val="bg-BG" w:eastAsia="ar-SA"/>
        </w:rPr>
      </w:pPr>
    </w:p>
    <w:p w:rsidR="002D3F32" w:rsidRPr="00FE60A9" w:rsidRDefault="002D3F32" w:rsidP="002D3F32">
      <w:pPr>
        <w:suppressAutoHyphens/>
        <w:jc w:val="center"/>
        <w:rPr>
          <w:b/>
          <w:lang w:val="ru-RU" w:eastAsia="ar-SA"/>
        </w:rPr>
      </w:pPr>
      <w:r w:rsidRPr="00FE60A9">
        <w:rPr>
          <w:b/>
          <w:lang w:val="ru-RU" w:eastAsia="ar-SA"/>
        </w:rPr>
        <w:t>№ …..… /</w:t>
      </w:r>
      <w:r w:rsidRPr="00FE60A9">
        <w:rPr>
          <w:b/>
          <w:lang w:val="bg-BG" w:eastAsia="ar-SA"/>
        </w:rPr>
        <w:t xml:space="preserve">  ………</w:t>
      </w:r>
      <w:r w:rsidRPr="00FE60A9">
        <w:rPr>
          <w:b/>
          <w:lang w:val="ru-RU" w:eastAsia="ar-SA"/>
        </w:rPr>
        <w:t>г.</w:t>
      </w:r>
    </w:p>
    <w:p w:rsidR="002D3F32" w:rsidRPr="00FE60A9" w:rsidRDefault="002D3F32" w:rsidP="002D3F32">
      <w:pPr>
        <w:suppressAutoHyphens/>
        <w:jc w:val="center"/>
        <w:rPr>
          <w:b/>
          <w:lang w:val="ru-RU" w:eastAsia="ar-SA"/>
        </w:rPr>
      </w:pPr>
    </w:p>
    <w:p w:rsidR="002D3F32" w:rsidRPr="00FE60A9" w:rsidRDefault="002D3F32" w:rsidP="002D3F32">
      <w:pPr>
        <w:suppressAutoHyphens/>
        <w:jc w:val="both"/>
        <w:rPr>
          <w:lang w:val="ru-RU" w:eastAsia="ar-SA"/>
        </w:rPr>
      </w:pPr>
      <w:r w:rsidRPr="00FE60A9">
        <w:rPr>
          <w:lang w:val="ru-RU" w:eastAsia="ar-SA"/>
        </w:rPr>
        <w:tab/>
        <w:t xml:space="preserve">Днес, </w:t>
      </w:r>
      <w:r w:rsidRPr="00FE60A9">
        <w:rPr>
          <w:lang w:val="bg-BG" w:eastAsia="ar-SA"/>
        </w:rPr>
        <w:t xml:space="preserve">............. </w:t>
      </w:r>
      <w:r w:rsidRPr="00FE60A9">
        <w:rPr>
          <w:lang w:val="ru-RU" w:eastAsia="ar-SA"/>
        </w:rPr>
        <w:t>201….</w:t>
      </w:r>
      <w:r w:rsidRPr="00FE60A9">
        <w:rPr>
          <w:lang w:val="bg-BG" w:eastAsia="ar-SA"/>
        </w:rPr>
        <w:t xml:space="preserve"> </w:t>
      </w:r>
      <w:r w:rsidRPr="00FE60A9">
        <w:rPr>
          <w:lang w:val="ru-RU" w:eastAsia="ar-SA"/>
        </w:rPr>
        <w:t>г., в гр. София, между:</w:t>
      </w:r>
    </w:p>
    <w:p w:rsidR="002D3F32" w:rsidRPr="00FE60A9" w:rsidRDefault="002D3F32" w:rsidP="002D3F32">
      <w:pPr>
        <w:suppressAutoHyphens/>
        <w:jc w:val="both"/>
        <w:rPr>
          <w:szCs w:val="28"/>
          <w:lang w:eastAsia="ar-SA"/>
        </w:rPr>
      </w:pPr>
      <w:r w:rsidRPr="00FE60A9">
        <w:rPr>
          <w:lang w:val="ru-RU" w:eastAsia="ar-SA"/>
        </w:rPr>
        <w:t xml:space="preserve">            </w:t>
      </w:r>
      <w:r w:rsidRPr="00FE60A9">
        <w:rPr>
          <w:b/>
          <w:caps/>
          <w:szCs w:val="28"/>
          <w:lang w:eastAsia="ar-SA"/>
        </w:rPr>
        <w:t>Университет ЗА НАЦИОНАЛНО И СВЕТОВНО СТОПАНСТВО</w:t>
      </w:r>
      <w:r w:rsidRPr="00FE60A9">
        <w:rPr>
          <w:szCs w:val="28"/>
          <w:lang w:eastAsia="ar-SA"/>
        </w:rPr>
        <w:t>, гр.</w:t>
      </w:r>
      <w:r w:rsidRPr="00FE60A9">
        <w:rPr>
          <w:b/>
          <w:szCs w:val="28"/>
          <w:lang w:eastAsia="ar-SA"/>
        </w:rPr>
        <w:t xml:space="preserve"> </w:t>
      </w:r>
      <w:r w:rsidRPr="00FE60A9">
        <w:rPr>
          <w:szCs w:val="28"/>
          <w:lang w:eastAsia="ar-SA"/>
        </w:rPr>
        <w:t>София</w:t>
      </w:r>
      <w:r w:rsidRPr="00FE60A9">
        <w:rPr>
          <w:szCs w:val="28"/>
          <w:lang w:val="bg-BG" w:eastAsia="ar-SA"/>
        </w:rPr>
        <w:t xml:space="preserve"> 1700</w:t>
      </w:r>
      <w:r w:rsidRPr="00FE60A9">
        <w:rPr>
          <w:szCs w:val="28"/>
          <w:lang w:eastAsia="ar-SA"/>
        </w:rPr>
        <w:t>, Студентски град “Христо Ботев”, ул. “Осми декември”, ЕИК: 000670602, ИН по ДДС: BG000670602, представляван от Николай Бакърджиев</w:t>
      </w:r>
      <w:r w:rsidRPr="00FE60A9">
        <w:rPr>
          <w:szCs w:val="28"/>
          <w:lang w:val="bg-BG" w:eastAsia="ar-SA"/>
        </w:rPr>
        <w:t xml:space="preserve"> - </w:t>
      </w:r>
      <w:r w:rsidRPr="00FE60A9">
        <w:rPr>
          <w:szCs w:val="28"/>
          <w:lang w:eastAsia="ar-SA"/>
        </w:rPr>
        <w:t xml:space="preserve">Помощник - </w:t>
      </w:r>
      <w:r w:rsidRPr="00FE60A9">
        <w:rPr>
          <w:szCs w:val="28"/>
          <w:lang w:val="bg-BG" w:eastAsia="ar-SA"/>
        </w:rPr>
        <w:t>Р</w:t>
      </w:r>
      <w:r w:rsidRPr="00FE60A9">
        <w:rPr>
          <w:szCs w:val="28"/>
          <w:lang w:eastAsia="ar-SA"/>
        </w:rPr>
        <w:t>ектор  и</w:t>
      </w:r>
      <w:r w:rsidRPr="00FE60A9">
        <w:rPr>
          <w:szCs w:val="28"/>
          <w:lang w:val="bg-BG" w:eastAsia="ar-SA"/>
        </w:rPr>
        <w:t xml:space="preserve"> </w:t>
      </w:r>
      <w:r>
        <w:rPr>
          <w:szCs w:val="28"/>
          <w:lang w:val="bg-BG" w:eastAsia="ar-SA"/>
        </w:rPr>
        <w:t xml:space="preserve">Светослава Филчева – Иванова </w:t>
      </w:r>
      <w:r w:rsidRPr="00FE60A9">
        <w:rPr>
          <w:szCs w:val="28"/>
          <w:lang w:val="bg-BG" w:eastAsia="ar-SA"/>
        </w:rPr>
        <w:t xml:space="preserve"> -</w:t>
      </w:r>
      <w:r w:rsidRPr="00FE60A9">
        <w:rPr>
          <w:szCs w:val="28"/>
          <w:lang w:eastAsia="ar-SA"/>
        </w:rPr>
        <w:t xml:space="preserve"> Директор на Дирекция „Финанси“,  наричан по-долу </w:t>
      </w:r>
      <w:r w:rsidRPr="00FE60A9">
        <w:rPr>
          <w:caps/>
          <w:szCs w:val="28"/>
          <w:lang w:eastAsia="ar-SA"/>
        </w:rPr>
        <w:t>В</w:t>
      </w:r>
      <w:r w:rsidRPr="00FE60A9">
        <w:rPr>
          <w:caps/>
          <w:szCs w:val="28"/>
          <w:lang w:val="bg-BG" w:eastAsia="ar-SA"/>
        </w:rPr>
        <w:t>ъзложител</w:t>
      </w:r>
      <w:r w:rsidRPr="00FE60A9">
        <w:rPr>
          <w:szCs w:val="28"/>
          <w:lang w:eastAsia="ar-SA"/>
        </w:rPr>
        <w:t xml:space="preserve"> от една страна</w:t>
      </w:r>
    </w:p>
    <w:p w:rsidR="002D3F32" w:rsidRPr="00FE60A9" w:rsidRDefault="002D3F32" w:rsidP="002D3F32">
      <w:pPr>
        <w:suppressAutoHyphens/>
        <w:ind w:firstLine="720"/>
        <w:jc w:val="both"/>
        <w:rPr>
          <w:lang w:val="ru-RU" w:eastAsia="ar-SA"/>
        </w:rPr>
      </w:pPr>
      <w:r w:rsidRPr="00FE60A9">
        <w:rPr>
          <w:lang w:val="ru-RU" w:eastAsia="ar-SA"/>
        </w:rPr>
        <w:t xml:space="preserve">и </w:t>
      </w:r>
    </w:p>
    <w:p w:rsidR="002D3F32" w:rsidRPr="00FE60A9" w:rsidRDefault="002D3F32" w:rsidP="002D3F32">
      <w:pPr>
        <w:suppressAutoHyphens/>
        <w:ind w:firstLine="720"/>
        <w:jc w:val="both"/>
        <w:rPr>
          <w:i/>
          <w:lang w:val="ru-RU" w:eastAsia="ar-SA"/>
        </w:rPr>
      </w:pPr>
      <w:r w:rsidRPr="00FE60A9">
        <w:rPr>
          <w:i/>
          <w:lang w:val="ru-RU" w:eastAsia="ar-SA"/>
        </w:rPr>
        <w:t>За обособена позиция 1</w:t>
      </w:r>
      <w:r w:rsidRPr="00FE60A9">
        <w:rPr>
          <w:i/>
          <w:lang w:eastAsia="ar-SA"/>
        </w:rPr>
        <w:t xml:space="preserve"> “</w:t>
      </w:r>
      <w:r w:rsidRPr="00FE60A9">
        <w:rPr>
          <w:i/>
          <w:lang w:val="ru-RU" w:eastAsia="ar-SA"/>
        </w:rPr>
        <w:t>Сървъри, сториджи, мрежово и комуникационно оборудване</w:t>
      </w:r>
      <w:r w:rsidRPr="00FE60A9">
        <w:rPr>
          <w:i/>
          <w:lang w:eastAsia="ar-SA"/>
        </w:rPr>
        <w:t>”</w:t>
      </w:r>
      <w:r w:rsidRPr="00FE60A9">
        <w:rPr>
          <w:i/>
          <w:lang w:val="ru-RU" w:eastAsia="ar-SA"/>
        </w:rPr>
        <w:t>:</w:t>
      </w:r>
    </w:p>
    <w:p w:rsidR="002D3F32" w:rsidRPr="00FE60A9" w:rsidRDefault="002D3F32" w:rsidP="002D3F32">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rPr>
          <w:lang w:val="bg-BG" w:eastAsia="ar-SA"/>
        </w:rPr>
      </w:pPr>
    </w:p>
    <w:p w:rsidR="002D3F32" w:rsidRPr="00FE60A9" w:rsidRDefault="002D3F32" w:rsidP="002D3F32">
      <w:pPr>
        <w:suppressAutoHyphens/>
        <w:ind w:firstLine="720"/>
        <w:jc w:val="both"/>
        <w:rPr>
          <w:i/>
          <w:lang w:val="bg-BG" w:eastAsia="ar-SA"/>
        </w:rPr>
      </w:pPr>
      <w:r w:rsidRPr="00FE60A9">
        <w:rPr>
          <w:i/>
          <w:lang w:val="ru-RU" w:eastAsia="ar-SA"/>
        </w:rPr>
        <w:t>За обособена позиция 2</w:t>
      </w:r>
      <w:r w:rsidRPr="00FE60A9">
        <w:rPr>
          <w:i/>
          <w:lang w:eastAsia="ar-SA"/>
        </w:rPr>
        <w:t xml:space="preserve"> “</w:t>
      </w:r>
      <w:r w:rsidRPr="00FE60A9">
        <w:rPr>
          <w:i/>
          <w:lang w:val="ru-RU" w:eastAsia="ar-SA"/>
        </w:rPr>
        <w:t>Настолни компютри</w:t>
      </w:r>
      <w:r w:rsidRPr="00FE60A9">
        <w:rPr>
          <w:i/>
          <w:lang w:eastAsia="ar-SA"/>
        </w:rPr>
        <w:t>”</w:t>
      </w:r>
      <w:r w:rsidRPr="00FE60A9">
        <w:rPr>
          <w:i/>
          <w:lang w:val="bg-BG" w:eastAsia="ar-SA"/>
        </w:rPr>
        <w:t>:</w:t>
      </w:r>
    </w:p>
    <w:p w:rsidR="002D3F32" w:rsidRPr="00FE60A9" w:rsidRDefault="002D3F32" w:rsidP="002D3F32">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4. </w:t>
      </w:r>
      <w:r w:rsidRPr="00FE60A9">
        <w:rPr>
          <w:lang w:val="bg-BG" w:eastAsia="ar-SA"/>
        </w:rPr>
        <w:t xml:space="preserve">………………………………… със седалище и адрес на управление: ……………………………………………………………………………………….. ЕИК: </w:t>
      </w:r>
      <w:r w:rsidRPr="00FE60A9">
        <w:rPr>
          <w:lang w:val="bg-BG" w:eastAsia="ar-SA"/>
        </w:rPr>
        <w:lastRenderedPageBreak/>
        <w:t>…………….,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20"/>
        <w:jc w:val="both"/>
        <w:rPr>
          <w:lang w:val="ru-RU" w:eastAsia="ar-SA"/>
        </w:rPr>
      </w:pPr>
    </w:p>
    <w:p w:rsidR="002D3F32" w:rsidRPr="00FE60A9" w:rsidRDefault="002D3F32" w:rsidP="002D3F32">
      <w:pPr>
        <w:suppressAutoHyphens/>
        <w:ind w:firstLine="720"/>
        <w:jc w:val="both"/>
        <w:rPr>
          <w:i/>
          <w:lang w:val="bg-BG" w:eastAsia="ar-SA"/>
        </w:rPr>
      </w:pPr>
      <w:r w:rsidRPr="00FE60A9">
        <w:rPr>
          <w:i/>
          <w:lang w:val="ru-RU" w:eastAsia="ar-SA"/>
        </w:rPr>
        <w:t>За обособена позиция 3</w:t>
      </w:r>
      <w:r w:rsidRPr="00FE60A9">
        <w:rPr>
          <w:i/>
          <w:lang w:eastAsia="ar-SA"/>
        </w:rPr>
        <w:t xml:space="preserve"> “</w:t>
      </w:r>
      <w:r w:rsidRPr="00FE60A9">
        <w:rPr>
          <w:i/>
          <w:lang w:val="ru-RU" w:eastAsia="ar-SA"/>
        </w:rPr>
        <w:t>Преносими компютри и таблети</w:t>
      </w:r>
      <w:r w:rsidRPr="00FE60A9">
        <w:rPr>
          <w:i/>
          <w:lang w:eastAsia="ar-SA"/>
        </w:rPr>
        <w:t>”</w:t>
      </w:r>
      <w:r w:rsidRPr="00FE60A9">
        <w:rPr>
          <w:i/>
          <w:lang w:val="bg-BG" w:eastAsia="ar-SA"/>
        </w:rPr>
        <w:t>:</w:t>
      </w:r>
    </w:p>
    <w:p w:rsidR="002D3F32" w:rsidRPr="00FE60A9" w:rsidRDefault="002D3F32" w:rsidP="002D3F32">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20"/>
        <w:jc w:val="both"/>
        <w:rPr>
          <w:i/>
          <w:lang w:val="bg-BG" w:eastAsia="ar-SA"/>
        </w:rPr>
      </w:pPr>
    </w:p>
    <w:p w:rsidR="002D3F32" w:rsidRPr="00FE60A9" w:rsidRDefault="002D3F32" w:rsidP="002D3F32">
      <w:pPr>
        <w:suppressAutoHyphens/>
        <w:ind w:firstLine="720"/>
        <w:jc w:val="both"/>
        <w:rPr>
          <w:i/>
          <w:lang w:val="bg-BG" w:eastAsia="ar-SA"/>
        </w:rPr>
      </w:pPr>
      <w:r w:rsidRPr="00FE60A9">
        <w:rPr>
          <w:i/>
          <w:lang w:val="ru-RU" w:eastAsia="ar-SA"/>
        </w:rPr>
        <w:t>За обособена позиция 4</w:t>
      </w:r>
      <w:r w:rsidRPr="00FE60A9">
        <w:rPr>
          <w:i/>
          <w:lang w:eastAsia="ar-SA"/>
        </w:rPr>
        <w:t xml:space="preserve"> “</w:t>
      </w:r>
      <w:r w:rsidRPr="00FE60A9">
        <w:rPr>
          <w:i/>
          <w:lang w:val="ru-RU" w:eastAsia="ar-SA"/>
        </w:rPr>
        <w:t>Монитори</w:t>
      </w:r>
      <w:r w:rsidRPr="00FE60A9">
        <w:rPr>
          <w:i/>
          <w:lang w:eastAsia="ar-SA"/>
        </w:rPr>
        <w:t>”</w:t>
      </w:r>
      <w:r w:rsidRPr="00FE60A9">
        <w:rPr>
          <w:i/>
          <w:lang w:val="bg-BG" w:eastAsia="ar-SA"/>
        </w:rPr>
        <w:t>:</w:t>
      </w:r>
    </w:p>
    <w:p w:rsidR="002D3F32" w:rsidRPr="00FE60A9" w:rsidRDefault="002D3F32" w:rsidP="002D3F32">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20"/>
        <w:jc w:val="both"/>
        <w:rPr>
          <w:i/>
          <w:lang w:val="bg-BG" w:eastAsia="ar-SA"/>
        </w:rPr>
      </w:pPr>
    </w:p>
    <w:p w:rsidR="002D3F32" w:rsidRPr="00FE60A9" w:rsidRDefault="002D3F32" w:rsidP="002D3F32">
      <w:pPr>
        <w:suppressAutoHyphens/>
        <w:ind w:firstLine="720"/>
        <w:jc w:val="both"/>
        <w:rPr>
          <w:i/>
          <w:lang w:val="bg-BG" w:eastAsia="ar-SA"/>
        </w:rPr>
      </w:pPr>
      <w:r w:rsidRPr="00FE60A9">
        <w:rPr>
          <w:i/>
          <w:lang w:val="ru-RU" w:eastAsia="ar-SA"/>
        </w:rPr>
        <w:lastRenderedPageBreak/>
        <w:t xml:space="preserve">За обособена позиция 5 </w:t>
      </w:r>
      <w:r w:rsidRPr="00FE60A9">
        <w:rPr>
          <w:i/>
          <w:lang w:eastAsia="ar-SA"/>
        </w:rPr>
        <w:t>“</w:t>
      </w:r>
      <w:r w:rsidRPr="00FE60A9">
        <w:rPr>
          <w:i/>
          <w:lang w:val="ru-RU" w:eastAsia="ar-SA"/>
        </w:rPr>
        <w:t>Принтери, скенери и многофункционални устройства</w:t>
      </w:r>
      <w:r w:rsidRPr="00FE60A9">
        <w:rPr>
          <w:i/>
          <w:lang w:eastAsia="ar-SA"/>
        </w:rPr>
        <w:t>”</w:t>
      </w:r>
      <w:r w:rsidRPr="00FE60A9">
        <w:rPr>
          <w:i/>
          <w:lang w:val="bg-BG" w:eastAsia="ar-SA"/>
        </w:rPr>
        <w:t>:</w:t>
      </w:r>
    </w:p>
    <w:p w:rsidR="002D3F32" w:rsidRPr="00FE60A9" w:rsidRDefault="002D3F32" w:rsidP="002D3F32">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rPr>
          <w:lang w:val="bg-BG" w:eastAsia="ar-SA"/>
        </w:rPr>
      </w:pPr>
    </w:p>
    <w:p w:rsidR="002D3F32" w:rsidRPr="00FE60A9" w:rsidRDefault="002D3F32" w:rsidP="002D3F32">
      <w:pPr>
        <w:suppressAutoHyphens/>
        <w:ind w:firstLine="720"/>
        <w:jc w:val="both"/>
        <w:rPr>
          <w:i/>
          <w:lang w:val="bg-BG" w:eastAsia="ar-SA"/>
        </w:rPr>
      </w:pPr>
      <w:r w:rsidRPr="00FE60A9">
        <w:rPr>
          <w:i/>
          <w:lang w:val="ru-RU" w:eastAsia="ar-SA"/>
        </w:rPr>
        <w:t xml:space="preserve">За обособена позиция 6 </w:t>
      </w:r>
      <w:r w:rsidRPr="00FE60A9">
        <w:rPr>
          <w:i/>
          <w:lang w:eastAsia="ar-SA"/>
        </w:rPr>
        <w:t>“</w:t>
      </w:r>
      <w:r w:rsidRPr="00FE60A9">
        <w:rPr>
          <w:i/>
          <w:lang w:val="ru-RU" w:eastAsia="ar-SA"/>
        </w:rPr>
        <w:t>Непрекъсваеми токозахранващи устройства</w:t>
      </w:r>
      <w:r w:rsidRPr="00FE60A9">
        <w:rPr>
          <w:i/>
          <w:lang w:eastAsia="ar-SA"/>
        </w:rPr>
        <w:t>”</w:t>
      </w:r>
      <w:r w:rsidRPr="00FE60A9">
        <w:rPr>
          <w:i/>
          <w:lang w:val="bg-BG" w:eastAsia="ar-SA"/>
        </w:rPr>
        <w:t>:</w:t>
      </w:r>
    </w:p>
    <w:p w:rsidR="002D3F32" w:rsidRPr="00FE60A9" w:rsidRDefault="002D3F32" w:rsidP="002D3F32">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2D3F32" w:rsidRPr="00FE60A9" w:rsidRDefault="002D3F32" w:rsidP="002D3F32">
      <w:pPr>
        <w:suppressAutoHyphens/>
        <w:rPr>
          <w:lang w:val="bg-BG" w:eastAsia="ar-SA"/>
        </w:rPr>
      </w:pPr>
      <w:r w:rsidRPr="00FE60A9">
        <w:rPr>
          <w:lang w:val="bg-BG" w:eastAsia="ar-SA"/>
        </w:rPr>
        <w:t xml:space="preserve">           наричани по-долу ПОТЕНЦИАЛНИ ИЗПЪЛНИТЕЛИ, от друга страна,</w:t>
      </w:r>
    </w:p>
    <w:p w:rsidR="002D3F32" w:rsidRPr="00FE60A9" w:rsidRDefault="002D3F32" w:rsidP="002D3F32">
      <w:pPr>
        <w:suppressAutoHyphens/>
        <w:rPr>
          <w:lang w:val="bg-BG" w:eastAsia="ar-SA"/>
        </w:rPr>
      </w:pPr>
    </w:p>
    <w:p w:rsidR="002D3F32" w:rsidRPr="00FE60A9" w:rsidRDefault="002D3F32" w:rsidP="002D3F32">
      <w:pPr>
        <w:shd w:val="clear" w:color="auto" w:fill="FFFFFF"/>
        <w:suppressAutoHyphens/>
        <w:jc w:val="both"/>
        <w:rPr>
          <w:b/>
          <w:lang w:eastAsia="ar-SA"/>
        </w:rPr>
      </w:pPr>
      <w:r w:rsidRPr="00FE60A9">
        <w:rPr>
          <w:lang w:val="ru-RU" w:eastAsia="ar-SA"/>
        </w:rPr>
        <w:t xml:space="preserve">           </w:t>
      </w:r>
      <w:r w:rsidRPr="00FE60A9">
        <w:rPr>
          <w:b/>
          <w:lang w:eastAsia="ar-SA"/>
        </w:rPr>
        <w:t xml:space="preserve">и </w:t>
      </w:r>
      <w:r w:rsidRPr="00FE60A9">
        <w:rPr>
          <w:b/>
          <w:lang w:val="bg-BG" w:eastAsia="ar-SA"/>
        </w:rPr>
        <w:t>на основание чл. 81, ал.1 от ЗОП</w:t>
      </w:r>
      <w:r w:rsidRPr="00FE60A9">
        <w:rPr>
          <w:b/>
          <w:lang w:val="ru-RU" w:eastAsia="ar-SA"/>
        </w:rPr>
        <w:t xml:space="preserve"> във връзка с проведена открита процедура за сключване на рамково споразумение за възлагане изпълнението на обществена поръчка  с предмет  </w:t>
      </w:r>
      <w:r w:rsidRPr="00FE60A9">
        <w:rPr>
          <w:b/>
          <w:lang w:eastAsia="ar-SA"/>
        </w:rPr>
        <w:t>„</w:t>
      </w:r>
      <w:r w:rsidRPr="00FE60A9">
        <w:rPr>
          <w:b/>
          <w:lang w:val="bg-BG" w:eastAsia="ar-SA"/>
        </w:rPr>
        <w:t>Д</w:t>
      </w:r>
      <w:r w:rsidRPr="00FE60A9">
        <w:rPr>
          <w:b/>
          <w:lang w:val="ru-RU" w:eastAsia="ar-SA"/>
        </w:rPr>
        <w:t>оставка, инсталиране, въвеждане в екплоатация и гаранционен сервиз на информационно-компютърна техника</w:t>
      </w:r>
      <w:r w:rsidRPr="00FE60A9">
        <w:rPr>
          <w:b/>
          <w:lang w:eastAsia="ar-SA"/>
        </w:rPr>
        <w:t xml:space="preserve">“, Решение на РС № …………………... и Решение № …………………………. на </w:t>
      </w:r>
      <w:r w:rsidRPr="00FE60A9">
        <w:rPr>
          <w:b/>
          <w:lang w:val="bg-BG" w:eastAsia="ar-SA"/>
        </w:rPr>
        <w:t>Възложителя</w:t>
      </w:r>
      <w:r w:rsidRPr="00FE60A9">
        <w:rPr>
          <w:b/>
          <w:lang w:eastAsia="ar-SA"/>
        </w:rPr>
        <w:t xml:space="preserve"> за определяне на потенцианални </w:t>
      </w:r>
      <w:r w:rsidRPr="00FE60A9">
        <w:rPr>
          <w:b/>
          <w:lang w:val="bg-BG" w:eastAsia="ar-SA"/>
        </w:rPr>
        <w:t>И</w:t>
      </w:r>
      <w:r w:rsidRPr="00FE60A9">
        <w:rPr>
          <w:b/>
          <w:lang w:eastAsia="ar-SA"/>
        </w:rPr>
        <w:t xml:space="preserve">зпълнители </w:t>
      </w:r>
      <w:r w:rsidRPr="00FE60A9">
        <w:rPr>
          <w:b/>
          <w:lang w:val="ru-RU" w:eastAsia="ar-SA"/>
        </w:rPr>
        <w:t>се сключи настоящото рамково споразумение за следното:</w:t>
      </w:r>
      <w:r w:rsidRPr="00FE60A9">
        <w:rPr>
          <w:b/>
          <w:lang w:eastAsia="ar-SA"/>
        </w:rPr>
        <w:t xml:space="preserve"> </w:t>
      </w:r>
    </w:p>
    <w:p w:rsidR="002D3F32" w:rsidRPr="00FE60A9" w:rsidRDefault="002D3F32" w:rsidP="002D3F32">
      <w:pPr>
        <w:suppressAutoHyphens/>
        <w:jc w:val="both"/>
        <w:rPr>
          <w:lang w:val="bg-BG" w:eastAsia="ar-SA"/>
        </w:rPr>
      </w:pPr>
    </w:p>
    <w:p w:rsidR="002A51AD" w:rsidRPr="002A51AD" w:rsidRDefault="002A51AD" w:rsidP="002A51AD">
      <w:pPr>
        <w:shd w:val="clear" w:color="auto" w:fill="FFFFFF"/>
        <w:suppressAutoHyphens/>
        <w:ind w:firstLine="709"/>
        <w:jc w:val="center"/>
        <w:rPr>
          <w:b/>
          <w:bCs/>
          <w:lang w:val="bg-BG" w:eastAsia="ar-SA"/>
        </w:rPr>
      </w:pPr>
      <w:r w:rsidRPr="002A51AD">
        <w:rPr>
          <w:b/>
          <w:bCs/>
          <w:lang w:val="bg-BG" w:eastAsia="ar-SA"/>
        </w:rPr>
        <w:t>І. ПРЕДМЕТ И СРОК</w:t>
      </w:r>
    </w:p>
    <w:p w:rsidR="002A51AD" w:rsidRPr="002A51AD" w:rsidRDefault="002A51AD" w:rsidP="002A51AD">
      <w:pPr>
        <w:shd w:val="clear" w:color="auto" w:fill="FFFFFF"/>
        <w:suppressAutoHyphens/>
        <w:ind w:firstLine="709"/>
        <w:jc w:val="both"/>
        <w:rPr>
          <w:bCs/>
          <w:lang w:val="bg-BG" w:eastAsia="ar-SA"/>
        </w:rPr>
      </w:pPr>
      <w:r w:rsidRPr="002A51AD">
        <w:rPr>
          <w:bCs/>
          <w:lang w:val="bg-BG" w:eastAsia="ar-SA"/>
        </w:rPr>
        <w:t>Чл. 1.(1) Възложителят възлага, а потенциалните Изпълнители приемат да извършват доставка, инсталиране, въвеждане в експлоатация и гаранционен сервиз на информационно – компютърна техника посочена в техническото предложение или друго такова от същия производител и вид, но с осъвременени технически параметри (по-надолу наричано „оборудване”).</w:t>
      </w:r>
    </w:p>
    <w:p w:rsidR="002A51AD" w:rsidRPr="002A51AD" w:rsidRDefault="002A51AD" w:rsidP="002A51AD">
      <w:pPr>
        <w:shd w:val="clear" w:color="auto" w:fill="FFFFFF"/>
        <w:suppressAutoHyphens/>
        <w:ind w:firstLine="709"/>
        <w:jc w:val="both"/>
        <w:rPr>
          <w:bCs/>
          <w:lang w:val="bg-BG" w:eastAsia="ar-SA"/>
        </w:rPr>
      </w:pPr>
      <w:r w:rsidRPr="002A51AD">
        <w:rPr>
          <w:bCs/>
          <w:lang w:val="bg-BG" w:eastAsia="ar-SA"/>
        </w:rPr>
        <w:t>(2) Рамковото споразумение се сключва между Възложителя и класираните на първите пет места за всяка обособена позиция потенциални Изпълнители.</w:t>
      </w:r>
    </w:p>
    <w:p w:rsidR="002A51AD" w:rsidRPr="002A51AD" w:rsidRDefault="002A51AD" w:rsidP="002A51AD">
      <w:pPr>
        <w:shd w:val="clear" w:color="auto" w:fill="FFFFFF"/>
        <w:suppressAutoHyphens/>
        <w:ind w:firstLine="709"/>
        <w:jc w:val="both"/>
        <w:rPr>
          <w:bCs/>
          <w:lang w:val="bg-BG" w:eastAsia="ar-SA"/>
        </w:rPr>
      </w:pPr>
      <w:r w:rsidRPr="002A51AD">
        <w:rPr>
          <w:bCs/>
          <w:lang w:val="bg-BG" w:eastAsia="ar-SA"/>
        </w:rPr>
        <w:t>(3) Предметът и начинът на осъществяване на отделните поръчки за извършване на доставки ще бъдат определени в съответния договор, сключен въз основа на настоящото рамково споразумение.</w:t>
      </w:r>
    </w:p>
    <w:p w:rsidR="002A51AD" w:rsidRPr="002A51AD" w:rsidRDefault="002A51AD" w:rsidP="002A51AD">
      <w:pPr>
        <w:shd w:val="clear" w:color="auto" w:fill="FFFFFF"/>
        <w:suppressAutoHyphens/>
        <w:ind w:firstLine="709"/>
        <w:jc w:val="both"/>
        <w:rPr>
          <w:bCs/>
          <w:lang w:val="bg-BG" w:eastAsia="ar-SA"/>
        </w:rPr>
      </w:pPr>
      <w:r w:rsidRPr="002A51AD">
        <w:rPr>
          <w:bCs/>
          <w:lang w:val="bg-BG" w:eastAsia="ar-SA"/>
        </w:rPr>
        <w:t>Чл. 2.(1) Срокът на настоящото рамково споразумение е една година, считано от датата на сключването му или до достигане на максимално допустимата стойност на договора по чл. 3, в зависимост от това кое от двете събития настъпи по-рано.</w:t>
      </w:r>
    </w:p>
    <w:p w:rsidR="002A51AD" w:rsidRPr="002A51AD" w:rsidRDefault="002A51AD" w:rsidP="002A51AD">
      <w:pPr>
        <w:shd w:val="clear" w:color="auto" w:fill="FFFFFF"/>
        <w:suppressAutoHyphens/>
        <w:ind w:firstLine="709"/>
        <w:jc w:val="both"/>
        <w:rPr>
          <w:bCs/>
          <w:lang w:val="bg-BG" w:eastAsia="ar-SA"/>
        </w:rPr>
      </w:pPr>
      <w:r w:rsidRPr="002A51AD">
        <w:rPr>
          <w:bCs/>
          <w:lang w:val="bg-BG" w:eastAsia="ar-SA"/>
        </w:rPr>
        <w:t>(2) Времетраенето и крайния срок на изпълнение на отделните поръчки за извършване на доставките е съгласно срока посочен в офертата на избрания за изпълнител на всеки конкретен договор.</w:t>
      </w:r>
    </w:p>
    <w:p w:rsidR="002A51AD" w:rsidRPr="002A51AD" w:rsidRDefault="002A51AD" w:rsidP="002A51AD">
      <w:pPr>
        <w:shd w:val="clear" w:color="auto" w:fill="FFFFFF"/>
        <w:suppressAutoHyphens/>
        <w:ind w:firstLine="709"/>
        <w:jc w:val="both"/>
        <w:rPr>
          <w:bCs/>
          <w:lang w:val="bg-BG" w:eastAsia="ar-SA"/>
        </w:rPr>
      </w:pPr>
    </w:p>
    <w:p w:rsidR="002A51AD" w:rsidRPr="002A51AD" w:rsidRDefault="002A51AD" w:rsidP="002A51AD">
      <w:pPr>
        <w:shd w:val="clear" w:color="auto" w:fill="FFFFFF"/>
        <w:suppressAutoHyphens/>
        <w:ind w:firstLine="709"/>
        <w:jc w:val="center"/>
        <w:rPr>
          <w:b/>
          <w:bCs/>
          <w:lang w:val="bg-BG" w:eastAsia="ar-SA"/>
        </w:rPr>
      </w:pPr>
      <w:r w:rsidRPr="002A51AD">
        <w:rPr>
          <w:b/>
          <w:bCs/>
          <w:lang w:val="bg-BG" w:eastAsia="ar-SA"/>
        </w:rPr>
        <w:t>ІІ. ЦЕНИ И НАЧИН НА ПЛАЩАНЕ</w:t>
      </w:r>
    </w:p>
    <w:p w:rsidR="002A51AD" w:rsidRPr="002A51AD" w:rsidRDefault="002A51AD" w:rsidP="002A51AD">
      <w:pPr>
        <w:shd w:val="clear" w:color="auto" w:fill="FFFFFF"/>
        <w:suppressAutoHyphens/>
        <w:ind w:firstLine="709"/>
        <w:jc w:val="both"/>
        <w:rPr>
          <w:bCs/>
          <w:lang w:val="bg-BG" w:eastAsia="ar-SA"/>
        </w:rPr>
      </w:pPr>
      <w:r w:rsidRPr="002A51AD">
        <w:rPr>
          <w:bCs/>
          <w:lang w:val="bg-BG" w:eastAsia="ar-SA"/>
        </w:rPr>
        <w:t>Чл. 3. (1) Максималната стойност на рамковото споразумение е 500 000,00 (петстотин хиляди  лева и 00ст) лв. без ДДС за срока на договора.</w:t>
      </w:r>
    </w:p>
    <w:p w:rsidR="002A51AD" w:rsidRDefault="002A51AD" w:rsidP="002A51AD">
      <w:pPr>
        <w:shd w:val="clear" w:color="auto" w:fill="FFFFFF"/>
        <w:suppressAutoHyphens/>
        <w:ind w:firstLine="709"/>
        <w:jc w:val="both"/>
        <w:rPr>
          <w:bCs/>
          <w:lang w:val="bg-BG" w:eastAsia="ar-SA"/>
        </w:rPr>
      </w:pPr>
      <w:r w:rsidRPr="002A51AD">
        <w:rPr>
          <w:bCs/>
          <w:lang w:val="bg-BG" w:eastAsia="ar-SA"/>
        </w:rPr>
        <w:t xml:space="preserve">(2) Възложителят заплаща цена за доставеното количество оборудване на единични цени не по-високи от посочените в ценовото предложение на избраните за Изпълнители, намалени с предложената отстъпка за количество.  </w:t>
      </w:r>
    </w:p>
    <w:p w:rsidR="002D3F32" w:rsidRPr="00FE60A9" w:rsidRDefault="002D3F32" w:rsidP="002A51AD">
      <w:pPr>
        <w:shd w:val="clear" w:color="auto" w:fill="FFFFFF"/>
        <w:suppressAutoHyphens/>
        <w:ind w:firstLine="709"/>
        <w:jc w:val="both"/>
        <w:rPr>
          <w:bCs/>
          <w:spacing w:val="-8"/>
          <w:lang w:val="bg-BG" w:eastAsia="ar-SA"/>
        </w:rPr>
      </w:pPr>
      <w:r w:rsidRPr="00FE60A9">
        <w:rPr>
          <w:bCs/>
          <w:spacing w:val="-8"/>
          <w:lang w:val="bg-BG" w:eastAsia="ar-SA"/>
        </w:rPr>
        <w:t>(3) Цената на всеки конкретен договор сключен въз основа на настоящето споразумение е окончателна.</w:t>
      </w:r>
    </w:p>
    <w:p w:rsidR="002D3F32" w:rsidRPr="00457866" w:rsidRDefault="002D3F32" w:rsidP="002D3F32">
      <w:pPr>
        <w:suppressAutoHyphens/>
        <w:ind w:firstLine="567"/>
        <w:jc w:val="both"/>
        <w:rPr>
          <w:szCs w:val="22"/>
          <w:lang w:val="bg-BG" w:eastAsia="bg-BG"/>
        </w:rPr>
      </w:pPr>
      <w:r w:rsidRPr="00015658">
        <w:rPr>
          <w:bCs/>
          <w:spacing w:val="-8"/>
          <w:lang w:val="bg-BG" w:eastAsia="ar-SA"/>
        </w:rPr>
        <w:t xml:space="preserve">  (4) Изпълнителят предоставя гаранцията за изпълнение на всеки конкретен договор при </w:t>
      </w:r>
      <w:r w:rsidRPr="00015658">
        <w:rPr>
          <w:bCs/>
          <w:lang w:val="bg-BG" w:eastAsia="ar-SA"/>
        </w:rPr>
        <w:t xml:space="preserve">подписването му в размер на 5% </w:t>
      </w:r>
      <w:r w:rsidRPr="00015658">
        <w:rPr>
          <w:lang w:val="bg-BG" w:eastAsia="ar-SA"/>
        </w:rPr>
        <w:t>(пет процента)</w:t>
      </w:r>
      <w:r w:rsidRPr="00015658">
        <w:rPr>
          <w:bCs/>
          <w:lang w:val="bg-BG" w:eastAsia="ar-SA"/>
        </w:rPr>
        <w:t xml:space="preserve"> от стойността му</w:t>
      </w:r>
      <w:r w:rsidRPr="00015658">
        <w:rPr>
          <w:bCs/>
          <w:spacing w:val="-4"/>
          <w:lang w:val="bg-BG" w:eastAsia="ar-SA"/>
        </w:rPr>
        <w:t>.</w:t>
      </w:r>
      <w:r w:rsidRPr="00015658">
        <w:rPr>
          <w:rFonts w:eastAsia="Arial"/>
          <w:lang w:val="bg-BG" w:eastAsia="bg-BG" w:bidi="hi-IN"/>
        </w:rPr>
        <w:t xml:space="preserve">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 е със срок на валидност 30 дни след изтичане на последния по продължителност гаранционен срок. Изпълнителят избира сам формата на гаранцията за изпълнение.</w:t>
      </w:r>
      <w:r>
        <w:rPr>
          <w:rFonts w:eastAsia="Arial"/>
          <w:lang w:val="bg-BG" w:eastAsia="bg-BG" w:bidi="hi-IN"/>
        </w:rPr>
        <w:t xml:space="preserve"> </w:t>
      </w:r>
      <w:r w:rsidRPr="00015658">
        <w:rPr>
          <w:rFonts w:eastAsia="Arial"/>
          <w:lang w:val="bg-BG" w:eastAsia="bg-BG" w:bidi="hi-IN"/>
        </w:rPr>
        <w:t>Разходите по обслужване на гаранцията са за сметка на Изпълнителя.</w:t>
      </w:r>
      <w:r>
        <w:rPr>
          <w:rFonts w:eastAsia="Arial"/>
          <w:lang w:val="bg-BG" w:eastAsia="bg-BG" w:bidi="hi-IN"/>
        </w:rPr>
        <w:t xml:space="preserve"> </w:t>
      </w:r>
      <w:r w:rsidRPr="00015658">
        <w:rPr>
          <w:bCs/>
          <w:spacing w:val="-8"/>
          <w:lang w:val="bg-BG" w:eastAsia="ar-SA"/>
        </w:rPr>
        <w:t xml:space="preserve"> </w:t>
      </w:r>
      <w:r w:rsidRPr="00457866">
        <w:rPr>
          <w:szCs w:val="22"/>
          <w:lang w:val="bg-BG" w:eastAsia="bg-BG"/>
        </w:rPr>
        <w:t>Възложителят освобождава гаранцията за изпълнение, както следва:</w:t>
      </w:r>
    </w:p>
    <w:p w:rsidR="002D3F32" w:rsidRPr="00457866" w:rsidRDefault="002D3F32" w:rsidP="002D3F32">
      <w:pPr>
        <w:autoSpaceDE w:val="0"/>
        <w:autoSpaceDN w:val="0"/>
        <w:adjustRightInd w:val="0"/>
        <w:ind w:firstLine="709"/>
        <w:jc w:val="both"/>
        <w:rPr>
          <w:szCs w:val="22"/>
          <w:lang w:val="bg-BG" w:eastAsia="bg-BG"/>
        </w:rPr>
      </w:pPr>
      <w:r w:rsidRPr="00457866">
        <w:rPr>
          <w:szCs w:val="22"/>
          <w:lang w:val="bg-BG" w:eastAsia="bg-BG"/>
        </w:rPr>
        <w:t>а). 4% (четири процента</w:t>
      </w:r>
      <w:r w:rsidRPr="00457866">
        <w:rPr>
          <w:szCs w:val="22"/>
          <w:lang w:val="bg-BG"/>
        </w:rPr>
        <w:t xml:space="preserve">) - </w:t>
      </w:r>
      <w:r w:rsidRPr="00457866">
        <w:rPr>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при необходимост и подадена молба от Изпълнителя.</w:t>
      </w:r>
    </w:p>
    <w:p w:rsidR="002D3F32" w:rsidRPr="00457866" w:rsidRDefault="002D3F32" w:rsidP="002D3F32">
      <w:pPr>
        <w:autoSpaceDE w:val="0"/>
        <w:autoSpaceDN w:val="0"/>
        <w:adjustRightInd w:val="0"/>
        <w:ind w:firstLine="709"/>
        <w:jc w:val="both"/>
        <w:rPr>
          <w:szCs w:val="22"/>
          <w:lang w:val="bg-BG" w:eastAsia="bg-BG"/>
        </w:rPr>
      </w:pPr>
      <w:r w:rsidRPr="00457866">
        <w:rPr>
          <w:szCs w:val="22"/>
          <w:lang w:val="bg-BG" w:eastAsia="bg-BG"/>
        </w:rPr>
        <w:t>б). 1%  (един процент</w:t>
      </w:r>
      <w:r w:rsidRPr="00457866">
        <w:rPr>
          <w:szCs w:val="22"/>
          <w:lang w:val="bg-BG"/>
        </w:rPr>
        <w:t xml:space="preserve">) - </w:t>
      </w:r>
      <w:r w:rsidRPr="00457866">
        <w:rPr>
          <w:szCs w:val="22"/>
          <w:lang w:val="bg-BG" w:eastAsia="bg-BG"/>
        </w:rPr>
        <w:t>в срок от 30</w:t>
      </w:r>
      <w:r w:rsidRPr="00457866">
        <w:rPr>
          <w:szCs w:val="22"/>
          <w:lang w:val="bg-BG"/>
        </w:rPr>
        <w:t xml:space="preserve"> (тридесет) дни</w:t>
      </w:r>
      <w:r w:rsidRPr="00457866">
        <w:rPr>
          <w:szCs w:val="22"/>
          <w:lang w:val="bg-BG" w:eastAsia="bg-BG"/>
        </w:rPr>
        <w:t>, след изтичане на последния по продължителност гаранционен срок.</w:t>
      </w:r>
    </w:p>
    <w:p w:rsidR="002D3F32" w:rsidRPr="00FE60A9" w:rsidRDefault="002D3F32" w:rsidP="002D3F32">
      <w:pPr>
        <w:shd w:val="clear" w:color="auto" w:fill="FFFFFF"/>
        <w:suppressAutoHyphens/>
        <w:spacing w:line="274" w:lineRule="exact"/>
        <w:ind w:left="65" w:firstLine="720"/>
        <w:jc w:val="both"/>
        <w:rPr>
          <w:bCs/>
          <w:color w:val="000000"/>
          <w:spacing w:val="-8"/>
          <w:lang w:val="ru-RU" w:eastAsia="ar-SA"/>
        </w:rPr>
      </w:pPr>
      <w:r w:rsidRPr="00FE60A9">
        <w:rPr>
          <w:bCs/>
          <w:color w:val="000000"/>
          <w:spacing w:val="-6"/>
          <w:lang w:val="ru-RU" w:eastAsia="ar-SA"/>
        </w:rPr>
        <w:t>Чл. 4. След окончателното завършване на доставките ще се изготвя приемо-предавателен протокол</w:t>
      </w:r>
      <w:r w:rsidRPr="00FE60A9">
        <w:rPr>
          <w:bCs/>
          <w:color w:val="000000"/>
          <w:spacing w:val="-8"/>
          <w:lang w:val="ru-RU" w:eastAsia="ar-SA"/>
        </w:rPr>
        <w:t>, а след завършване на инсталацията (ако е необходима) протокол за инсталация.</w:t>
      </w:r>
    </w:p>
    <w:p w:rsidR="002D3F32" w:rsidRPr="00FE60A9" w:rsidRDefault="002D3F32" w:rsidP="002D3F32">
      <w:pPr>
        <w:suppressAutoHyphens/>
        <w:ind w:firstLine="720"/>
        <w:jc w:val="both"/>
        <w:rPr>
          <w:lang w:val="bg-BG" w:eastAsia="ar-SA"/>
        </w:rPr>
      </w:pPr>
      <w:r w:rsidRPr="00FE60A9">
        <w:rPr>
          <w:lang w:val="bg-BG" w:eastAsia="ar-SA"/>
        </w:rPr>
        <w:t>Чл. 5. Изпълнените договори се заплащат, както следва:</w:t>
      </w:r>
    </w:p>
    <w:p w:rsidR="002D3F32" w:rsidRPr="00FE60A9" w:rsidRDefault="002D3F32" w:rsidP="002D3F32">
      <w:pPr>
        <w:numPr>
          <w:ilvl w:val="0"/>
          <w:numId w:val="34"/>
        </w:numPr>
        <w:suppressAutoHyphens/>
        <w:jc w:val="both"/>
        <w:rPr>
          <w:lang w:val="bg-BG" w:eastAsia="ar-SA"/>
        </w:rPr>
      </w:pPr>
      <w:r w:rsidRPr="00FE60A9">
        <w:rPr>
          <w:lang w:val="bg-BG" w:eastAsia="ar-SA"/>
        </w:rPr>
        <w:t>При необходима инсталация:</w:t>
      </w:r>
    </w:p>
    <w:p w:rsidR="002D3F32" w:rsidRPr="00FE60A9" w:rsidRDefault="002D3F32" w:rsidP="002D3F32">
      <w:pPr>
        <w:numPr>
          <w:ilvl w:val="0"/>
          <w:numId w:val="32"/>
        </w:numPr>
        <w:suppressAutoHyphens/>
        <w:jc w:val="both"/>
        <w:rPr>
          <w:lang w:val="bg-BG" w:eastAsia="ar-SA"/>
        </w:rPr>
      </w:pPr>
      <w:r w:rsidRPr="00FE60A9">
        <w:rPr>
          <w:lang w:val="bg-BG" w:eastAsia="ar-SA"/>
        </w:rPr>
        <w:t xml:space="preserve">95% след окончателното завършване на доставката на оборудването в срок  до 30 дни след представена фактура и приемо-предавателен протокол с платежно нареждане по банковата сметка на </w:t>
      </w:r>
      <w:r w:rsidRPr="00FE60A9">
        <w:rPr>
          <w:bCs/>
          <w:spacing w:val="-8"/>
          <w:lang w:val="ru-RU" w:eastAsia="ar-SA"/>
        </w:rPr>
        <w:t>Изпълнителя</w:t>
      </w:r>
      <w:r w:rsidRPr="00FE60A9">
        <w:rPr>
          <w:lang w:val="bg-BG" w:eastAsia="ar-SA"/>
        </w:rPr>
        <w:t>;</w:t>
      </w:r>
    </w:p>
    <w:p w:rsidR="002D3F32" w:rsidRPr="00FE60A9" w:rsidRDefault="002D3F32" w:rsidP="002D3F32">
      <w:pPr>
        <w:numPr>
          <w:ilvl w:val="0"/>
          <w:numId w:val="32"/>
        </w:numPr>
        <w:suppressAutoHyphens/>
        <w:jc w:val="both"/>
        <w:rPr>
          <w:lang w:val="bg-BG" w:eastAsia="ar-SA"/>
        </w:rPr>
      </w:pPr>
      <w:r w:rsidRPr="00FE60A9">
        <w:rPr>
          <w:lang w:val="bg-BG" w:eastAsia="ar-SA"/>
        </w:rPr>
        <w:t xml:space="preserve">5% след окончателното завършване на инсталацията и въвеждането в експлоатация на доставеното оборудване в срок  до 30 дни след представена фактура и </w:t>
      </w:r>
      <w:r w:rsidRPr="00FE60A9">
        <w:rPr>
          <w:bCs/>
          <w:color w:val="000000"/>
          <w:spacing w:val="-8"/>
          <w:lang w:val="ru-RU" w:eastAsia="ar-SA"/>
        </w:rPr>
        <w:t>протокол за инсталация</w:t>
      </w:r>
      <w:r w:rsidRPr="00FE60A9">
        <w:rPr>
          <w:lang w:val="bg-BG" w:eastAsia="ar-SA"/>
        </w:rPr>
        <w:t xml:space="preserve"> с платежно нареждане по банковата сметка на </w:t>
      </w:r>
      <w:r w:rsidRPr="00FE60A9">
        <w:rPr>
          <w:bCs/>
          <w:spacing w:val="-8"/>
          <w:lang w:val="ru-RU" w:eastAsia="ar-SA"/>
        </w:rPr>
        <w:t>Изпълнителя</w:t>
      </w:r>
      <w:r w:rsidRPr="00FE60A9">
        <w:rPr>
          <w:lang w:val="bg-BG" w:eastAsia="ar-SA"/>
        </w:rPr>
        <w:t>;</w:t>
      </w:r>
    </w:p>
    <w:p w:rsidR="002D3F32" w:rsidRPr="00FE60A9" w:rsidRDefault="002D3F32" w:rsidP="002D3F32">
      <w:pPr>
        <w:numPr>
          <w:ilvl w:val="0"/>
          <w:numId w:val="34"/>
        </w:numPr>
        <w:suppressAutoHyphens/>
        <w:ind w:left="0" w:firstLine="709"/>
        <w:jc w:val="both"/>
        <w:rPr>
          <w:lang w:val="bg-BG" w:eastAsia="ar-SA"/>
        </w:rPr>
      </w:pPr>
      <w:r w:rsidRPr="00FE60A9">
        <w:rPr>
          <w:lang w:val="bg-BG" w:eastAsia="ar-SA"/>
        </w:rPr>
        <w:lastRenderedPageBreak/>
        <w:t xml:space="preserve">Без инсталация, след окончателното завършване на доставката на оборудването в срок  до 30 дни след представена фактура и приемо-предавателен протокол с платежно нареждане по банковата сметка на </w:t>
      </w:r>
      <w:r w:rsidRPr="00FE60A9">
        <w:rPr>
          <w:bCs/>
          <w:spacing w:val="-8"/>
          <w:lang w:val="ru-RU" w:eastAsia="ar-SA"/>
        </w:rPr>
        <w:t>Изпълнителя.</w:t>
      </w:r>
      <w:r w:rsidRPr="00FE60A9">
        <w:rPr>
          <w:bCs/>
          <w:caps/>
          <w:lang w:val="bg-BG" w:eastAsia="ar-SA"/>
        </w:rPr>
        <w:t xml:space="preserve"> </w:t>
      </w:r>
    </w:p>
    <w:p w:rsidR="002D3F32" w:rsidRPr="00FE60A9" w:rsidRDefault="002D3F32" w:rsidP="002D3F32">
      <w:pPr>
        <w:shd w:val="clear" w:color="auto" w:fill="FFFFFF"/>
        <w:suppressAutoHyphens/>
        <w:spacing w:before="100" w:beforeAutospacing="1"/>
        <w:ind w:left="765" w:right="11"/>
        <w:jc w:val="center"/>
        <w:rPr>
          <w:b/>
          <w:color w:val="000000"/>
          <w:spacing w:val="-5"/>
          <w:lang w:val="bg-BG" w:eastAsia="ar-SA"/>
        </w:rPr>
      </w:pPr>
      <w:r w:rsidRPr="00FE60A9">
        <w:rPr>
          <w:b/>
          <w:color w:val="000000"/>
          <w:spacing w:val="-5"/>
          <w:lang w:eastAsia="ar-SA"/>
        </w:rPr>
        <w:t>I</w:t>
      </w:r>
      <w:r w:rsidRPr="00FE60A9">
        <w:rPr>
          <w:b/>
          <w:color w:val="000000"/>
          <w:spacing w:val="-5"/>
          <w:lang w:val="bg-BG" w:eastAsia="ar-SA"/>
        </w:rPr>
        <w:t>ІІ.</w:t>
      </w:r>
      <w:r w:rsidRPr="00FE60A9">
        <w:rPr>
          <w:b/>
          <w:color w:val="000000"/>
          <w:spacing w:val="-5"/>
          <w:lang w:val="ru-RU" w:eastAsia="ar-SA"/>
        </w:rPr>
        <w:t xml:space="preserve"> </w:t>
      </w:r>
      <w:r w:rsidRPr="00FE60A9">
        <w:rPr>
          <w:b/>
          <w:color w:val="000000"/>
          <w:spacing w:val="-5"/>
          <w:lang w:val="bg-BG" w:eastAsia="ar-SA"/>
        </w:rPr>
        <w:t>ПРАВА И ЗАДЪЛЖЕНИЯ НА ИЗПЪЛНИТЕЛЯ</w:t>
      </w:r>
    </w:p>
    <w:p w:rsidR="002D3F32" w:rsidRPr="00FE60A9" w:rsidRDefault="002D3F32" w:rsidP="002D3F32">
      <w:pPr>
        <w:suppressAutoHyphens/>
        <w:ind w:firstLine="720"/>
        <w:jc w:val="both"/>
        <w:rPr>
          <w:lang w:val="bg-BG" w:eastAsia="ar-SA"/>
        </w:rPr>
      </w:pPr>
      <w:r w:rsidRPr="00FE60A9">
        <w:rPr>
          <w:lang w:val="bg-BG" w:eastAsia="ar-SA"/>
        </w:rPr>
        <w:t>Чл. 6. (1) Изпълнителят се задължава:</w:t>
      </w:r>
    </w:p>
    <w:p w:rsidR="002D3F32" w:rsidRPr="00FE60A9" w:rsidRDefault="002D3F32" w:rsidP="002D3F32">
      <w:pPr>
        <w:numPr>
          <w:ilvl w:val="0"/>
          <w:numId w:val="33"/>
        </w:numPr>
        <w:suppressAutoHyphens/>
        <w:jc w:val="both"/>
        <w:rPr>
          <w:lang w:val="bg-BG" w:eastAsia="ar-SA"/>
        </w:rPr>
      </w:pPr>
      <w:r w:rsidRPr="00FE60A9">
        <w:rPr>
          <w:lang w:val="bg-BG" w:eastAsia="ar-SA"/>
        </w:rPr>
        <w:t xml:space="preserve">да достави оборудването, предмет на този договор в параметрите и с технически данни описани в техническата част на предложението на Изпълнителя; </w:t>
      </w:r>
    </w:p>
    <w:p w:rsidR="002D3F32" w:rsidRPr="00FE60A9" w:rsidRDefault="002D3F32" w:rsidP="002D3F32">
      <w:pPr>
        <w:numPr>
          <w:ilvl w:val="0"/>
          <w:numId w:val="33"/>
        </w:numPr>
        <w:suppressAutoHyphens/>
        <w:jc w:val="both"/>
        <w:rPr>
          <w:lang w:val="bg-BG" w:eastAsia="ar-SA"/>
        </w:rPr>
      </w:pPr>
      <w:r w:rsidRPr="00FE60A9">
        <w:rPr>
          <w:lang w:val="bg-BG" w:eastAsia="ar-SA"/>
        </w:rPr>
        <w:t>да достави заедно с оборудването и съответната техническа и експлоатационна документация, съпътстваща монтажа и функционирането на техническите средства;</w:t>
      </w:r>
    </w:p>
    <w:p w:rsidR="002D3F32" w:rsidRPr="00FE60A9" w:rsidRDefault="002D3F32" w:rsidP="002D3F32">
      <w:pPr>
        <w:numPr>
          <w:ilvl w:val="0"/>
          <w:numId w:val="33"/>
        </w:numPr>
        <w:suppressAutoHyphens/>
        <w:jc w:val="both"/>
        <w:rPr>
          <w:lang w:val="bg-BG" w:eastAsia="ar-SA"/>
        </w:rPr>
      </w:pPr>
      <w:r w:rsidRPr="00FE60A9">
        <w:rPr>
          <w:lang w:val="bg-BG" w:eastAsia="ar-SA"/>
        </w:rPr>
        <w:t>да инсталира и въведе в експлоатация доставеното оборудване след заявка на Възложителя;</w:t>
      </w:r>
    </w:p>
    <w:p w:rsidR="002D3F32" w:rsidRPr="00FE60A9" w:rsidRDefault="002D3F32" w:rsidP="002D3F32">
      <w:pPr>
        <w:numPr>
          <w:ilvl w:val="0"/>
          <w:numId w:val="33"/>
        </w:numPr>
        <w:suppressAutoHyphens/>
        <w:jc w:val="both"/>
        <w:rPr>
          <w:lang w:val="bg-BG" w:eastAsia="ar-SA"/>
        </w:rPr>
      </w:pPr>
      <w:r w:rsidRPr="00FE60A9">
        <w:rPr>
          <w:lang w:val="bg-BG" w:eastAsia="ar-SA"/>
        </w:rPr>
        <w:t>да осигури за своя сметка доставката на оборудването в склада на Възложителя, в уговорения срок;</w:t>
      </w:r>
    </w:p>
    <w:p w:rsidR="002D3F32" w:rsidRPr="00FE60A9" w:rsidRDefault="002D3F32" w:rsidP="002D3F32">
      <w:pPr>
        <w:numPr>
          <w:ilvl w:val="0"/>
          <w:numId w:val="33"/>
        </w:numPr>
        <w:suppressAutoHyphens/>
        <w:jc w:val="both"/>
        <w:rPr>
          <w:lang w:val="bg-BG" w:eastAsia="ar-SA"/>
        </w:rPr>
      </w:pPr>
      <w:r w:rsidRPr="00FE60A9">
        <w:rPr>
          <w:lang w:val="bg-BG" w:eastAsia="ar-SA"/>
        </w:rPr>
        <w:t>да прехвърли правото на собственост върху доставеното на Възложителя оборудване, предмет на този договор, след заплащане на дължимата цена;</w:t>
      </w:r>
    </w:p>
    <w:p w:rsidR="002D3F32" w:rsidRPr="00FE60A9" w:rsidRDefault="002D3F32" w:rsidP="002D3F32">
      <w:pPr>
        <w:numPr>
          <w:ilvl w:val="0"/>
          <w:numId w:val="33"/>
        </w:numPr>
        <w:suppressAutoHyphens/>
        <w:jc w:val="both"/>
        <w:rPr>
          <w:lang w:val="bg-BG" w:eastAsia="ar-SA"/>
        </w:rPr>
      </w:pPr>
      <w:r w:rsidRPr="00FE60A9">
        <w:rPr>
          <w:lang w:val="bg-BG" w:eastAsia="ar-SA"/>
        </w:rPr>
        <w:t>ако по време на гаранционния срок, се установи еднороден дефект на компоненти и това е установено на не по - малко от 20% от обекта на поръчката за съответната обособена позиция, Изпълнителят е длъжен да подмени дефектния компонент и на другите обекти на поръчката, които не са проявили още дефекта.</w:t>
      </w:r>
    </w:p>
    <w:p w:rsidR="002D3F32" w:rsidRPr="00FE60A9" w:rsidRDefault="002D3F32" w:rsidP="002D3F32">
      <w:pPr>
        <w:widowControl w:val="0"/>
        <w:suppressAutoHyphens/>
        <w:autoSpaceDE w:val="0"/>
        <w:autoSpaceDN w:val="0"/>
        <w:adjustRightInd w:val="0"/>
        <w:ind w:firstLine="709"/>
        <w:jc w:val="both"/>
        <w:rPr>
          <w:lang w:val="bg-BG" w:eastAsia="bg-BG"/>
        </w:rPr>
      </w:pPr>
      <w:r w:rsidRPr="00FE60A9">
        <w:rPr>
          <w:lang w:val="bg-BG" w:eastAsia="ar-SA"/>
        </w:rPr>
        <w:t xml:space="preserve">(2) Изпълнителят </w:t>
      </w:r>
      <w:r w:rsidRPr="00FE60A9">
        <w:rPr>
          <w:lang w:eastAsia="bg-BG"/>
        </w:rPr>
        <w:t xml:space="preserve">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2D3F32" w:rsidRPr="00FE60A9" w:rsidRDefault="002D3F32" w:rsidP="002D3F32">
      <w:pPr>
        <w:numPr>
          <w:ilvl w:val="0"/>
          <w:numId w:val="43"/>
        </w:numPr>
        <w:suppressAutoHyphens/>
        <w:jc w:val="both"/>
        <w:rPr>
          <w:lang w:eastAsia="bg-BG"/>
        </w:rPr>
      </w:pPr>
      <w:r w:rsidRPr="00FE60A9">
        <w:rPr>
          <w:lang w:val="bg-BG" w:eastAsia="ar-SA"/>
        </w:rPr>
        <w:t xml:space="preserve">Изпълнителят </w:t>
      </w:r>
      <w:r w:rsidRPr="00FE60A9">
        <w:rPr>
          <w:lang w:eastAsia="bg-BG"/>
        </w:rPr>
        <w:t xml:space="preserve">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w:t>
      </w:r>
      <w:r w:rsidRPr="00FE60A9">
        <w:rPr>
          <w:lang w:val="bg-BG" w:eastAsia="ar-SA"/>
        </w:rPr>
        <w:t>Възложителя</w:t>
      </w:r>
      <w:r w:rsidRPr="00FE60A9">
        <w:rPr>
          <w:lang w:eastAsia="bg-BG"/>
        </w:rPr>
        <w:t xml:space="preserve">, заедно с доказателства за изпълнение на условията по критериите за подбор или съответно на условията по </w:t>
      </w:r>
      <w:r w:rsidRPr="00FE60A9">
        <w:rPr>
          <w:lang w:val="bg-BG" w:eastAsia="bg-BG"/>
        </w:rPr>
        <w:t>т.4, ал.2</w:t>
      </w:r>
      <w:r w:rsidRPr="00FE60A9">
        <w:rPr>
          <w:lang w:eastAsia="bg-BG"/>
        </w:rPr>
        <w:t>, чл.</w:t>
      </w:r>
      <w:r w:rsidRPr="00FE60A9">
        <w:rPr>
          <w:lang w:val="bg-BG" w:eastAsia="bg-BG"/>
        </w:rPr>
        <w:t>6</w:t>
      </w:r>
      <w:r w:rsidRPr="00FE60A9">
        <w:rPr>
          <w:lang w:eastAsia="bg-BG"/>
        </w:rPr>
        <w:t xml:space="preserve"> от този договор. </w:t>
      </w:r>
    </w:p>
    <w:p w:rsidR="002D3F32" w:rsidRPr="00FE60A9" w:rsidRDefault="002D3F32" w:rsidP="002D3F32">
      <w:pPr>
        <w:numPr>
          <w:ilvl w:val="0"/>
          <w:numId w:val="43"/>
        </w:numPr>
        <w:suppressAutoHyphens/>
        <w:jc w:val="both"/>
        <w:rPr>
          <w:lang w:val="bg-BG" w:eastAsia="bg-BG"/>
        </w:rPr>
      </w:pPr>
      <w:r w:rsidRPr="00FE60A9">
        <w:rPr>
          <w:lang w:val="bg-BG" w:eastAsia="bg-BG"/>
        </w:rPr>
        <w:t xml:space="preserve">Независимо от ползването на подизпълнители, отговорността за изпълнение на договора е на </w:t>
      </w:r>
      <w:r w:rsidRPr="00FE60A9">
        <w:rPr>
          <w:color w:val="000000"/>
          <w:lang w:val="bg-BG" w:eastAsia="bg-BG"/>
        </w:rPr>
        <w:t>Изпълнителя</w:t>
      </w:r>
      <w:r w:rsidRPr="00FE60A9">
        <w:rPr>
          <w:lang w:val="bg-BG" w:eastAsia="bg-BG"/>
        </w:rPr>
        <w:t>.</w:t>
      </w:r>
    </w:p>
    <w:p w:rsidR="002D3F32" w:rsidRPr="00FE60A9" w:rsidRDefault="002D3F32" w:rsidP="002D3F32">
      <w:pPr>
        <w:numPr>
          <w:ilvl w:val="0"/>
          <w:numId w:val="43"/>
        </w:numPr>
        <w:suppressAutoHyphens/>
        <w:jc w:val="both"/>
        <w:rPr>
          <w:lang w:val="bg-BG" w:eastAsia="bg-BG"/>
        </w:rPr>
      </w:pPr>
      <w:r w:rsidRPr="00FE60A9">
        <w:rPr>
          <w:color w:val="000000"/>
          <w:lang w:val="bg-BG" w:eastAsia="bg-BG"/>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2D3F32" w:rsidRPr="00FE60A9" w:rsidRDefault="002D3F32" w:rsidP="002D3F32">
      <w:pPr>
        <w:numPr>
          <w:ilvl w:val="0"/>
          <w:numId w:val="43"/>
        </w:numPr>
        <w:suppressAutoHyphens/>
        <w:jc w:val="both"/>
        <w:rPr>
          <w:lang w:eastAsia="bg-BG"/>
        </w:rPr>
      </w:pPr>
      <w:r w:rsidRPr="00FE60A9">
        <w:rPr>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2D3F32" w:rsidRPr="00FE60A9" w:rsidRDefault="002D3F32" w:rsidP="002D3F32">
      <w:pPr>
        <w:suppressAutoHyphens/>
        <w:ind w:left="720"/>
        <w:jc w:val="both"/>
        <w:rPr>
          <w:lang w:val="bg-BG" w:eastAsia="bg-BG"/>
        </w:rPr>
      </w:pPr>
      <w:r w:rsidRPr="00FE60A9">
        <w:rPr>
          <w:lang w:val="bg-BG" w:eastAsia="bg-BG"/>
        </w:rPr>
        <w:t xml:space="preserve">           а</w:t>
      </w:r>
      <w:r w:rsidRPr="00FE60A9">
        <w:rPr>
          <w:lang w:eastAsia="bg-BG"/>
        </w:rPr>
        <w:t xml:space="preserve">.) за новия подизпълнител не са налице основанията за отстраняване в </w:t>
      </w:r>
      <w:r w:rsidRPr="00FE60A9">
        <w:rPr>
          <w:lang w:val="bg-BG" w:eastAsia="bg-BG"/>
        </w:rPr>
        <w:t xml:space="preserve">              </w:t>
      </w:r>
      <w:r w:rsidRPr="00FE60A9">
        <w:rPr>
          <w:lang w:eastAsia="bg-BG"/>
        </w:rPr>
        <w:t>процедурата;</w:t>
      </w:r>
    </w:p>
    <w:p w:rsidR="002D3F32" w:rsidRPr="00FE60A9" w:rsidRDefault="002D3F32" w:rsidP="002D3F32">
      <w:pPr>
        <w:suppressAutoHyphens/>
        <w:ind w:left="720"/>
        <w:jc w:val="both"/>
        <w:rPr>
          <w:lang w:val="bg-BG" w:eastAsia="bg-BG"/>
        </w:rPr>
      </w:pPr>
      <w:r w:rsidRPr="00FE60A9">
        <w:rPr>
          <w:lang w:val="bg-BG" w:eastAsia="bg-BG"/>
        </w:rPr>
        <w:t xml:space="preserve">          б</w:t>
      </w:r>
      <w:r w:rsidRPr="00FE60A9">
        <w:rPr>
          <w:lang w:eastAsia="bg-BG"/>
        </w:rPr>
        <w:t>.)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2D3F32" w:rsidRPr="00FE60A9" w:rsidRDefault="002D3F32" w:rsidP="002D3F32">
      <w:pPr>
        <w:suppressAutoHyphens/>
        <w:ind w:left="720"/>
        <w:jc w:val="both"/>
        <w:rPr>
          <w:lang w:val="bg-BG" w:eastAsia="bg-BG"/>
        </w:rPr>
      </w:pPr>
      <w:r w:rsidRPr="00FE60A9">
        <w:rPr>
          <w:lang w:val="bg-BG" w:eastAsia="bg-BG"/>
        </w:rPr>
        <w:t xml:space="preserve">      5.</w:t>
      </w:r>
      <w:r w:rsidRPr="00FE60A9">
        <w:rPr>
          <w:lang w:eastAsia="bg-BG"/>
        </w:rPr>
        <w:t xml:space="preserve"> При</w:t>
      </w:r>
      <w:r w:rsidRPr="00FE60A9">
        <w:rPr>
          <w:lang w:val="bg-BG" w:eastAsia="bg-BG"/>
        </w:rPr>
        <w:t xml:space="preserve">  </w:t>
      </w:r>
      <w:r w:rsidRPr="00FE60A9">
        <w:rPr>
          <w:lang w:eastAsia="bg-BG"/>
        </w:rPr>
        <w:t xml:space="preserve"> замяна </w:t>
      </w:r>
      <w:r w:rsidRPr="00FE60A9">
        <w:rPr>
          <w:lang w:val="bg-BG" w:eastAsia="bg-BG"/>
        </w:rPr>
        <w:t xml:space="preserve">  </w:t>
      </w:r>
      <w:r w:rsidRPr="00FE60A9">
        <w:rPr>
          <w:lang w:eastAsia="bg-BG"/>
        </w:rPr>
        <w:t xml:space="preserve">или </w:t>
      </w:r>
      <w:r w:rsidRPr="00FE60A9">
        <w:rPr>
          <w:lang w:val="bg-BG" w:eastAsia="bg-BG"/>
        </w:rPr>
        <w:t xml:space="preserve">  </w:t>
      </w:r>
      <w:r w:rsidRPr="00FE60A9">
        <w:rPr>
          <w:lang w:eastAsia="bg-BG"/>
        </w:rPr>
        <w:t xml:space="preserve">включване </w:t>
      </w:r>
      <w:r w:rsidRPr="00FE60A9">
        <w:rPr>
          <w:lang w:val="bg-BG" w:eastAsia="bg-BG"/>
        </w:rPr>
        <w:t xml:space="preserve">  н</w:t>
      </w:r>
      <w:r w:rsidRPr="00FE60A9">
        <w:rPr>
          <w:lang w:eastAsia="bg-BG"/>
        </w:rPr>
        <w:t xml:space="preserve">а </w:t>
      </w:r>
      <w:r w:rsidRPr="00FE60A9">
        <w:rPr>
          <w:lang w:val="bg-BG" w:eastAsia="bg-BG"/>
        </w:rPr>
        <w:t xml:space="preserve">  </w:t>
      </w:r>
      <w:r w:rsidRPr="00FE60A9">
        <w:rPr>
          <w:lang w:eastAsia="bg-BG"/>
        </w:rPr>
        <w:t xml:space="preserve">подизпълнител </w:t>
      </w:r>
      <w:r w:rsidRPr="00FE60A9">
        <w:rPr>
          <w:lang w:val="bg-BG" w:eastAsia="bg-BG"/>
        </w:rPr>
        <w:t xml:space="preserve">  </w:t>
      </w:r>
      <w:r w:rsidRPr="00FE60A9">
        <w:rPr>
          <w:lang w:val="bg-BG" w:eastAsia="ar-SA"/>
        </w:rPr>
        <w:t>Изпълнителят</w:t>
      </w:r>
      <w:r w:rsidRPr="00FE60A9">
        <w:rPr>
          <w:lang w:eastAsia="bg-BG"/>
        </w:rPr>
        <w:t xml:space="preserve"> </w:t>
      </w:r>
    </w:p>
    <w:p w:rsidR="002D3F32" w:rsidRPr="00FE60A9" w:rsidRDefault="002D3F32" w:rsidP="002D3F32">
      <w:pPr>
        <w:suppressAutoHyphens/>
        <w:ind w:left="720"/>
        <w:jc w:val="both"/>
        <w:rPr>
          <w:lang w:val="bg-BG" w:eastAsia="bg-BG"/>
        </w:rPr>
      </w:pPr>
      <w:r w:rsidRPr="00FE60A9">
        <w:rPr>
          <w:lang w:val="bg-BG" w:eastAsia="bg-BG"/>
        </w:rPr>
        <w:t xml:space="preserve">          п</w:t>
      </w:r>
      <w:r w:rsidRPr="00FE60A9">
        <w:rPr>
          <w:lang w:eastAsia="bg-BG"/>
        </w:rPr>
        <w:t>редставя</w:t>
      </w:r>
      <w:r w:rsidRPr="00FE60A9">
        <w:rPr>
          <w:lang w:val="bg-BG" w:eastAsia="bg-BG"/>
        </w:rPr>
        <w:t xml:space="preserve">  </w:t>
      </w:r>
      <w:r w:rsidRPr="00FE60A9">
        <w:rPr>
          <w:lang w:eastAsia="bg-BG"/>
        </w:rPr>
        <w:t xml:space="preserve"> на</w:t>
      </w:r>
      <w:r w:rsidRPr="00FE60A9">
        <w:rPr>
          <w:lang w:val="bg-BG" w:eastAsia="bg-BG"/>
        </w:rPr>
        <w:t xml:space="preserve">  </w:t>
      </w:r>
      <w:r w:rsidRPr="00FE60A9">
        <w:rPr>
          <w:lang w:eastAsia="bg-BG"/>
        </w:rPr>
        <w:t xml:space="preserve"> </w:t>
      </w:r>
      <w:r w:rsidRPr="00FE60A9">
        <w:rPr>
          <w:lang w:val="bg-BG" w:eastAsia="ar-SA"/>
        </w:rPr>
        <w:t>Възложителя</w:t>
      </w:r>
      <w:r w:rsidRPr="00FE60A9">
        <w:rPr>
          <w:lang w:eastAsia="bg-BG"/>
        </w:rPr>
        <w:t xml:space="preserve"> всички </w:t>
      </w:r>
      <w:r w:rsidRPr="00FE60A9">
        <w:rPr>
          <w:lang w:val="bg-BG" w:eastAsia="bg-BG"/>
        </w:rPr>
        <w:t xml:space="preserve">  </w:t>
      </w:r>
      <w:r w:rsidRPr="00FE60A9">
        <w:rPr>
          <w:lang w:eastAsia="bg-BG"/>
        </w:rPr>
        <w:t>документи,</w:t>
      </w:r>
      <w:r w:rsidRPr="00FE60A9">
        <w:rPr>
          <w:lang w:val="bg-BG" w:eastAsia="bg-BG"/>
        </w:rPr>
        <w:t xml:space="preserve">  </w:t>
      </w:r>
      <w:r w:rsidRPr="00FE60A9">
        <w:rPr>
          <w:lang w:eastAsia="bg-BG"/>
        </w:rPr>
        <w:t xml:space="preserve">които </w:t>
      </w:r>
      <w:r w:rsidRPr="00FE60A9">
        <w:rPr>
          <w:lang w:val="bg-BG" w:eastAsia="bg-BG"/>
        </w:rPr>
        <w:t xml:space="preserve">   </w:t>
      </w:r>
      <w:r w:rsidRPr="00FE60A9">
        <w:rPr>
          <w:lang w:eastAsia="bg-BG"/>
        </w:rPr>
        <w:t>доказват</w:t>
      </w:r>
    </w:p>
    <w:p w:rsidR="002D3F32" w:rsidRDefault="002D3F32" w:rsidP="002D3F32">
      <w:pPr>
        <w:suppressAutoHyphens/>
        <w:ind w:left="720"/>
        <w:jc w:val="both"/>
        <w:rPr>
          <w:lang w:val="bg-BG" w:eastAsia="bg-BG"/>
        </w:rPr>
      </w:pPr>
      <w:r w:rsidRPr="00FE60A9">
        <w:rPr>
          <w:lang w:val="bg-BG" w:eastAsia="bg-BG"/>
        </w:rPr>
        <w:t xml:space="preserve">          </w:t>
      </w:r>
      <w:r w:rsidRPr="00FE60A9">
        <w:rPr>
          <w:lang w:eastAsia="bg-BG"/>
        </w:rPr>
        <w:t>изпълнението на условията по</w:t>
      </w:r>
      <w:r w:rsidRPr="00FE60A9">
        <w:rPr>
          <w:lang w:val="bg-BG" w:eastAsia="bg-BG"/>
        </w:rPr>
        <w:t xml:space="preserve"> т.4,</w:t>
      </w:r>
      <w:r w:rsidRPr="00FE60A9">
        <w:rPr>
          <w:lang w:eastAsia="bg-BG"/>
        </w:rPr>
        <w:t xml:space="preserve"> ал.</w:t>
      </w:r>
      <w:r w:rsidRPr="00FE60A9">
        <w:rPr>
          <w:lang w:val="bg-BG" w:eastAsia="bg-BG"/>
        </w:rPr>
        <w:t>2</w:t>
      </w:r>
      <w:r w:rsidRPr="00FE60A9">
        <w:rPr>
          <w:lang w:eastAsia="bg-BG"/>
        </w:rPr>
        <w:t xml:space="preserve">. </w:t>
      </w:r>
    </w:p>
    <w:p w:rsidR="002D3F32" w:rsidRPr="00D92C5D" w:rsidRDefault="002D3F32" w:rsidP="002D3F32">
      <w:pPr>
        <w:suppressAutoHyphens/>
        <w:ind w:left="1418" w:hanging="284"/>
        <w:jc w:val="both"/>
        <w:rPr>
          <w:lang w:val="bg-BG" w:eastAsia="bg-BG"/>
        </w:rPr>
      </w:pPr>
      <w:r w:rsidRPr="00FE60A9">
        <w:rPr>
          <w:lang w:val="bg-BG" w:eastAsia="bg-BG"/>
        </w:rPr>
        <w:lastRenderedPageBreak/>
        <w:t>6.</w:t>
      </w:r>
      <w:r w:rsidRPr="00FE60A9">
        <w:rPr>
          <w:lang w:eastAsia="bg-BG"/>
        </w:rPr>
        <w:t xml:space="preserve"> Приемането на работи от </w:t>
      </w:r>
      <w:r w:rsidRPr="00FE60A9">
        <w:rPr>
          <w:lang w:val="bg-BG" w:eastAsia="ar-SA"/>
        </w:rPr>
        <w:t>Възложителя</w:t>
      </w:r>
      <w:r w:rsidRPr="00FE60A9">
        <w:rPr>
          <w:lang w:eastAsia="bg-BG"/>
        </w:rPr>
        <w:t xml:space="preserve">, за които е сключен договор </w:t>
      </w:r>
      <w:r w:rsidRPr="00FE60A9">
        <w:rPr>
          <w:lang w:val="bg-BG" w:eastAsia="bg-BG"/>
        </w:rPr>
        <w:t xml:space="preserve">  </w:t>
      </w:r>
      <w:r w:rsidRPr="00FE60A9">
        <w:rPr>
          <w:lang w:eastAsia="bg-BG"/>
        </w:rPr>
        <w:t xml:space="preserve">за подизпълнение се извършва в присъствието на </w:t>
      </w:r>
      <w:r w:rsidRPr="00FE60A9">
        <w:rPr>
          <w:lang w:val="bg-BG" w:eastAsia="ar-SA"/>
        </w:rPr>
        <w:t>Изпълнителя</w:t>
      </w:r>
      <w:r w:rsidRPr="00FE60A9">
        <w:rPr>
          <w:lang w:eastAsia="bg-BG"/>
        </w:rPr>
        <w:t xml:space="preserve"> и подизпълнителя.</w:t>
      </w:r>
    </w:p>
    <w:p w:rsidR="002D3F32" w:rsidRPr="00D92C5D" w:rsidRDefault="002D3F32" w:rsidP="002D3F32">
      <w:pPr>
        <w:jc w:val="both"/>
        <w:rPr>
          <w:rFonts w:cs="Arial"/>
          <w:bCs/>
          <w:lang w:val="bg-BG" w:eastAsia="bg-BG"/>
        </w:rPr>
      </w:pPr>
      <w:r w:rsidRPr="00D92C5D">
        <w:rPr>
          <w:rFonts w:cs="Arial"/>
          <w:bCs/>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2D3F32" w:rsidRPr="00D92C5D" w:rsidRDefault="002D3F32" w:rsidP="002D3F32">
      <w:pPr>
        <w:ind w:firstLine="720"/>
        <w:jc w:val="both"/>
        <w:rPr>
          <w:rFonts w:cs="Arial"/>
          <w:bCs/>
          <w:lang w:val="bg-BG" w:eastAsia="bg-BG"/>
        </w:rPr>
      </w:pPr>
      <w:r w:rsidRPr="00D92C5D">
        <w:rPr>
          <w:rFonts w:cs="Arial"/>
          <w:bCs/>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2D3F32" w:rsidRPr="00D92C5D" w:rsidRDefault="002D3F32" w:rsidP="002D3F32">
      <w:pPr>
        <w:ind w:firstLine="720"/>
        <w:jc w:val="both"/>
        <w:rPr>
          <w:rFonts w:cs="Arial"/>
          <w:bCs/>
          <w:lang w:val="bg-BG" w:eastAsia="bg-BG"/>
        </w:rPr>
      </w:pPr>
      <w:r w:rsidRPr="00D92C5D">
        <w:rPr>
          <w:rFonts w:cs="Arial"/>
          <w:bCs/>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2D3F32" w:rsidRPr="00D92C5D" w:rsidRDefault="002D3F32" w:rsidP="002D3F32">
      <w:pPr>
        <w:ind w:firstLine="720"/>
        <w:jc w:val="both"/>
        <w:rPr>
          <w:lang w:eastAsia="bg-BG"/>
        </w:rPr>
      </w:pPr>
      <w:r w:rsidRPr="00D92C5D">
        <w:rPr>
          <w:rFonts w:cs="Arial"/>
          <w:bCs/>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D92C5D">
        <w:rPr>
          <w:vanish/>
          <w:lang w:eastAsia="bg-BG"/>
        </w:rPr>
        <w:t>    </w:t>
      </w:r>
    </w:p>
    <w:p w:rsidR="002D3F32" w:rsidRPr="00FE60A9" w:rsidRDefault="002D3F32" w:rsidP="002D3F32">
      <w:pPr>
        <w:suppressAutoHyphens/>
        <w:ind w:firstLine="720"/>
        <w:jc w:val="both"/>
        <w:rPr>
          <w:lang w:val="bg-BG" w:eastAsia="ar-SA"/>
        </w:rPr>
      </w:pPr>
      <w:r w:rsidRPr="00FE60A9">
        <w:rPr>
          <w:lang w:val="bg-BG" w:eastAsia="ar-SA"/>
        </w:rPr>
        <w:t>Чл. 7. (1) Изпълнителят гарантира, че доставеното оборудване съответства на изискванията на Възложителя и спецификацията на офертата.</w:t>
      </w:r>
    </w:p>
    <w:p w:rsidR="002D3F32" w:rsidRPr="00FE60A9" w:rsidRDefault="002D3F32" w:rsidP="002D3F32">
      <w:pPr>
        <w:suppressAutoHyphens/>
        <w:ind w:firstLine="709"/>
        <w:jc w:val="both"/>
        <w:rPr>
          <w:lang w:val="bg-BG" w:eastAsia="ar-SA"/>
        </w:rPr>
      </w:pPr>
      <w:r w:rsidRPr="00FE60A9">
        <w:rPr>
          <w:lang w:val="bg-BG" w:eastAsia="ar-SA"/>
        </w:rPr>
        <w:t>(2) В случай, че доставеното оборудване или част от него не съответства на техническата спецификация в срок 10 дни, Изпълнителят е длъжен да замени оборудването с такова отговарящо на уговорените изисквания.</w:t>
      </w:r>
    </w:p>
    <w:p w:rsidR="002D3F32" w:rsidRPr="00FE60A9" w:rsidRDefault="002D3F32" w:rsidP="002D3F32">
      <w:pPr>
        <w:suppressAutoHyphens/>
        <w:ind w:firstLine="720"/>
        <w:jc w:val="both"/>
        <w:rPr>
          <w:lang w:val="bg-BG" w:eastAsia="ar-SA"/>
        </w:rPr>
      </w:pPr>
      <w:r w:rsidRPr="00FE60A9">
        <w:rPr>
          <w:lang w:val="bg-BG" w:eastAsia="ar-SA"/>
        </w:rPr>
        <w:t>Чл. 8. Изпълнителят има право при точно изпълнение на задълженията си по този договор да получи уговорената цена в установения срок.</w:t>
      </w:r>
    </w:p>
    <w:p w:rsidR="002D3F32" w:rsidRPr="00FE60A9" w:rsidRDefault="002D3F32" w:rsidP="002D3F32">
      <w:pPr>
        <w:suppressAutoHyphens/>
        <w:ind w:firstLine="720"/>
        <w:jc w:val="both"/>
        <w:rPr>
          <w:lang w:val="bg-BG" w:eastAsia="ar-SA"/>
        </w:rPr>
      </w:pPr>
      <w:r w:rsidRPr="00FE60A9">
        <w:rPr>
          <w:lang w:val="bg-BG" w:eastAsia="ar-SA"/>
        </w:rPr>
        <w:t>Чл. 9</w:t>
      </w:r>
      <w:r w:rsidRPr="00FE60A9">
        <w:rPr>
          <w:lang w:val="ru-RU" w:eastAsia="ar-SA"/>
        </w:rPr>
        <w:t xml:space="preserve">. </w:t>
      </w:r>
      <w:r w:rsidRPr="00FE60A9">
        <w:rPr>
          <w:lang w:val="bg-BG" w:eastAsia="ar-SA"/>
        </w:rPr>
        <w:t>Страните си оказват взаимно сътрудничество при изпълнение на поетите задължения.</w:t>
      </w:r>
    </w:p>
    <w:p w:rsidR="002D3F32" w:rsidRPr="00FE60A9" w:rsidRDefault="002D3F32" w:rsidP="002D3F32">
      <w:pPr>
        <w:suppressAutoHyphens/>
        <w:ind w:left="1418" w:hanging="284"/>
        <w:jc w:val="both"/>
        <w:rPr>
          <w:lang w:eastAsia="bg-BG"/>
        </w:rPr>
      </w:pPr>
      <w:r w:rsidRPr="00FE60A9">
        <w:rPr>
          <w:vanish/>
          <w:lang w:eastAsia="bg-BG"/>
        </w:rPr>
        <w:t>    </w:t>
      </w:r>
    </w:p>
    <w:p w:rsidR="002D3F32" w:rsidRPr="00FE60A9" w:rsidRDefault="002D3F32" w:rsidP="002D3F32">
      <w:pPr>
        <w:shd w:val="clear" w:color="auto" w:fill="FFFFFF"/>
        <w:suppressAutoHyphens/>
        <w:spacing w:line="274" w:lineRule="exact"/>
        <w:ind w:right="14"/>
        <w:jc w:val="center"/>
        <w:rPr>
          <w:b/>
          <w:color w:val="000000"/>
          <w:spacing w:val="-5"/>
          <w:lang w:val="ru-RU" w:eastAsia="ar-SA"/>
        </w:rPr>
      </w:pPr>
      <w:r w:rsidRPr="00FE60A9">
        <w:rPr>
          <w:b/>
          <w:color w:val="000000"/>
          <w:spacing w:val="-5"/>
          <w:lang w:val="ru-RU" w:eastAsia="ar-SA"/>
        </w:rPr>
        <w:t>ІV. ПРАВА И ЗАДЪЛЖЕНИЯ НА ВЪЗЛОЖИТЕЛЯ</w:t>
      </w:r>
    </w:p>
    <w:p w:rsidR="002D3F32" w:rsidRPr="00FE60A9" w:rsidRDefault="002D3F32" w:rsidP="002D3F32">
      <w:pPr>
        <w:suppressAutoHyphens/>
        <w:ind w:firstLine="720"/>
        <w:jc w:val="both"/>
        <w:rPr>
          <w:b/>
          <w:lang w:val="bg-BG" w:eastAsia="ar-SA"/>
        </w:rPr>
      </w:pPr>
      <w:r w:rsidRPr="00FE60A9">
        <w:rPr>
          <w:lang w:val="bg-BG" w:eastAsia="ar-SA"/>
        </w:rPr>
        <w:t>Чл. 10. (1) Възложителят е длъжен да заплати на Изпълнителя договорената цена в уговорените срокове и съобразно условията на договора.</w:t>
      </w:r>
    </w:p>
    <w:p w:rsidR="002D3F32" w:rsidRPr="00FE60A9" w:rsidRDefault="002D3F32" w:rsidP="002D3F32">
      <w:pPr>
        <w:suppressAutoHyphens/>
        <w:ind w:firstLine="720"/>
        <w:jc w:val="both"/>
        <w:rPr>
          <w:lang w:val="bg-BG" w:eastAsia="ar-SA"/>
        </w:rPr>
      </w:pPr>
      <w:r w:rsidRPr="00FE60A9">
        <w:rPr>
          <w:lang w:val="bg-BG" w:eastAsia="ar-SA"/>
        </w:rPr>
        <w:t>(2) В рамките на гаранционния срок, Възложителят се задължава:</w:t>
      </w:r>
    </w:p>
    <w:p w:rsidR="002D3F32" w:rsidRPr="00FE60A9" w:rsidRDefault="002D3F32" w:rsidP="002D3F32">
      <w:pPr>
        <w:numPr>
          <w:ilvl w:val="0"/>
          <w:numId w:val="35"/>
        </w:numPr>
        <w:suppressAutoHyphens/>
        <w:jc w:val="both"/>
        <w:rPr>
          <w:lang w:val="bg-BG" w:eastAsia="ar-SA"/>
        </w:rPr>
      </w:pPr>
      <w:r w:rsidRPr="00FE60A9">
        <w:rPr>
          <w:lang w:val="bg-BG" w:eastAsia="ar-SA"/>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писмо, факс или имейл. Заявката се подава от упълномощено от Възложителя длъжностно лице.</w:t>
      </w:r>
    </w:p>
    <w:p w:rsidR="002D3F32" w:rsidRPr="00FE60A9" w:rsidRDefault="002D3F32" w:rsidP="002D3F32">
      <w:pPr>
        <w:numPr>
          <w:ilvl w:val="0"/>
          <w:numId w:val="35"/>
        </w:numPr>
        <w:suppressAutoHyphens/>
        <w:jc w:val="both"/>
        <w:rPr>
          <w:lang w:val="bg-BG" w:eastAsia="ar-SA"/>
        </w:rPr>
      </w:pPr>
      <w:r w:rsidRPr="00FE60A9">
        <w:rPr>
          <w:lang w:val="bg-BG" w:eastAsia="ar-SA"/>
        </w:rPr>
        <w:t>да не допуска ползване или техническо обслужване на оборудването от трета страна без писмено съгласие на Изпълнителя в рамките на гаранционния срок.</w:t>
      </w:r>
    </w:p>
    <w:p w:rsidR="002D3F32" w:rsidRPr="00FE60A9" w:rsidRDefault="002D3F32" w:rsidP="002D3F32">
      <w:pPr>
        <w:numPr>
          <w:ilvl w:val="0"/>
          <w:numId w:val="35"/>
        </w:numPr>
        <w:suppressAutoHyphens/>
        <w:jc w:val="both"/>
        <w:rPr>
          <w:lang w:val="bg-BG" w:eastAsia="ar-SA"/>
        </w:rPr>
      </w:pPr>
      <w:r w:rsidRPr="00FE60A9">
        <w:rPr>
          <w:lang w:val="bg-BG" w:eastAsia="ar-SA"/>
        </w:rPr>
        <w:t>при наличие на повреда в доставеното оборудване да осигури достъп на специалистите на Изпълнителя.</w:t>
      </w:r>
    </w:p>
    <w:p w:rsidR="002D3F32" w:rsidRPr="00FE60A9" w:rsidRDefault="002D3F32" w:rsidP="002D3F32">
      <w:pPr>
        <w:suppressAutoHyphens/>
        <w:ind w:firstLine="720"/>
        <w:jc w:val="both"/>
        <w:rPr>
          <w:lang w:val="bg-BG" w:eastAsia="ar-SA"/>
        </w:rPr>
      </w:pPr>
      <w:r w:rsidRPr="00FE60A9">
        <w:rPr>
          <w:lang w:val="bg-BG" w:eastAsia="ar-SA"/>
        </w:rPr>
        <w:t>Чл. 11. Възложителят има право:</w:t>
      </w:r>
    </w:p>
    <w:p w:rsidR="002D3F32" w:rsidRPr="00FE60A9" w:rsidRDefault="002D3F32" w:rsidP="002D3F32">
      <w:pPr>
        <w:numPr>
          <w:ilvl w:val="0"/>
          <w:numId w:val="36"/>
        </w:numPr>
        <w:suppressAutoHyphens/>
        <w:jc w:val="both"/>
        <w:rPr>
          <w:lang w:val="bg-BG" w:eastAsia="ar-SA"/>
        </w:rPr>
      </w:pPr>
      <w:r w:rsidRPr="00FE60A9">
        <w:rPr>
          <w:lang w:val="bg-BG" w:eastAsia="ar-SA"/>
        </w:rPr>
        <w:t>да получи правото на собственост върху оборудването предмет на договора, след заплащане на договорената цена и подписването на приемателно - предавателен протокол.</w:t>
      </w:r>
    </w:p>
    <w:p w:rsidR="002D3F32" w:rsidRPr="00FE60A9" w:rsidRDefault="002D3F32" w:rsidP="002D3F32">
      <w:pPr>
        <w:numPr>
          <w:ilvl w:val="0"/>
          <w:numId w:val="36"/>
        </w:numPr>
        <w:suppressAutoHyphens/>
        <w:jc w:val="both"/>
        <w:rPr>
          <w:lang w:val="bg-BG" w:eastAsia="ar-SA"/>
        </w:rPr>
      </w:pPr>
      <w:r w:rsidRPr="00FE60A9">
        <w:rPr>
          <w:lang w:val="bg-BG" w:eastAsia="ar-SA"/>
        </w:rPr>
        <w:t xml:space="preserve">да уведоми Изпълнителя в срок до 30 дни след </w:t>
      </w:r>
      <w:r w:rsidRPr="00FE60A9">
        <w:rPr>
          <w:lang w:val="ru-RU" w:eastAsia="ar-SA"/>
        </w:rPr>
        <w:t>доставката</w:t>
      </w:r>
      <w:r w:rsidRPr="00FE60A9">
        <w:rPr>
          <w:lang w:val="bg-BG" w:eastAsia="ar-SA"/>
        </w:rPr>
        <w:t xml:space="preserve"> за забелязани недостатъци или несъответствия с оферираните технически спецификации и да иска тази техника да бъде заменена със съответстваща на договореното;</w:t>
      </w:r>
    </w:p>
    <w:p w:rsidR="002D3F32" w:rsidRPr="00FE60A9" w:rsidRDefault="002D3F32" w:rsidP="002D3F32">
      <w:pPr>
        <w:numPr>
          <w:ilvl w:val="0"/>
          <w:numId w:val="36"/>
        </w:numPr>
        <w:suppressAutoHyphens/>
        <w:jc w:val="both"/>
        <w:rPr>
          <w:lang w:val="bg-BG" w:eastAsia="ar-SA"/>
        </w:rPr>
      </w:pPr>
      <w:r w:rsidRPr="00FE60A9">
        <w:rPr>
          <w:lang w:val="bg-BG" w:eastAsia="ar-SA"/>
        </w:rPr>
        <w:t>да рекламира техниката пред Изпълнителя в срок от 10 дни от установяването на дефекти правещи я негодна за ползване.</w:t>
      </w:r>
    </w:p>
    <w:p w:rsidR="002D3F32" w:rsidRPr="00FE60A9" w:rsidRDefault="002D3F32" w:rsidP="002D3F32">
      <w:pPr>
        <w:numPr>
          <w:ilvl w:val="0"/>
          <w:numId w:val="36"/>
        </w:numPr>
        <w:suppressAutoHyphens/>
        <w:jc w:val="both"/>
        <w:rPr>
          <w:lang w:val="bg-BG" w:eastAsia="ar-SA"/>
        </w:rPr>
      </w:pPr>
      <w:r w:rsidRPr="00FE60A9">
        <w:rPr>
          <w:lang w:val="bg-BG" w:eastAsia="ar-SA"/>
        </w:rPr>
        <w:t>ако по време на гаранционния срок се установи еднороден дефект на компоненти и това е установено на не по - малко от 20% от обекта на поръчката за съответната обособена позиция, да поиска от Изпълнителя да подмени дефектния компонент и на другите обекти на поръчката, които не са проявили още дефекта.</w:t>
      </w:r>
    </w:p>
    <w:p w:rsidR="002D3F32" w:rsidRPr="00FE60A9" w:rsidRDefault="002D3F32" w:rsidP="002D3F32">
      <w:pPr>
        <w:shd w:val="clear" w:color="auto" w:fill="FFFFFF"/>
        <w:suppressAutoHyphens/>
        <w:spacing w:before="281"/>
        <w:ind w:left="943"/>
        <w:jc w:val="center"/>
        <w:rPr>
          <w:b/>
          <w:color w:val="000000"/>
          <w:spacing w:val="-5"/>
          <w:lang w:val="ru-RU" w:eastAsia="ar-SA"/>
        </w:rPr>
      </w:pPr>
      <w:r w:rsidRPr="00FE60A9">
        <w:rPr>
          <w:b/>
          <w:color w:val="000000"/>
          <w:spacing w:val="-5"/>
          <w:lang w:eastAsia="ar-SA"/>
        </w:rPr>
        <w:t>V</w:t>
      </w:r>
      <w:r w:rsidRPr="00FE60A9">
        <w:rPr>
          <w:b/>
          <w:color w:val="000000"/>
          <w:spacing w:val="-5"/>
          <w:lang w:val="ru-RU" w:eastAsia="ar-SA"/>
        </w:rPr>
        <w:t>. ПРИЕМАНЕ НА РАБОТАТА</w:t>
      </w:r>
    </w:p>
    <w:p w:rsidR="002D3F32" w:rsidRPr="00FE60A9" w:rsidRDefault="002D3F32" w:rsidP="002D3F32">
      <w:pPr>
        <w:suppressAutoHyphens/>
        <w:ind w:firstLine="720"/>
        <w:jc w:val="both"/>
        <w:rPr>
          <w:lang w:val="bg-BG" w:eastAsia="ar-SA"/>
        </w:rPr>
      </w:pPr>
      <w:r w:rsidRPr="00FE60A9">
        <w:rPr>
          <w:lang w:val="bg-BG" w:eastAsia="ar-SA"/>
        </w:rPr>
        <w:lastRenderedPageBreak/>
        <w:t>Чл. 12. Доставката и въвеждането в експлоатация (при необходимост) на оборудването ще бъдат приети от определени от Възложителя длъжностни лица.</w:t>
      </w:r>
    </w:p>
    <w:p w:rsidR="002D3F32" w:rsidRPr="00FE60A9" w:rsidRDefault="002D3F32" w:rsidP="002D3F32">
      <w:pPr>
        <w:suppressAutoHyphens/>
        <w:ind w:firstLine="720"/>
        <w:jc w:val="both"/>
        <w:rPr>
          <w:lang w:val="bg-BG" w:eastAsia="ar-SA"/>
        </w:rPr>
      </w:pPr>
      <w:r w:rsidRPr="00FE60A9">
        <w:rPr>
          <w:lang w:val="bg-BG" w:eastAsia="ar-SA"/>
        </w:rPr>
        <w:t>Чл. 13.</w:t>
      </w:r>
      <w:r w:rsidRPr="00FE60A9">
        <w:rPr>
          <w:lang w:val="ru-RU" w:eastAsia="ar-SA"/>
        </w:rPr>
        <w:t xml:space="preserve"> </w:t>
      </w:r>
      <w:r w:rsidRPr="00FE60A9">
        <w:rPr>
          <w:lang w:val="bg-BG" w:eastAsia="ar-SA"/>
        </w:rPr>
        <w:t>Приемането на стоката се извършва според условията за изпълнение на поръчката на адреса на УНСС с приемателно - предавателен протокол, подписан от страните по договора.</w:t>
      </w:r>
    </w:p>
    <w:p w:rsidR="002D3F32" w:rsidRPr="00FE60A9" w:rsidRDefault="002D3F32" w:rsidP="002D3F32">
      <w:pPr>
        <w:suppressAutoHyphens/>
        <w:ind w:firstLine="720"/>
        <w:jc w:val="both"/>
        <w:rPr>
          <w:lang w:val="bg-BG" w:eastAsia="ar-SA"/>
        </w:rPr>
      </w:pPr>
      <w:r w:rsidRPr="00FE60A9">
        <w:rPr>
          <w:lang w:val="bg-BG" w:eastAsia="ar-SA"/>
        </w:rPr>
        <w:t xml:space="preserve">Чл. </w:t>
      </w:r>
      <w:r w:rsidRPr="00FE60A9">
        <w:rPr>
          <w:lang w:val="ru-RU" w:eastAsia="ar-SA"/>
        </w:rPr>
        <w:t>14.</w:t>
      </w:r>
      <w:r w:rsidRPr="00FE60A9">
        <w:rPr>
          <w:lang w:val="bg-BG" w:eastAsia="ar-SA"/>
        </w:rPr>
        <w:t xml:space="preserve"> При приемането на оборудването, представител на Възложителя проверява количеството, външния вид и техническите характеристики на стоката в присъствие на упълномощен представител на Изпълнителя. </w:t>
      </w:r>
    </w:p>
    <w:p w:rsidR="002D3F32" w:rsidRPr="00FE60A9" w:rsidRDefault="002D3F32" w:rsidP="002D3F32">
      <w:pPr>
        <w:suppressAutoHyphens/>
        <w:ind w:firstLine="720"/>
        <w:jc w:val="both"/>
        <w:rPr>
          <w:lang w:val="bg-BG" w:eastAsia="ar-SA"/>
        </w:rPr>
      </w:pPr>
      <w:r w:rsidRPr="00FE60A9">
        <w:rPr>
          <w:lang w:val="bg-BG" w:eastAsia="ar-SA"/>
        </w:rPr>
        <w:t>Чл. 15. При подписването на протокола се издава гаранционна карта за всяко едно оборудване. В гаранционната карта се описват серийните номера на оборудването. В нея се посочват и данни за контакт.</w:t>
      </w:r>
    </w:p>
    <w:p w:rsidR="002D3F32" w:rsidRPr="00FE60A9" w:rsidRDefault="002D3F32" w:rsidP="002D3F32">
      <w:pPr>
        <w:suppressAutoHyphens/>
        <w:ind w:firstLine="720"/>
        <w:jc w:val="both"/>
        <w:rPr>
          <w:lang w:val="bg-BG" w:eastAsia="ar-SA"/>
        </w:rPr>
      </w:pPr>
      <w:r w:rsidRPr="00FE60A9">
        <w:rPr>
          <w:lang w:val="bg-BG" w:eastAsia="ar-SA"/>
        </w:rPr>
        <w:t>Чл. 16. (1) Възложителят или негов представител има правото на свои разноски да инспектира оборудването, предмет на договора при получаването му, за да потвърди неговото съответствие с договора, за което се съставят съответните протоколи за тестване.</w:t>
      </w:r>
    </w:p>
    <w:p w:rsidR="002D3F32" w:rsidRPr="00FE60A9" w:rsidRDefault="002D3F32" w:rsidP="002D3F32">
      <w:pPr>
        <w:suppressAutoHyphens/>
        <w:ind w:firstLine="720"/>
        <w:jc w:val="both"/>
        <w:rPr>
          <w:lang w:val="bg-BG" w:eastAsia="ar-SA"/>
        </w:rPr>
      </w:pPr>
      <w:r w:rsidRPr="00FE60A9">
        <w:rPr>
          <w:lang w:val="bg-BG" w:eastAsia="ar-SA"/>
        </w:rPr>
        <w:t>(2) Ако инспектираното оборудване не съответства на договора, Възложителят може да откаже приемането му частично или изцяло, а Изпълнителят заменя отказаното оборудване или извършва необходимите промени, за да съответстват на техническите изисквания. Възложителят не дължи на Изпълнителя плащане на замененото оборудване.</w:t>
      </w:r>
    </w:p>
    <w:p w:rsidR="002D3F32" w:rsidRPr="00FE60A9" w:rsidRDefault="002D3F32" w:rsidP="002D3F32">
      <w:pPr>
        <w:suppressAutoHyphens/>
        <w:ind w:firstLine="720"/>
        <w:jc w:val="both"/>
        <w:rPr>
          <w:lang w:val="bg-BG" w:eastAsia="ar-SA"/>
        </w:rPr>
      </w:pPr>
      <w:r w:rsidRPr="00FE60A9">
        <w:rPr>
          <w:lang w:val="bg-BG" w:eastAsia="ar-SA"/>
        </w:rPr>
        <w:t xml:space="preserve">(3) Разпоредбата на ал. 1 и 2 не освобождава по никакъв начин Изпълнителят от гаранционни или други задължения по договора. </w:t>
      </w:r>
    </w:p>
    <w:p w:rsidR="002D3F32" w:rsidRPr="00FE60A9" w:rsidRDefault="002D3F32" w:rsidP="002D3F32">
      <w:pPr>
        <w:suppressAutoHyphens/>
        <w:ind w:firstLine="720"/>
        <w:jc w:val="both"/>
        <w:rPr>
          <w:lang w:val="bg-BG" w:eastAsia="ar-SA"/>
        </w:rPr>
      </w:pPr>
      <w:r w:rsidRPr="00FE60A9">
        <w:rPr>
          <w:lang w:val="bg-BG" w:eastAsia="ar-SA"/>
        </w:rPr>
        <w:t>Чл. 17. Рискът от погиване или повреждане на стоката, предмет на този договор, преминава върху Възложителя от момента на предаването на определеното в договора място на доставката, инсталацията и въвеждане в експлоатация на оборудването, установено с подписването на приемателно-предавателния протокол.</w:t>
      </w:r>
    </w:p>
    <w:p w:rsidR="002D3F32" w:rsidRPr="00FE60A9" w:rsidRDefault="002D3F32" w:rsidP="002D3F32">
      <w:pPr>
        <w:suppressAutoHyphens/>
        <w:rPr>
          <w:b/>
          <w:lang w:val="bg-BG" w:eastAsia="ar-SA"/>
        </w:rPr>
      </w:pPr>
    </w:p>
    <w:p w:rsidR="002D3F32" w:rsidRPr="00FE60A9" w:rsidRDefault="002D3F32" w:rsidP="002D3F32">
      <w:pPr>
        <w:suppressAutoHyphens/>
        <w:ind w:firstLine="720"/>
        <w:jc w:val="center"/>
        <w:rPr>
          <w:sz w:val="28"/>
          <w:szCs w:val="28"/>
          <w:lang w:val="bg-BG" w:eastAsia="ar-SA"/>
        </w:rPr>
      </w:pPr>
      <w:r w:rsidRPr="00FE60A9">
        <w:rPr>
          <w:b/>
          <w:lang w:val="bg-BG" w:eastAsia="ar-SA"/>
        </w:rPr>
        <w:t>VІ. ГАРАНЦИОННО ОБСЛУЖВАНЕ</w:t>
      </w:r>
    </w:p>
    <w:p w:rsidR="002D3F32" w:rsidRPr="00FE60A9" w:rsidRDefault="002D3F32" w:rsidP="002D3F32">
      <w:pPr>
        <w:suppressAutoHyphens/>
        <w:ind w:left="180" w:firstLine="540"/>
        <w:jc w:val="both"/>
        <w:rPr>
          <w:lang w:val="bg-BG" w:eastAsia="ar-SA"/>
        </w:rPr>
      </w:pPr>
      <w:r w:rsidRPr="00FE60A9">
        <w:rPr>
          <w:lang w:val="bg-BG" w:eastAsia="ar-SA"/>
        </w:rPr>
        <w:t>Чл. 18. (1) Гаранционният срок на оборудването е съобразно техническото предложение на Изпълнителя.</w:t>
      </w:r>
    </w:p>
    <w:p w:rsidR="002D3F32" w:rsidRPr="00FE60A9" w:rsidRDefault="002D3F32" w:rsidP="002D3F32">
      <w:pPr>
        <w:suppressAutoHyphens/>
        <w:ind w:left="180" w:firstLine="540"/>
        <w:jc w:val="both"/>
        <w:rPr>
          <w:lang w:val="bg-BG" w:eastAsia="ar-SA"/>
        </w:rPr>
      </w:pPr>
      <w:r w:rsidRPr="00FE60A9">
        <w:rPr>
          <w:lang w:val="bg-BG" w:eastAsia="ar-SA"/>
        </w:rPr>
        <w:t>(2) Срокът за реакция ( регистрация на повредата ) след уведомяване от страна на Възложителя е 2 часа (за всички обособени позиции), в рамките на работното време на Възложителя от 8.00 до 16,45 ч. и до 4 часа в извънработно време на Възложителя за обособена позиция 1.</w:t>
      </w:r>
    </w:p>
    <w:p w:rsidR="002D3F32" w:rsidRPr="00FE60A9" w:rsidRDefault="002D3F32" w:rsidP="002D3F32">
      <w:pPr>
        <w:suppressAutoHyphens/>
        <w:ind w:left="180" w:firstLine="540"/>
        <w:jc w:val="both"/>
        <w:rPr>
          <w:lang w:val="bg-BG" w:eastAsia="ar-SA"/>
        </w:rPr>
      </w:pPr>
      <w:r w:rsidRPr="00FE60A9">
        <w:rPr>
          <w:lang w:val="bg-BG" w:eastAsia="ar-SA"/>
        </w:rPr>
        <w:t>(3) Срокът за отстраняване на проблема е, както следва:</w:t>
      </w:r>
    </w:p>
    <w:p w:rsidR="002D3F32" w:rsidRPr="00FE60A9" w:rsidRDefault="002D3F32" w:rsidP="002D3F32">
      <w:pPr>
        <w:suppressAutoHyphens/>
        <w:ind w:left="142" w:firstLine="567"/>
        <w:jc w:val="both"/>
        <w:rPr>
          <w:lang w:val="bg-BG" w:eastAsia="ar-SA"/>
        </w:rPr>
      </w:pPr>
      <w:r w:rsidRPr="00FE60A9">
        <w:rPr>
          <w:lang w:val="bg-BG" w:eastAsia="ar-SA"/>
        </w:rPr>
        <w:t>1. за обособена позиция 1 - до 1 (един) работен ден от датата на получаване на уведомлението от Възложителя;</w:t>
      </w:r>
    </w:p>
    <w:p w:rsidR="002D3F32" w:rsidRPr="00FE60A9" w:rsidRDefault="002D3F32" w:rsidP="002D3F32">
      <w:pPr>
        <w:suppressAutoHyphens/>
        <w:ind w:left="142" w:firstLine="567"/>
        <w:jc w:val="both"/>
        <w:rPr>
          <w:lang w:val="bg-BG" w:eastAsia="ar-SA"/>
        </w:rPr>
      </w:pPr>
      <w:r w:rsidRPr="00FE60A9">
        <w:rPr>
          <w:lang w:val="bg-BG" w:eastAsia="ar-SA"/>
        </w:rPr>
        <w:t>2. за обособени позиции 2, 3 , 4, 5 и 6  – до 14 (четиринадесет) работни дни от датата на получаване на уведомлението от Възложителя;</w:t>
      </w:r>
    </w:p>
    <w:p w:rsidR="002D3F32" w:rsidRPr="007F6354" w:rsidRDefault="002D3F32" w:rsidP="002D3F32">
      <w:pPr>
        <w:suppressAutoHyphens/>
        <w:ind w:left="142" w:firstLine="567"/>
        <w:jc w:val="both"/>
        <w:rPr>
          <w:lang w:val="bg-BG" w:eastAsia="ar-SA"/>
        </w:rPr>
      </w:pPr>
      <w:r w:rsidRPr="007F6354">
        <w:rPr>
          <w:lang w:val="bg-BG" w:eastAsia="ar-SA"/>
        </w:rPr>
        <w:t xml:space="preserve">(4) При невъзможност в рамките на срока по ал. 3, т. 1, за отстраняване на проблем в дефектирало оборудване от обособена позиция 1, в срок до един работен ден същото се заменя от Изпълнителя с работоспособно от същия или по-висок клас в срок до 5 работни дни. </w:t>
      </w:r>
    </w:p>
    <w:p w:rsidR="002D3F32" w:rsidRPr="007F6354" w:rsidRDefault="002D3F32" w:rsidP="002D3F32">
      <w:pPr>
        <w:suppressAutoHyphens/>
        <w:ind w:left="142" w:firstLine="567"/>
        <w:jc w:val="both"/>
        <w:rPr>
          <w:lang w:val="bg-BG" w:eastAsia="ar-SA"/>
        </w:rPr>
      </w:pPr>
      <w:r w:rsidRPr="007F6354">
        <w:rPr>
          <w:lang w:val="bg-BG" w:eastAsia="ar-SA"/>
        </w:rPr>
        <w:t xml:space="preserve">(5) При невъзможност в рамките на срока по ал. 3, т. 2, за отстраняване на проблема в дефектирало оборудване от обособени позиции 2, 3, 4, 5 и 6, същото се заменя от Изпълнителя с  работоспособно от същия или по-висок клас в срок до 5 работни дни. </w:t>
      </w:r>
    </w:p>
    <w:p w:rsidR="002D3F32" w:rsidRPr="00FE60A9" w:rsidRDefault="002D3F32" w:rsidP="002D3F32">
      <w:pPr>
        <w:tabs>
          <w:tab w:val="left" w:pos="720"/>
        </w:tabs>
        <w:suppressAutoHyphens/>
        <w:jc w:val="both"/>
        <w:rPr>
          <w:lang w:val="bg-BG" w:eastAsia="ar-SA"/>
        </w:rPr>
      </w:pPr>
      <w:r w:rsidRPr="00FE60A9">
        <w:rPr>
          <w:lang w:val="bg-BG" w:eastAsia="ar-SA"/>
        </w:rPr>
        <w:tab/>
        <w:t>Чл. 19. (1) Изпълнителят поема гаранция за качеството на стоката и за годността и за употреба за сроковете посочени в чл. 18, ал. 1 и се задължава:</w:t>
      </w:r>
    </w:p>
    <w:p w:rsidR="002D3F32" w:rsidRPr="00FE60A9" w:rsidRDefault="002D3F32" w:rsidP="002D3F32">
      <w:pPr>
        <w:numPr>
          <w:ilvl w:val="0"/>
          <w:numId w:val="39"/>
        </w:numPr>
        <w:suppressAutoHyphens/>
        <w:jc w:val="both"/>
        <w:rPr>
          <w:lang w:val="bg-BG" w:eastAsia="ar-SA"/>
        </w:rPr>
      </w:pPr>
      <w:r w:rsidRPr="00FE60A9">
        <w:rPr>
          <w:lang w:val="bg-BG" w:eastAsia="ar-SA"/>
        </w:rPr>
        <w:t>да осигури гаранционно обслужване и сервиз.</w:t>
      </w:r>
    </w:p>
    <w:p w:rsidR="002D3F32" w:rsidRPr="00FE60A9" w:rsidRDefault="002D3F32" w:rsidP="002D3F32">
      <w:pPr>
        <w:numPr>
          <w:ilvl w:val="0"/>
          <w:numId w:val="39"/>
        </w:numPr>
        <w:suppressAutoHyphens/>
        <w:jc w:val="both"/>
        <w:rPr>
          <w:lang w:val="bg-BG" w:eastAsia="ar-SA"/>
        </w:rPr>
      </w:pPr>
      <w:r w:rsidRPr="00FE60A9">
        <w:rPr>
          <w:lang w:val="bg-BG" w:eastAsia="ar-SA"/>
        </w:rPr>
        <w:t>да извършва качествено сервизно техническо поддържане и ремонт на доставеното оборудване в съответствие с действащите стандарти.</w:t>
      </w:r>
    </w:p>
    <w:p w:rsidR="002D3F32" w:rsidRPr="00FE60A9" w:rsidRDefault="002D3F32" w:rsidP="002D3F32">
      <w:pPr>
        <w:numPr>
          <w:ilvl w:val="0"/>
          <w:numId w:val="39"/>
        </w:numPr>
        <w:suppressAutoHyphens/>
        <w:jc w:val="both"/>
        <w:rPr>
          <w:lang w:val="bg-BG" w:eastAsia="ar-SA"/>
        </w:rPr>
      </w:pPr>
      <w:r w:rsidRPr="00FE60A9">
        <w:rPr>
          <w:lang w:val="bg-BG" w:eastAsia="ar-SA"/>
        </w:rPr>
        <w:t xml:space="preserve"> да отстранява възникналите при нормалната експлоатация повреди.</w:t>
      </w:r>
    </w:p>
    <w:p w:rsidR="002D3F32" w:rsidRPr="00FE60A9" w:rsidRDefault="002D3F32" w:rsidP="002D3F32">
      <w:pPr>
        <w:numPr>
          <w:ilvl w:val="0"/>
          <w:numId w:val="39"/>
        </w:numPr>
        <w:suppressAutoHyphens/>
        <w:jc w:val="both"/>
        <w:rPr>
          <w:lang w:val="bg-BG" w:eastAsia="ar-SA"/>
        </w:rPr>
      </w:pPr>
      <w:r w:rsidRPr="00FE60A9">
        <w:rPr>
          <w:lang w:val="bg-BG" w:eastAsia="ar-SA"/>
        </w:rPr>
        <w:lastRenderedPageBreak/>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2D3F32" w:rsidRPr="00FE60A9" w:rsidRDefault="002D3F32" w:rsidP="002D3F32">
      <w:pPr>
        <w:suppressAutoHyphens/>
        <w:jc w:val="both"/>
        <w:rPr>
          <w:lang w:val="bg-BG" w:eastAsia="ar-SA"/>
        </w:rPr>
      </w:pPr>
      <w:r w:rsidRPr="00FE60A9">
        <w:rPr>
          <w:lang w:val="bg-BG" w:eastAsia="ar-SA"/>
        </w:rPr>
        <w:tab/>
        <w:t>(2) Изпълнителят не носи отговорност в следните случаи:</w:t>
      </w:r>
    </w:p>
    <w:p w:rsidR="002D3F32" w:rsidRPr="00FE60A9" w:rsidRDefault="002D3F32" w:rsidP="002D3F32">
      <w:pPr>
        <w:numPr>
          <w:ilvl w:val="0"/>
          <w:numId w:val="40"/>
        </w:numPr>
        <w:suppressAutoHyphens/>
        <w:jc w:val="both"/>
        <w:rPr>
          <w:lang w:val="bg-BG" w:eastAsia="ar-SA"/>
        </w:rPr>
      </w:pPr>
      <w:r w:rsidRPr="00FE60A9">
        <w:rPr>
          <w:lang w:val="bg-BG" w:eastAsia="ar-SA"/>
        </w:rPr>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2D3F32" w:rsidRPr="00FE60A9" w:rsidRDefault="002D3F32" w:rsidP="002D3F32">
      <w:pPr>
        <w:numPr>
          <w:ilvl w:val="0"/>
          <w:numId w:val="40"/>
        </w:numPr>
        <w:suppressAutoHyphens/>
        <w:jc w:val="both"/>
        <w:rPr>
          <w:lang w:val="bg-BG" w:eastAsia="ar-SA"/>
        </w:rPr>
      </w:pPr>
      <w:r w:rsidRPr="00FE60A9">
        <w:rPr>
          <w:lang w:val="bg-BG" w:eastAsia="ar-SA"/>
        </w:rPr>
        <w:t>поражения при стихийни бедствия: пожар, земетресение, наводнение, големи колебания в електрическата мрежа, посегателства и др.</w:t>
      </w:r>
    </w:p>
    <w:p w:rsidR="002D3F32" w:rsidRPr="00FE60A9" w:rsidRDefault="002D3F32" w:rsidP="002D3F32">
      <w:pPr>
        <w:suppressAutoHyphens/>
        <w:ind w:firstLine="709"/>
        <w:jc w:val="both"/>
        <w:rPr>
          <w:lang w:val="bg-BG" w:eastAsia="ar-SA"/>
        </w:rPr>
      </w:pPr>
      <w:r w:rsidRPr="00FE60A9">
        <w:rPr>
          <w:lang w:val="bg-BG" w:eastAsia="ar-SA"/>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2D3F32" w:rsidRPr="00FE60A9" w:rsidRDefault="002D3F32" w:rsidP="002D3F32">
      <w:pPr>
        <w:suppressAutoHyphens/>
        <w:ind w:firstLine="720"/>
        <w:jc w:val="both"/>
        <w:rPr>
          <w:lang w:val="bg-BG" w:eastAsia="ar-SA"/>
        </w:rPr>
      </w:pPr>
      <w:r w:rsidRPr="00FE60A9">
        <w:rPr>
          <w:lang w:val="bg-BG" w:eastAsia="ar-SA"/>
        </w:rPr>
        <w:t>Чл. 20. В случай, че Изпълнителят не предприеме действия по отстраняване на повредите или замяна на дефектиралото оборудване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повреденото оборудване.</w:t>
      </w:r>
    </w:p>
    <w:p w:rsidR="002D3F32" w:rsidRPr="00FE60A9" w:rsidRDefault="002D3F32" w:rsidP="002D3F32">
      <w:pPr>
        <w:suppressAutoHyphens/>
        <w:ind w:firstLine="720"/>
        <w:jc w:val="both"/>
        <w:rPr>
          <w:lang w:val="bg-BG" w:eastAsia="ar-SA"/>
        </w:rPr>
      </w:pPr>
      <w:r w:rsidRPr="00FE60A9">
        <w:rPr>
          <w:lang w:val="bg-BG" w:eastAsia="ar-SA"/>
        </w:rPr>
        <w:t>Чл. 21. Всички разходи по поправката или замяната са за сметка на Изпълнителя и се  удържат от гаранцията за добро изпълнение.</w:t>
      </w:r>
    </w:p>
    <w:p w:rsidR="002D3F32" w:rsidRPr="00FE60A9" w:rsidRDefault="002D3F32" w:rsidP="002D3F32">
      <w:pPr>
        <w:suppressAutoHyphens/>
        <w:ind w:firstLine="720"/>
        <w:jc w:val="both"/>
        <w:rPr>
          <w:lang w:val="bg-BG" w:eastAsia="ar-SA"/>
        </w:rPr>
      </w:pPr>
      <w:r w:rsidRPr="00FE60A9">
        <w:rPr>
          <w:lang w:val="bg-BG" w:eastAsia="ar-SA"/>
        </w:rPr>
        <w:t>Чл. 22. Гаранционното сервизно обслужване се извършва на мястото на използване на оборудването, а ако това е невъзможно се извършва в сервиз и включва разходите за труд, резервни части и транспорт.</w:t>
      </w:r>
    </w:p>
    <w:p w:rsidR="002D3F32" w:rsidRPr="00FE60A9" w:rsidRDefault="002D3F32" w:rsidP="002D3F32">
      <w:pPr>
        <w:suppressAutoHyphens/>
        <w:ind w:firstLine="720"/>
        <w:jc w:val="both"/>
        <w:rPr>
          <w:lang w:val="bg-BG" w:eastAsia="ar-SA"/>
        </w:rPr>
      </w:pPr>
    </w:p>
    <w:p w:rsidR="002D3F32" w:rsidRPr="00FE60A9" w:rsidRDefault="002D3F32" w:rsidP="002D3F32">
      <w:pPr>
        <w:tabs>
          <w:tab w:val="left" w:pos="720"/>
        </w:tabs>
        <w:suppressAutoHyphens/>
        <w:jc w:val="center"/>
        <w:rPr>
          <w:b/>
          <w:color w:val="000000"/>
          <w:spacing w:val="-5"/>
          <w:lang w:val="ru-RU" w:eastAsia="ar-SA"/>
        </w:rPr>
      </w:pPr>
      <w:r w:rsidRPr="00FE60A9">
        <w:rPr>
          <w:b/>
          <w:color w:val="000000"/>
          <w:spacing w:val="-5"/>
          <w:lang w:val="bg-BG" w:eastAsia="ar-SA"/>
        </w:rPr>
        <w:t>VІ</w:t>
      </w:r>
      <w:r w:rsidRPr="00FE60A9">
        <w:rPr>
          <w:b/>
          <w:color w:val="000000"/>
          <w:spacing w:val="-5"/>
          <w:lang w:eastAsia="ar-SA"/>
        </w:rPr>
        <w:t>I</w:t>
      </w:r>
      <w:r w:rsidRPr="00FE60A9">
        <w:rPr>
          <w:b/>
          <w:color w:val="000000"/>
          <w:spacing w:val="-5"/>
          <w:lang w:val="ru-RU" w:eastAsia="ar-SA"/>
        </w:rPr>
        <w:t>. НЕИЗПЪЛНЕНИЕ И ОТГОВОРНОСТ</w:t>
      </w:r>
    </w:p>
    <w:p w:rsidR="002D3F32" w:rsidRPr="00FE60A9" w:rsidRDefault="002D3F32" w:rsidP="002D3F32">
      <w:pPr>
        <w:tabs>
          <w:tab w:val="left" w:pos="720"/>
        </w:tabs>
        <w:suppressAutoHyphens/>
        <w:jc w:val="both"/>
        <w:rPr>
          <w:bCs/>
          <w:color w:val="000000"/>
          <w:lang w:val="ru-RU" w:eastAsia="ar-SA"/>
        </w:rPr>
      </w:pPr>
      <w:r w:rsidRPr="00FE60A9">
        <w:rPr>
          <w:b/>
          <w:color w:val="000000"/>
          <w:spacing w:val="-5"/>
          <w:lang w:val="ru-RU" w:eastAsia="ar-SA"/>
        </w:rPr>
        <w:t xml:space="preserve">            </w:t>
      </w:r>
      <w:r w:rsidRPr="00FE60A9">
        <w:rPr>
          <w:bCs/>
          <w:color w:val="000000"/>
          <w:lang w:val="ru-RU" w:eastAsia="ar-SA"/>
        </w:rPr>
        <w:t xml:space="preserve">Чл. 23. (1) </w:t>
      </w:r>
      <w:r w:rsidRPr="00B8257E">
        <w:rPr>
          <w:bCs/>
          <w:lang w:val="ru-RU" w:eastAsia="ar-SA"/>
        </w:rPr>
        <w:t xml:space="preserve">При забава изпълнението на договора, </w:t>
      </w:r>
      <w:r w:rsidRPr="00B8257E">
        <w:rPr>
          <w:bCs/>
          <w:spacing w:val="-8"/>
          <w:lang w:val="ru-RU" w:eastAsia="ar-SA"/>
        </w:rPr>
        <w:t xml:space="preserve">Изпълнителят </w:t>
      </w:r>
      <w:r w:rsidRPr="00B8257E">
        <w:rPr>
          <w:bCs/>
          <w:lang w:val="ru-RU" w:eastAsia="ar-SA"/>
        </w:rPr>
        <w:t xml:space="preserve">дължи </w:t>
      </w:r>
      <w:r w:rsidRPr="00FE60A9">
        <w:rPr>
          <w:bCs/>
          <w:color w:val="000000"/>
          <w:lang w:val="ru-RU" w:eastAsia="ar-SA"/>
        </w:rPr>
        <w:t>неустойка в размер на 1</w:t>
      </w:r>
      <w:r>
        <w:rPr>
          <w:bCs/>
          <w:color w:val="000000"/>
          <w:lang w:val="ru-RU" w:eastAsia="ar-SA"/>
        </w:rPr>
        <w:t xml:space="preserve">% </w:t>
      </w:r>
      <w:r w:rsidRPr="00FE60A9">
        <w:rPr>
          <w:bCs/>
          <w:color w:val="000000"/>
          <w:lang w:val="ru-RU" w:eastAsia="ar-SA"/>
        </w:rPr>
        <w:t>(</w:t>
      </w:r>
      <w:r>
        <w:rPr>
          <w:bCs/>
          <w:color w:val="000000"/>
          <w:lang w:val="ru-RU" w:eastAsia="ar-SA"/>
        </w:rPr>
        <w:t>един процент</w:t>
      </w:r>
      <w:r w:rsidRPr="00FE60A9">
        <w:rPr>
          <w:bCs/>
          <w:color w:val="000000"/>
          <w:lang w:val="ru-RU" w:eastAsia="ar-SA"/>
        </w:rPr>
        <w:t>)  от общата стойност на договора, за всеки просрочен ден, но не повече от 20</w:t>
      </w:r>
      <w:r>
        <w:rPr>
          <w:bCs/>
          <w:color w:val="000000"/>
          <w:lang w:val="ru-RU" w:eastAsia="ar-SA"/>
        </w:rPr>
        <w:t xml:space="preserve">% </w:t>
      </w:r>
      <w:r w:rsidRPr="00FE60A9">
        <w:rPr>
          <w:bCs/>
          <w:color w:val="000000"/>
          <w:lang w:val="ru-RU" w:eastAsia="ar-SA"/>
        </w:rPr>
        <w:t xml:space="preserve"> (</w:t>
      </w:r>
      <w:r>
        <w:rPr>
          <w:bCs/>
          <w:color w:val="000000"/>
          <w:lang w:val="ru-RU" w:eastAsia="ar-SA"/>
        </w:rPr>
        <w:t>двадесет процента</w:t>
      </w:r>
      <w:r w:rsidRPr="00FE60A9">
        <w:rPr>
          <w:bCs/>
          <w:color w:val="000000"/>
          <w:lang w:val="ru-RU" w:eastAsia="ar-SA"/>
        </w:rPr>
        <w:t xml:space="preserve">) общо. </w:t>
      </w:r>
    </w:p>
    <w:p w:rsidR="002D3F32" w:rsidRPr="00F036A5" w:rsidRDefault="002D3F32" w:rsidP="002D3F32">
      <w:pPr>
        <w:ind w:firstLine="720"/>
        <w:jc w:val="both"/>
        <w:rPr>
          <w:lang w:val="bg-BG"/>
        </w:rPr>
      </w:pPr>
      <w:r w:rsidRPr="00F036A5">
        <w:rPr>
          <w:bCs/>
          <w:color w:val="000000"/>
          <w:lang w:val="ru-RU" w:eastAsia="ar-SA"/>
        </w:rPr>
        <w:t xml:space="preserve">(2) </w:t>
      </w:r>
      <w:r w:rsidRPr="00F036A5">
        <w:rPr>
          <w:lang w:val="bg-BG"/>
        </w:rPr>
        <w:t>При забава на Възложителя за изпълнение на задълженията му за плащане по договора, същият заплаща на Изпълнителя неустойка в размер на 1%</w:t>
      </w:r>
      <w:r>
        <w:rPr>
          <w:lang w:val="bg-BG"/>
        </w:rPr>
        <w:t xml:space="preserve"> </w:t>
      </w:r>
      <w:r w:rsidRPr="00FE60A9">
        <w:rPr>
          <w:bCs/>
          <w:color w:val="000000"/>
          <w:lang w:val="ru-RU" w:eastAsia="ar-SA"/>
        </w:rPr>
        <w:t>(</w:t>
      </w:r>
      <w:r>
        <w:rPr>
          <w:bCs/>
          <w:color w:val="000000"/>
          <w:lang w:val="ru-RU" w:eastAsia="ar-SA"/>
        </w:rPr>
        <w:t>един процент</w:t>
      </w:r>
      <w:r w:rsidRPr="00FE60A9">
        <w:rPr>
          <w:bCs/>
          <w:color w:val="000000"/>
          <w:lang w:val="ru-RU" w:eastAsia="ar-SA"/>
        </w:rPr>
        <w:t xml:space="preserve">)  </w:t>
      </w:r>
      <w:r w:rsidRPr="00F036A5">
        <w:rPr>
          <w:lang w:val="bg-BG"/>
        </w:rPr>
        <w:t xml:space="preserve">от дължимата сума за всеки просрочен ден, но не повече от 20 % </w:t>
      </w:r>
      <w:r w:rsidRPr="00FE60A9">
        <w:rPr>
          <w:bCs/>
          <w:color w:val="000000"/>
          <w:lang w:val="ru-RU" w:eastAsia="ar-SA"/>
        </w:rPr>
        <w:t>(</w:t>
      </w:r>
      <w:r>
        <w:rPr>
          <w:bCs/>
          <w:color w:val="000000"/>
          <w:lang w:val="ru-RU" w:eastAsia="ar-SA"/>
        </w:rPr>
        <w:t>двадесет процента</w:t>
      </w:r>
      <w:r w:rsidRPr="00FE60A9">
        <w:rPr>
          <w:bCs/>
          <w:color w:val="000000"/>
          <w:lang w:val="ru-RU" w:eastAsia="ar-SA"/>
        </w:rPr>
        <w:t xml:space="preserve">) </w:t>
      </w:r>
      <w:r w:rsidRPr="00F036A5">
        <w:rPr>
          <w:lang w:val="bg-BG"/>
        </w:rPr>
        <w:t>от размера на забавеното плащане.</w:t>
      </w:r>
    </w:p>
    <w:p w:rsidR="002D3F32" w:rsidRPr="00FE60A9" w:rsidRDefault="002D3F32" w:rsidP="002D3F32">
      <w:pPr>
        <w:tabs>
          <w:tab w:val="left" w:pos="720"/>
        </w:tabs>
        <w:suppressAutoHyphens/>
        <w:jc w:val="both"/>
        <w:rPr>
          <w:bCs/>
          <w:color w:val="000000"/>
          <w:lang w:val="ru-RU" w:eastAsia="ar-SA"/>
        </w:rPr>
      </w:pPr>
      <w:r w:rsidRPr="00FE60A9">
        <w:rPr>
          <w:bCs/>
          <w:color w:val="000000"/>
          <w:lang w:val="ru-RU" w:eastAsia="ar-SA"/>
        </w:rPr>
        <w:t xml:space="preserve">            (3) Плащането на неустойки не лишава изправната страна по договора от правото й да търси обезщетение за претърпени вреди и пропуснати ползи над размера на неустойката.</w:t>
      </w:r>
    </w:p>
    <w:p w:rsidR="002D3F32" w:rsidRPr="00FE60A9" w:rsidRDefault="002D3F32" w:rsidP="002D3F32">
      <w:pPr>
        <w:tabs>
          <w:tab w:val="left" w:pos="720"/>
        </w:tabs>
        <w:suppressAutoHyphens/>
        <w:jc w:val="both"/>
        <w:rPr>
          <w:bCs/>
          <w:color w:val="000000"/>
          <w:lang w:val="ru-RU" w:eastAsia="ar-SA"/>
        </w:rPr>
      </w:pPr>
    </w:p>
    <w:p w:rsidR="002D3F32" w:rsidRPr="00FE60A9" w:rsidRDefault="002D3F32" w:rsidP="002D3F32">
      <w:pPr>
        <w:shd w:val="clear" w:color="auto" w:fill="FFFFFF"/>
        <w:suppressAutoHyphens/>
        <w:jc w:val="center"/>
        <w:rPr>
          <w:b/>
          <w:color w:val="000000"/>
          <w:spacing w:val="-5"/>
          <w:lang w:val="bg-BG" w:eastAsia="ar-SA"/>
        </w:rPr>
      </w:pPr>
      <w:r w:rsidRPr="00FE60A9">
        <w:rPr>
          <w:b/>
          <w:color w:val="000000"/>
          <w:spacing w:val="-5"/>
          <w:lang w:val="bg-BG" w:eastAsia="ar-SA"/>
        </w:rPr>
        <w:t>VІІ</w:t>
      </w:r>
      <w:r w:rsidRPr="00FE60A9">
        <w:rPr>
          <w:b/>
          <w:color w:val="000000"/>
          <w:spacing w:val="-5"/>
          <w:lang w:eastAsia="ar-SA"/>
        </w:rPr>
        <w:t>I</w:t>
      </w:r>
      <w:r w:rsidRPr="00FE60A9">
        <w:rPr>
          <w:b/>
          <w:color w:val="000000"/>
          <w:spacing w:val="-5"/>
          <w:lang w:val="bg-BG" w:eastAsia="ar-SA"/>
        </w:rPr>
        <w:t>. РЕД ЗА СКЛЮЧВАНЕ НА КОНКРЕТНИТЕ ДОГОВОРИ И МЕТОДИКА ЗА ОПРЕДЕЛЯНЕ НА ИЗПЪЛНИТЕЛЯ</w:t>
      </w:r>
    </w:p>
    <w:p w:rsidR="002D3F32" w:rsidRPr="00FE60A9" w:rsidRDefault="002D3F32" w:rsidP="002D3F32">
      <w:pPr>
        <w:shd w:val="clear" w:color="auto" w:fill="FFFFFF"/>
        <w:suppressAutoHyphens/>
        <w:jc w:val="both"/>
        <w:rPr>
          <w:color w:val="000000"/>
          <w:spacing w:val="-5"/>
          <w:lang w:val="bg-BG" w:eastAsia="ar-SA"/>
        </w:rPr>
      </w:pPr>
      <w:r w:rsidRPr="00FE60A9">
        <w:rPr>
          <w:b/>
          <w:color w:val="000000"/>
          <w:spacing w:val="-5"/>
          <w:lang w:val="bg-BG" w:eastAsia="ar-SA"/>
        </w:rPr>
        <w:tab/>
      </w:r>
      <w:r w:rsidRPr="00FE60A9">
        <w:rPr>
          <w:color w:val="000000"/>
          <w:spacing w:val="-5"/>
          <w:lang w:val="bg-BG" w:eastAsia="ar-SA"/>
        </w:rPr>
        <w:t>Чл. 24.</w:t>
      </w:r>
      <w:r w:rsidRPr="00FE60A9">
        <w:rPr>
          <w:bCs/>
          <w:color w:val="000000"/>
          <w:lang w:val="ru-RU" w:eastAsia="ar-SA"/>
        </w:rPr>
        <w:t xml:space="preserve"> (1) </w:t>
      </w:r>
      <w:r w:rsidRPr="00FE60A9">
        <w:rPr>
          <w:color w:val="000000"/>
          <w:spacing w:val="-5"/>
          <w:lang w:val="bg-BG" w:eastAsia="ar-SA"/>
        </w:rPr>
        <w:t xml:space="preserve"> Настоящото рамково споразумение е споразумение, при което не са определени всички условия съгласно чл. 82, ал.3 от ЗОП. </w:t>
      </w:r>
    </w:p>
    <w:p w:rsidR="002D3F32" w:rsidRPr="00FE60A9" w:rsidRDefault="002D3F32" w:rsidP="002D3F32">
      <w:pPr>
        <w:shd w:val="clear" w:color="auto" w:fill="FFFFFF"/>
        <w:suppressAutoHyphens/>
        <w:ind w:firstLine="709"/>
        <w:jc w:val="both"/>
        <w:rPr>
          <w:color w:val="000000"/>
          <w:spacing w:val="-5"/>
          <w:lang w:val="bg-BG" w:eastAsia="ar-SA"/>
        </w:rPr>
      </w:pPr>
      <w:r w:rsidRPr="00FE60A9">
        <w:rPr>
          <w:bCs/>
          <w:color w:val="000000"/>
          <w:lang w:val="ru-RU" w:eastAsia="ar-SA"/>
        </w:rPr>
        <w:t xml:space="preserve">(2) </w:t>
      </w:r>
      <w:r w:rsidRPr="00FE60A9">
        <w:rPr>
          <w:color w:val="000000"/>
          <w:spacing w:val="-5"/>
          <w:lang w:val="bg-BG" w:eastAsia="ar-SA"/>
        </w:rPr>
        <w:t>За всеки договор, който предстои да бъде сключен Възложителят провежда вътрешен конкурентен избор по реда на чл. 82, ал.4 от ЗОП.</w:t>
      </w:r>
    </w:p>
    <w:p w:rsidR="002D3F32" w:rsidRPr="00FE60A9" w:rsidRDefault="002D3F32" w:rsidP="002D3F32">
      <w:pPr>
        <w:shd w:val="clear" w:color="auto" w:fill="FFFFFF"/>
        <w:suppressAutoHyphens/>
        <w:ind w:firstLine="709"/>
        <w:jc w:val="both"/>
        <w:rPr>
          <w:spacing w:val="-5"/>
          <w:lang w:val="bg-BG" w:eastAsia="ar-SA"/>
        </w:rPr>
      </w:pPr>
      <w:r w:rsidRPr="00FE60A9">
        <w:rPr>
          <w:bCs/>
          <w:color w:val="000000"/>
          <w:lang w:val="ru-RU" w:eastAsia="ar-SA"/>
        </w:rPr>
        <w:t xml:space="preserve">(3) На </w:t>
      </w:r>
      <w:r w:rsidRPr="00FE60A9">
        <w:rPr>
          <w:color w:val="000000"/>
          <w:spacing w:val="-5"/>
          <w:lang w:val="bg-BG" w:eastAsia="ar-SA"/>
        </w:rPr>
        <w:t xml:space="preserve">основание чл. 82, ал.4, т.1 от ЗОП Възложителят отправя писмена покана </w:t>
      </w:r>
      <w:r w:rsidRPr="00FE60A9">
        <w:rPr>
          <w:spacing w:val="-5"/>
          <w:lang w:val="bg-BG" w:eastAsia="ar-SA"/>
        </w:rPr>
        <w:t>до страните  по рамковото споразумение за съответната обособена позиция, за представяне на оферта, като определя условията за изпълнение на договора и документите, които следва да се представят от страна на потенциалния Изпълнител, както и подходящ срок за представяне на оферти от потенциалните Изпълнители, който не може да бъде по-кратък от десет дни.</w:t>
      </w:r>
    </w:p>
    <w:p w:rsidR="002D3F32" w:rsidRPr="00FE60A9" w:rsidRDefault="002D3F32" w:rsidP="002D3F32">
      <w:pPr>
        <w:shd w:val="clear" w:color="auto" w:fill="FFFFFF"/>
        <w:suppressAutoHyphens/>
        <w:ind w:firstLine="709"/>
        <w:jc w:val="both"/>
        <w:rPr>
          <w:spacing w:val="-5"/>
          <w:lang w:val="bg-BG" w:eastAsia="ar-SA"/>
        </w:rPr>
      </w:pPr>
      <w:r w:rsidRPr="00FE60A9">
        <w:rPr>
          <w:bCs/>
          <w:color w:val="000000"/>
          <w:lang w:val="ru-RU" w:eastAsia="ar-SA"/>
        </w:rPr>
        <w:t xml:space="preserve">(4) </w:t>
      </w:r>
      <w:r w:rsidRPr="00FE60A9">
        <w:rPr>
          <w:spacing w:val="-5"/>
          <w:lang w:val="bg-BG" w:eastAsia="ar-SA"/>
        </w:rPr>
        <w:t>Офертите на потенциалните Изпълнители се изготвят в съответствие с рамковото споразумение и съдържат срок за изпълнение на поръчката, предлагана цена и техническо предложение за изпълнение на поръчката. Потенциалните изпълнители се задължават в офертата си да декларират, дали ще използват /няма да ползват/ подизпълнители, като в случай че предвиждат ползването на такива, да посочат кои са те, вида и дела им на участие и да представят за тях документите, съгласно разпоредбите на ЗОП.</w:t>
      </w:r>
    </w:p>
    <w:p w:rsidR="002D3F32" w:rsidRPr="00FE60A9" w:rsidRDefault="002D3F32" w:rsidP="002D3F32">
      <w:pPr>
        <w:shd w:val="clear" w:color="auto" w:fill="FFFFFF"/>
        <w:suppressAutoHyphens/>
        <w:ind w:firstLine="709"/>
        <w:jc w:val="both"/>
        <w:rPr>
          <w:spacing w:val="-5"/>
          <w:lang w:val="bg-BG" w:eastAsia="ar-SA"/>
        </w:rPr>
      </w:pPr>
      <w:r w:rsidRPr="00FE60A9">
        <w:rPr>
          <w:bCs/>
          <w:color w:val="000000"/>
          <w:lang w:val="ru-RU" w:eastAsia="ar-SA"/>
        </w:rPr>
        <w:lastRenderedPageBreak/>
        <w:t>(5) Възложителят н</w:t>
      </w:r>
      <w:r w:rsidRPr="00FE60A9">
        <w:rPr>
          <w:spacing w:val="-5"/>
          <w:lang w:val="bg-BG" w:eastAsia="ar-SA"/>
        </w:rPr>
        <w:t>азначава комисия, която разглежда предоставените оферти относно тяхното съответствие с поканата и настоящото рамково споразумение и класира  представените  оферти съгласно критерия по чл. 25 от рамковото споразумение.</w:t>
      </w:r>
    </w:p>
    <w:p w:rsidR="002D3F32" w:rsidRPr="00FE60A9" w:rsidRDefault="002D3F32" w:rsidP="002D3F32">
      <w:pPr>
        <w:shd w:val="clear" w:color="auto" w:fill="FFFFFF"/>
        <w:suppressAutoHyphens/>
        <w:ind w:firstLine="709"/>
        <w:jc w:val="both"/>
        <w:rPr>
          <w:spacing w:val="-5"/>
          <w:lang w:val="bg-BG" w:eastAsia="ar-SA"/>
        </w:rPr>
      </w:pPr>
      <w:r w:rsidRPr="00FE60A9">
        <w:rPr>
          <w:bCs/>
          <w:color w:val="000000"/>
          <w:lang w:val="ru-RU" w:eastAsia="ar-SA"/>
        </w:rPr>
        <w:t>(6) Възложителят о</w:t>
      </w:r>
      <w:r w:rsidRPr="00FE60A9">
        <w:rPr>
          <w:spacing w:val="-5"/>
          <w:lang w:val="bg-BG" w:eastAsia="ar-SA"/>
        </w:rPr>
        <w:t>пределя  Изпълнител по реда на чл. 108 и сключва договор по реда на чл. 109 от ЗОП.</w:t>
      </w:r>
    </w:p>
    <w:p w:rsidR="002D3F32" w:rsidRPr="00FE60A9" w:rsidRDefault="002D3F32" w:rsidP="002D3F32">
      <w:pPr>
        <w:shd w:val="clear" w:color="auto" w:fill="FFFFFF"/>
        <w:suppressAutoHyphens/>
        <w:ind w:firstLine="709"/>
        <w:jc w:val="both"/>
        <w:rPr>
          <w:color w:val="000000"/>
          <w:spacing w:val="-5"/>
          <w:lang w:val="bg-BG" w:eastAsia="ar-SA"/>
        </w:rPr>
      </w:pPr>
      <w:r w:rsidRPr="00FE60A9">
        <w:rPr>
          <w:color w:val="000000"/>
          <w:spacing w:val="-5"/>
          <w:lang w:val="bg-BG" w:eastAsia="ar-SA"/>
        </w:rPr>
        <w:t>Чл. 25. Критерият за оценка при избор на Изпълнител е икономически най-изгодна оферта, при следните показатели:</w:t>
      </w:r>
    </w:p>
    <w:p w:rsidR="002D3F32" w:rsidRPr="00FE60A9" w:rsidRDefault="002D3F32" w:rsidP="002D3F32">
      <w:pPr>
        <w:numPr>
          <w:ilvl w:val="0"/>
          <w:numId w:val="41"/>
        </w:numPr>
        <w:suppressAutoHyphens/>
        <w:jc w:val="both"/>
        <w:rPr>
          <w:color w:val="000000"/>
          <w:lang w:val="bg-BG" w:eastAsia="ar-SA"/>
        </w:rPr>
      </w:pPr>
      <w:r w:rsidRPr="00FE60A9">
        <w:rPr>
          <w:color w:val="000000"/>
          <w:lang w:val="bg-BG" w:eastAsia="ar-SA"/>
        </w:rPr>
        <w:t>Предлагана цена с отстъпката (Кц) - максимум 100 точки при тежест в комплексната оценка – 95 % (оценка от 0 до 100);</w:t>
      </w:r>
    </w:p>
    <w:p w:rsidR="002D3F32" w:rsidRPr="00FE60A9" w:rsidRDefault="002D3F32" w:rsidP="002D3F32">
      <w:pPr>
        <w:numPr>
          <w:ilvl w:val="0"/>
          <w:numId w:val="41"/>
        </w:numPr>
        <w:suppressAutoHyphens/>
        <w:ind w:left="1040"/>
        <w:jc w:val="both"/>
        <w:rPr>
          <w:color w:val="000000"/>
          <w:lang w:val="bg-BG" w:eastAsia="ar-SA"/>
        </w:rPr>
      </w:pPr>
      <w:r w:rsidRPr="00FE60A9">
        <w:rPr>
          <w:color w:val="000000"/>
          <w:lang w:val="bg-BG" w:eastAsia="ar-SA"/>
        </w:rPr>
        <w:t>Срок за доставка (Кд) – максимум 100 точки при тежест в комплексната оценка – 5 % (оценка от 0 до 100);</w:t>
      </w:r>
    </w:p>
    <w:p w:rsidR="002D3F32" w:rsidRPr="00FE60A9" w:rsidRDefault="002D3F32" w:rsidP="002D3F32">
      <w:pPr>
        <w:suppressAutoHyphens/>
        <w:ind w:left="360"/>
        <w:jc w:val="both"/>
        <w:rPr>
          <w:color w:val="000000"/>
          <w:lang w:val="bg-BG" w:eastAsia="ar-SA"/>
        </w:rPr>
      </w:pPr>
      <w:r w:rsidRPr="00FE60A9">
        <w:rPr>
          <w:color w:val="000000"/>
          <w:lang w:val="bg-BG" w:eastAsia="ar-SA"/>
        </w:rPr>
        <w:t xml:space="preserve">     или</w:t>
      </w:r>
    </w:p>
    <w:p w:rsidR="002D3F32" w:rsidRPr="00FE60A9" w:rsidRDefault="002D3F32" w:rsidP="002D3F32">
      <w:pPr>
        <w:suppressAutoHyphens/>
        <w:ind w:left="360" w:hanging="360"/>
        <w:jc w:val="both"/>
        <w:rPr>
          <w:color w:val="000000"/>
          <w:lang w:val="bg-BG" w:eastAsia="ar-SA"/>
        </w:rPr>
      </w:pPr>
      <w:r w:rsidRPr="00FE60A9">
        <w:rPr>
          <w:color w:val="000000"/>
          <w:lang w:val="bg-BG" w:eastAsia="ar-SA"/>
        </w:rPr>
        <w:t>К = Кц х 0,95 + Кд х 0,05</w:t>
      </w:r>
    </w:p>
    <w:p w:rsidR="002D3F32" w:rsidRPr="00FE60A9" w:rsidRDefault="002D3F32" w:rsidP="002D3F32">
      <w:pPr>
        <w:suppressAutoHyphens/>
        <w:ind w:firstLine="840"/>
        <w:jc w:val="both"/>
        <w:rPr>
          <w:color w:val="000000"/>
          <w:lang w:val="bg-BG" w:eastAsia="ar-SA"/>
        </w:rPr>
      </w:pPr>
      <w:r w:rsidRPr="00FE60A9">
        <w:rPr>
          <w:color w:val="000000"/>
          <w:lang w:val="bg-BG" w:eastAsia="ar-SA"/>
        </w:rPr>
        <w:t>Критериите за оценка на офертите и тяхната тежест в комплексната оценка се определят в коефициентите.</w:t>
      </w:r>
    </w:p>
    <w:p w:rsidR="002D3F32" w:rsidRPr="00FE60A9" w:rsidRDefault="002D3F32" w:rsidP="002D3F32">
      <w:pPr>
        <w:keepNext/>
        <w:tabs>
          <w:tab w:val="num" w:pos="0"/>
        </w:tabs>
        <w:spacing w:before="240" w:after="60"/>
        <w:jc w:val="both"/>
        <w:outlineLvl w:val="3"/>
        <w:rPr>
          <w:b/>
          <w:bCs/>
          <w:i/>
          <w:lang w:val="bg-BG" w:eastAsia="ar-SA"/>
        </w:rPr>
      </w:pPr>
      <w:r w:rsidRPr="00FE60A9">
        <w:rPr>
          <w:b/>
          <w:bCs/>
          <w:i/>
          <w:lang w:val="bg-BG" w:eastAsia="ar-SA"/>
        </w:rPr>
        <w:tab/>
        <w:t>Показателят „Кц” е за най-ниска предложена цена за конкретната поръчка и се получава по следния начин:</w:t>
      </w:r>
    </w:p>
    <w:p w:rsidR="002D3F32" w:rsidRPr="00FE60A9" w:rsidRDefault="002D3F32" w:rsidP="002D3F32">
      <w:pPr>
        <w:suppressAutoHyphens/>
        <w:ind w:left="-120"/>
        <w:rPr>
          <w:lang w:val="bg-BG" w:eastAsia="ar-SA"/>
        </w:rPr>
      </w:pPr>
    </w:p>
    <w:p w:rsidR="002D3F32" w:rsidRPr="00FE60A9" w:rsidRDefault="002D3F32" w:rsidP="002D3F32">
      <w:pPr>
        <w:suppressAutoHyphens/>
        <w:rPr>
          <w:i/>
          <w:color w:val="000000"/>
          <w:lang w:val="bg-BG" w:eastAsia="ar-SA"/>
        </w:rPr>
      </w:pPr>
      <w:r w:rsidRPr="00FE60A9">
        <w:rPr>
          <w:i/>
          <w:color w:val="000000"/>
          <w:lang w:val="bg-BG" w:eastAsia="ar-SA"/>
        </w:rPr>
        <w:t xml:space="preserve">Кц = Ц мин / Ц участник х 100 </w:t>
      </w:r>
    </w:p>
    <w:p w:rsidR="002D3F32" w:rsidRPr="00FE60A9" w:rsidRDefault="002D3F32" w:rsidP="002D3F32">
      <w:pPr>
        <w:suppressAutoHyphens/>
        <w:rPr>
          <w:color w:val="000000"/>
          <w:lang w:val="bg-BG" w:eastAsia="ar-SA"/>
        </w:rPr>
      </w:pPr>
      <w:r w:rsidRPr="00FE60A9">
        <w:rPr>
          <w:color w:val="000000"/>
          <w:lang w:val="bg-BG" w:eastAsia="ar-SA"/>
        </w:rPr>
        <w:t>където:</w:t>
      </w:r>
    </w:p>
    <w:p w:rsidR="002D3F32" w:rsidRPr="00FE60A9" w:rsidRDefault="002D3F32" w:rsidP="002D3F32">
      <w:pPr>
        <w:suppressAutoHyphens/>
        <w:rPr>
          <w:color w:val="000000"/>
          <w:lang w:val="ru-RU" w:eastAsia="ar-SA"/>
        </w:rPr>
      </w:pPr>
      <w:r w:rsidRPr="00FE60A9">
        <w:rPr>
          <w:i/>
          <w:color w:val="000000"/>
          <w:lang w:val="bg-BG" w:eastAsia="ar-SA"/>
        </w:rPr>
        <w:t>“Ц мин”</w:t>
      </w:r>
      <w:r w:rsidRPr="00FE60A9">
        <w:rPr>
          <w:color w:val="000000"/>
          <w:lang w:val="bg-BG" w:eastAsia="ar-SA"/>
        </w:rPr>
        <w:t xml:space="preserve"> е най-ниската предложена цена от участник</w:t>
      </w:r>
      <w:r w:rsidRPr="00FE60A9">
        <w:rPr>
          <w:color w:val="000000"/>
          <w:lang w:val="ru-RU" w:eastAsia="ar-SA"/>
        </w:rPr>
        <w:t>;</w:t>
      </w:r>
    </w:p>
    <w:p w:rsidR="002D3F32" w:rsidRPr="00FE60A9" w:rsidRDefault="002D3F32" w:rsidP="002D3F32">
      <w:pPr>
        <w:tabs>
          <w:tab w:val="left" w:pos="6210"/>
        </w:tabs>
        <w:suppressAutoHyphens/>
        <w:rPr>
          <w:color w:val="000000"/>
          <w:lang w:val="ru-RU" w:eastAsia="ar-SA"/>
        </w:rPr>
      </w:pPr>
      <w:r w:rsidRPr="00FE60A9">
        <w:rPr>
          <w:i/>
          <w:color w:val="000000"/>
          <w:lang w:val="ru-RU" w:eastAsia="ar-SA"/>
        </w:rPr>
        <w:t>“Ц участник”</w:t>
      </w:r>
      <w:r w:rsidRPr="00FE60A9">
        <w:rPr>
          <w:color w:val="000000"/>
          <w:lang w:val="ru-RU" w:eastAsia="ar-SA"/>
        </w:rPr>
        <w:t xml:space="preserve"> е предложената цена от съответния участник.</w:t>
      </w:r>
    </w:p>
    <w:p w:rsidR="002D3F32" w:rsidRPr="00FE60A9" w:rsidRDefault="002D3F32" w:rsidP="002D3F32">
      <w:pPr>
        <w:keepNext/>
        <w:tabs>
          <w:tab w:val="num" w:pos="540"/>
        </w:tabs>
        <w:spacing w:before="240" w:after="60"/>
        <w:ind w:left="540" w:hanging="180"/>
        <w:outlineLvl w:val="3"/>
        <w:rPr>
          <w:b/>
          <w:bCs/>
          <w:i/>
          <w:lang w:val="bg-BG" w:eastAsia="ar-SA"/>
        </w:rPr>
      </w:pPr>
      <w:r w:rsidRPr="00FE60A9">
        <w:rPr>
          <w:b/>
          <w:bCs/>
          <w:i/>
          <w:lang w:val="bg-BG" w:eastAsia="ar-SA"/>
        </w:rPr>
        <w:t xml:space="preserve">    Показателят „Кд“ е за срока за доставка  и се получава по следния начин:</w:t>
      </w:r>
    </w:p>
    <w:p w:rsidR="002D3F32" w:rsidRPr="00FE60A9" w:rsidRDefault="002D3F32" w:rsidP="002D3F32">
      <w:pPr>
        <w:suppressAutoHyphens/>
        <w:rPr>
          <w:lang w:val="bg-BG" w:eastAsia="ar-SA"/>
        </w:rPr>
      </w:pPr>
    </w:p>
    <w:p w:rsidR="002D3F32" w:rsidRPr="00FE60A9" w:rsidRDefault="002D3F32" w:rsidP="002D3F32">
      <w:pPr>
        <w:tabs>
          <w:tab w:val="left" w:pos="6210"/>
        </w:tabs>
        <w:suppressAutoHyphens/>
        <w:jc w:val="both"/>
        <w:rPr>
          <w:color w:val="000000"/>
          <w:lang w:val="ru-RU" w:eastAsia="ar-SA"/>
        </w:rPr>
      </w:pPr>
      <w:r w:rsidRPr="00FE60A9">
        <w:rPr>
          <w:color w:val="000000"/>
          <w:lang w:val="ru-RU" w:eastAsia="ar-SA"/>
        </w:rPr>
        <w:t>1. Участник/ци предложил срок за доставка 10 дни или по-малко</w:t>
      </w:r>
      <w:r w:rsidRPr="00FE60A9">
        <w:rPr>
          <w:color w:val="000000"/>
          <w:lang w:val="bg-BG" w:eastAsia="ar-SA"/>
        </w:rPr>
        <w:t xml:space="preserve"> получава/т - 100 точки</w:t>
      </w:r>
    </w:p>
    <w:p w:rsidR="002D3F32" w:rsidRPr="00FE60A9" w:rsidRDefault="002D3F32" w:rsidP="002D3F32">
      <w:pPr>
        <w:tabs>
          <w:tab w:val="left" w:pos="6210"/>
        </w:tabs>
        <w:suppressAutoHyphens/>
        <w:jc w:val="both"/>
        <w:rPr>
          <w:color w:val="000000"/>
          <w:lang w:val="ru-RU" w:eastAsia="ar-SA"/>
        </w:rPr>
      </w:pPr>
      <w:r w:rsidRPr="00FE60A9">
        <w:rPr>
          <w:color w:val="000000"/>
          <w:lang w:val="ru-RU" w:eastAsia="ar-SA"/>
        </w:rPr>
        <w:t>2. Участник/ци предложил срок за доставка от 11 до 20 дни</w:t>
      </w:r>
      <w:r w:rsidRPr="00FE60A9">
        <w:rPr>
          <w:color w:val="000000"/>
          <w:lang w:val="bg-BG" w:eastAsia="ar-SA"/>
        </w:rPr>
        <w:t xml:space="preserve"> получава/т</w:t>
      </w:r>
      <w:r w:rsidRPr="00FE60A9">
        <w:rPr>
          <w:color w:val="000000"/>
          <w:lang w:val="ru-RU" w:eastAsia="ar-SA"/>
        </w:rPr>
        <w:t>– 75 точки;</w:t>
      </w:r>
    </w:p>
    <w:p w:rsidR="002D3F32" w:rsidRPr="00FE60A9" w:rsidRDefault="002D3F32" w:rsidP="002D3F32">
      <w:pPr>
        <w:tabs>
          <w:tab w:val="left" w:pos="6210"/>
        </w:tabs>
        <w:suppressAutoHyphens/>
        <w:jc w:val="both"/>
        <w:rPr>
          <w:color w:val="000000"/>
          <w:lang w:val="ru-RU" w:eastAsia="ar-SA"/>
        </w:rPr>
      </w:pPr>
      <w:r w:rsidRPr="00FE60A9">
        <w:rPr>
          <w:color w:val="000000"/>
          <w:lang w:val="ru-RU" w:eastAsia="ar-SA"/>
        </w:rPr>
        <w:t>3. Участник/ци предложил срок за доставка от 21 до 30 дни</w:t>
      </w:r>
      <w:r w:rsidRPr="00FE60A9">
        <w:rPr>
          <w:color w:val="000000"/>
          <w:lang w:val="bg-BG" w:eastAsia="ar-SA"/>
        </w:rPr>
        <w:t xml:space="preserve"> получава/т</w:t>
      </w:r>
      <w:r w:rsidRPr="00FE60A9">
        <w:rPr>
          <w:color w:val="000000"/>
          <w:lang w:val="ru-RU" w:eastAsia="ar-SA"/>
        </w:rPr>
        <w:t>– 50 точки;</w:t>
      </w:r>
    </w:p>
    <w:p w:rsidR="002D3F32" w:rsidRPr="00FE60A9" w:rsidRDefault="002D3F32" w:rsidP="002D3F32">
      <w:pPr>
        <w:tabs>
          <w:tab w:val="left" w:pos="6210"/>
        </w:tabs>
        <w:suppressAutoHyphens/>
        <w:jc w:val="both"/>
        <w:rPr>
          <w:color w:val="000000"/>
          <w:lang w:val="ru-RU" w:eastAsia="ar-SA"/>
        </w:rPr>
      </w:pPr>
      <w:r w:rsidRPr="00FE60A9">
        <w:rPr>
          <w:color w:val="000000"/>
          <w:lang w:val="ru-RU" w:eastAsia="ar-SA"/>
        </w:rPr>
        <w:t xml:space="preserve">4. Участник/ци предложил срок за доставка 31 дни или повече </w:t>
      </w:r>
      <w:r w:rsidRPr="00FE60A9">
        <w:rPr>
          <w:color w:val="000000"/>
          <w:lang w:val="bg-BG" w:eastAsia="ar-SA"/>
        </w:rPr>
        <w:t>получава/т</w:t>
      </w:r>
      <w:r w:rsidRPr="00FE60A9">
        <w:rPr>
          <w:color w:val="000000"/>
          <w:lang w:val="ru-RU" w:eastAsia="ar-SA"/>
        </w:rPr>
        <w:t>– 25 точки.</w:t>
      </w:r>
    </w:p>
    <w:p w:rsidR="002D3F32" w:rsidRPr="00FE60A9" w:rsidRDefault="002D3F32" w:rsidP="002D3F32">
      <w:pPr>
        <w:tabs>
          <w:tab w:val="left" w:pos="6210"/>
        </w:tabs>
        <w:suppressAutoHyphens/>
        <w:rPr>
          <w:color w:val="000000"/>
          <w:lang w:val="ru-RU" w:eastAsia="ar-SA"/>
        </w:rPr>
      </w:pPr>
      <w:r w:rsidRPr="00FE60A9">
        <w:rPr>
          <w:color w:val="000000"/>
          <w:lang w:val="ru-RU" w:eastAsia="ar-SA"/>
        </w:rPr>
        <w:tab/>
      </w:r>
    </w:p>
    <w:p w:rsidR="002D3F32" w:rsidRPr="00FE60A9" w:rsidRDefault="002D3F32" w:rsidP="002D3F32">
      <w:pPr>
        <w:widowControl w:val="0"/>
        <w:suppressAutoHyphens/>
        <w:autoSpaceDE w:val="0"/>
        <w:autoSpaceDN w:val="0"/>
        <w:adjustRightInd w:val="0"/>
        <w:spacing w:line="276" w:lineRule="auto"/>
        <w:jc w:val="center"/>
        <w:rPr>
          <w:b/>
          <w:color w:val="000000"/>
          <w:spacing w:val="-5"/>
          <w:lang w:val="ru-RU" w:eastAsia="ar-SA"/>
        </w:rPr>
      </w:pPr>
      <w:r w:rsidRPr="00FE60A9">
        <w:rPr>
          <w:b/>
          <w:color w:val="000000"/>
          <w:spacing w:val="-5"/>
          <w:lang w:val="bg-BG" w:eastAsia="ar-SA"/>
        </w:rPr>
        <w:t>ІХ</w:t>
      </w:r>
      <w:r w:rsidRPr="00FE60A9">
        <w:rPr>
          <w:b/>
          <w:color w:val="000000"/>
          <w:spacing w:val="-5"/>
          <w:lang w:val="ru-RU" w:eastAsia="ar-SA"/>
        </w:rPr>
        <w:t>. ПРЕКРАТЯВАНЕ НА РАМКОВОТО СПОРАЗУМЕНИЕ</w:t>
      </w:r>
    </w:p>
    <w:p w:rsidR="002D3F32" w:rsidRPr="00FE60A9" w:rsidRDefault="002D3F32" w:rsidP="002D3F32">
      <w:pPr>
        <w:suppressAutoHyphens/>
        <w:rPr>
          <w:lang w:eastAsia="ar-SA"/>
        </w:rPr>
      </w:pPr>
      <w:r w:rsidRPr="00FE60A9">
        <w:rPr>
          <w:color w:val="000000"/>
          <w:spacing w:val="-5"/>
          <w:lang w:val="ru-RU" w:eastAsia="ar-SA"/>
        </w:rPr>
        <w:t xml:space="preserve">             Чл. 26.</w:t>
      </w:r>
      <w:r w:rsidRPr="00FE60A9">
        <w:rPr>
          <w:lang w:eastAsia="ar-SA"/>
        </w:rPr>
        <w:t xml:space="preserve"> Рамковото споразумение се прекратява:</w:t>
      </w:r>
    </w:p>
    <w:p w:rsidR="002D3F32" w:rsidRPr="00FE60A9" w:rsidRDefault="002D3F32" w:rsidP="002D3F32">
      <w:pPr>
        <w:suppressAutoHyphens/>
        <w:ind w:left="426"/>
        <w:contextualSpacing/>
        <w:jc w:val="both"/>
        <w:rPr>
          <w:lang w:eastAsia="ar-SA"/>
        </w:rPr>
      </w:pPr>
      <w:r w:rsidRPr="00FE60A9">
        <w:rPr>
          <w:lang w:eastAsia="ar-SA"/>
        </w:rPr>
        <w:t>а)</w:t>
      </w:r>
      <w:r w:rsidRPr="00FE60A9">
        <w:rPr>
          <w:b/>
          <w:lang w:eastAsia="ar-SA"/>
        </w:rPr>
        <w:tab/>
      </w:r>
      <w:r w:rsidRPr="00FE60A9">
        <w:rPr>
          <w:lang w:eastAsia="ar-SA"/>
        </w:rPr>
        <w:t>с изтичане на срока, за който е сключено</w:t>
      </w:r>
      <w:r w:rsidRPr="00FE60A9">
        <w:rPr>
          <w:lang w:val="bg-BG" w:eastAsia="ar-SA"/>
        </w:rPr>
        <w:t xml:space="preserve"> или изчерпване на финансовия ресурс </w:t>
      </w:r>
      <w:r w:rsidRPr="00FE60A9">
        <w:rPr>
          <w:lang w:eastAsia="ar-SA"/>
        </w:rPr>
        <w:t>;</w:t>
      </w:r>
    </w:p>
    <w:p w:rsidR="002D3F32" w:rsidRPr="00FE60A9" w:rsidRDefault="002D3F32" w:rsidP="002D3F32">
      <w:pPr>
        <w:suppressAutoHyphens/>
        <w:ind w:left="426"/>
        <w:contextualSpacing/>
        <w:rPr>
          <w:lang w:eastAsia="ar-SA"/>
        </w:rPr>
      </w:pPr>
      <w:r w:rsidRPr="00FE60A9">
        <w:rPr>
          <w:lang w:eastAsia="ar-SA"/>
        </w:rPr>
        <w:t>б)</w:t>
      </w:r>
      <w:r w:rsidRPr="00FE60A9">
        <w:rPr>
          <w:b/>
          <w:lang w:eastAsia="ar-SA"/>
        </w:rPr>
        <w:tab/>
      </w:r>
      <w:r w:rsidRPr="00FE60A9">
        <w:rPr>
          <w:lang w:eastAsia="ar-SA"/>
        </w:rPr>
        <w:t>с отпадане на необходимостта от доставките за В</w:t>
      </w:r>
      <w:r w:rsidRPr="00FE60A9">
        <w:rPr>
          <w:lang w:val="bg-BG" w:eastAsia="ar-SA"/>
        </w:rPr>
        <w:t>ъзложителя</w:t>
      </w:r>
      <w:r w:rsidRPr="00FE60A9">
        <w:rPr>
          <w:lang w:eastAsia="ar-SA"/>
        </w:rPr>
        <w:t>;</w:t>
      </w:r>
    </w:p>
    <w:p w:rsidR="002D3F32" w:rsidRPr="00FE60A9" w:rsidRDefault="002D3F32" w:rsidP="002D3F32">
      <w:pPr>
        <w:suppressAutoHyphens/>
        <w:ind w:left="426"/>
        <w:contextualSpacing/>
        <w:jc w:val="both"/>
        <w:rPr>
          <w:lang w:eastAsia="ar-SA"/>
        </w:rPr>
      </w:pPr>
      <w:r w:rsidRPr="00FE60A9">
        <w:rPr>
          <w:lang w:eastAsia="ar-SA"/>
        </w:rPr>
        <w:t>в)</w:t>
      </w:r>
      <w:r w:rsidRPr="00FE60A9">
        <w:rPr>
          <w:b/>
          <w:lang w:eastAsia="ar-SA"/>
        </w:rPr>
        <w:tab/>
      </w:r>
      <w:r w:rsidRPr="00FE60A9">
        <w:rPr>
          <w:lang w:eastAsia="ar-SA"/>
        </w:rPr>
        <w:t>при настъпване на невъзможност на някоя от страните да изпълнява задълженията си по него след сключването му. В този случай насрещната страна може да иска обезщетение за нанесени вреди.</w:t>
      </w:r>
    </w:p>
    <w:p w:rsidR="002D3F32" w:rsidRPr="00FE60A9" w:rsidRDefault="002D3F32" w:rsidP="002D3F32">
      <w:pPr>
        <w:shd w:val="clear" w:color="auto" w:fill="FFFFFF"/>
        <w:suppressAutoHyphens/>
        <w:spacing w:before="100" w:beforeAutospacing="1"/>
        <w:jc w:val="center"/>
        <w:rPr>
          <w:b/>
          <w:color w:val="000000"/>
          <w:spacing w:val="-5"/>
          <w:lang w:val="ru-RU" w:eastAsia="ar-SA"/>
        </w:rPr>
      </w:pPr>
      <w:r w:rsidRPr="00FE60A9">
        <w:rPr>
          <w:b/>
          <w:color w:val="000000"/>
          <w:spacing w:val="-5"/>
          <w:lang w:val="bg-BG" w:eastAsia="ar-SA"/>
        </w:rPr>
        <w:t>Х</w:t>
      </w:r>
      <w:r w:rsidRPr="00FE60A9">
        <w:rPr>
          <w:b/>
          <w:color w:val="000000"/>
          <w:spacing w:val="-5"/>
          <w:lang w:val="ru-RU" w:eastAsia="ar-SA"/>
        </w:rPr>
        <w:t>. ПРЕКРАТЯВАНЕ НА ДОГОВОРИТЕ</w:t>
      </w:r>
    </w:p>
    <w:p w:rsidR="002D3F32" w:rsidRPr="00FE60A9" w:rsidRDefault="002D3F32" w:rsidP="002D3F32">
      <w:pPr>
        <w:suppressAutoHyphens/>
        <w:ind w:firstLine="720"/>
        <w:jc w:val="both"/>
        <w:rPr>
          <w:lang w:val="bg-BG" w:eastAsia="ar-SA"/>
        </w:rPr>
      </w:pPr>
      <w:r w:rsidRPr="00FE60A9">
        <w:rPr>
          <w:lang w:val="bg-BG" w:eastAsia="ar-SA"/>
        </w:rPr>
        <w:t>Чл. 27.</w:t>
      </w:r>
      <w:r w:rsidRPr="00FE60A9">
        <w:rPr>
          <w:bCs/>
          <w:color w:val="000000"/>
          <w:lang w:val="ru-RU" w:eastAsia="ar-SA"/>
        </w:rPr>
        <w:t xml:space="preserve"> Съответните договори</w:t>
      </w:r>
      <w:r w:rsidRPr="00FE60A9">
        <w:rPr>
          <w:lang w:val="bg-BG" w:eastAsia="ar-SA"/>
        </w:rPr>
        <w:t xml:space="preserve"> могат да бъдат развалени при условията и по реда на Закона за задълженията и договорите.</w:t>
      </w:r>
    </w:p>
    <w:p w:rsidR="002D3F32" w:rsidRPr="00FE60A9" w:rsidRDefault="002D3F32" w:rsidP="002D3F32">
      <w:pPr>
        <w:suppressAutoHyphens/>
        <w:ind w:firstLine="851"/>
        <w:jc w:val="both"/>
        <w:rPr>
          <w:lang w:val="bg-BG" w:eastAsia="ar-SA"/>
        </w:rPr>
      </w:pPr>
      <w:r w:rsidRPr="00FE60A9">
        <w:rPr>
          <w:lang w:val="bg-BG" w:eastAsia="ar-SA"/>
        </w:rPr>
        <w:t>Чл. 28. В случай на непредвидени обстоятелства по смисъла на параграф 2, т. 27 от допълнителните разпоредби на Закона за обществените поръчки, ако изпълнението на договорните задължения се окаже невъзможно, то всяка страна има право да прекрати договора.</w:t>
      </w:r>
    </w:p>
    <w:p w:rsidR="002D3F32" w:rsidRPr="00FE60A9" w:rsidRDefault="002D3F32" w:rsidP="002D3F32">
      <w:pPr>
        <w:suppressAutoHyphens/>
        <w:ind w:firstLine="720"/>
        <w:jc w:val="both"/>
        <w:rPr>
          <w:lang w:val="bg-BG" w:eastAsia="ar-SA"/>
        </w:rPr>
      </w:pPr>
      <w:r w:rsidRPr="00FE60A9">
        <w:rPr>
          <w:lang w:val="bg-BG" w:eastAsia="ar-SA"/>
        </w:rPr>
        <w:t>Чл. 29. Договорът се прекратява:</w:t>
      </w:r>
    </w:p>
    <w:p w:rsidR="002D3F32" w:rsidRPr="00FE60A9" w:rsidRDefault="002D3F32" w:rsidP="002D3F32">
      <w:pPr>
        <w:numPr>
          <w:ilvl w:val="0"/>
          <w:numId w:val="37"/>
        </w:numPr>
        <w:suppressAutoHyphens/>
        <w:jc w:val="both"/>
        <w:rPr>
          <w:lang w:val="bg-BG" w:eastAsia="ar-SA"/>
        </w:rPr>
      </w:pPr>
      <w:r w:rsidRPr="00FE60A9">
        <w:rPr>
          <w:lang w:val="bg-BG" w:eastAsia="ar-SA"/>
        </w:rPr>
        <w:t>с изпълнение на задълженията;</w:t>
      </w:r>
    </w:p>
    <w:p w:rsidR="002D3F32" w:rsidRPr="00FE60A9" w:rsidRDefault="002D3F32" w:rsidP="002D3F32">
      <w:pPr>
        <w:numPr>
          <w:ilvl w:val="0"/>
          <w:numId w:val="37"/>
        </w:numPr>
        <w:suppressAutoHyphens/>
        <w:jc w:val="both"/>
        <w:rPr>
          <w:lang w:val="bg-BG" w:eastAsia="ar-SA"/>
        </w:rPr>
      </w:pPr>
      <w:r w:rsidRPr="00FE60A9">
        <w:rPr>
          <w:lang w:val="bg-BG" w:eastAsia="ar-SA"/>
        </w:rPr>
        <w:t>по взаимно съгласие на страните изразено в писмена форма;</w:t>
      </w:r>
    </w:p>
    <w:p w:rsidR="002D3F32" w:rsidRPr="00FE60A9" w:rsidRDefault="002D3F32" w:rsidP="002D3F32">
      <w:pPr>
        <w:numPr>
          <w:ilvl w:val="0"/>
          <w:numId w:val="37"/>
        </w:numPr>
        <w:suppressAutoHyphens/>
        <w:jc w:val="both"/>
        <w:rPr>
          <w:lang w:val="bg-BG" w:eastAsia="ar-SA"/>
        </w:rPr>
      </w:pPr>
      <w:r w:rsidRPr="00FE60A9">
        <w:rPr>
          <w:lang w:val="bg-BG" w:eastAsia="ar-SA"/>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2D3F32" w:rsidRPr="00FE60A9" w:rsidRDefault="002D3F32" w:rsidP="002D3F32">
      <w:pPr>
        <w:numPr>
          <w:ilvl w:val="0"/>
          <w:numId w:val="37"/>
        </w:numPr>
        <w:suppressAutoHyphens/>
        <w:jc w:val="both"/>
        <w:rPr>
          <w:lang w:val="bg-BG" w:eastAsia="ar-SA"/>
        </w:rPr>
      </w:pPr>
      <w:r w:rsidRPr="00FE60A9">
        <w:rPr>
          <w:lang w:val="bg-BG" w:eastAsia="ar-SA"/>
        </w:rPr>
        <w:lastRenderedPageBreak/>
        <w:t xml:space="preserve">едностранно от Възложителят при неизпълнение на задължение от страна на Изпълнителя по чл. 6, ал.2 от договора с предизвестие от пет дни считано от датата на получаването. </w:t>
      </w:r>
    </w:p>
    <w:p w:rsidR="002D3F32" w:rsidRPr="00FE60A9" w:rsidRDefault="002D3F32" w:rsidP="002D3F32">
      <w:pPr>
        <w:ind w:left="720"/>
        <w:jc w:val="both"/>
        <w:rPr>
          <w:lang w:val="bg-BG" w:eastAsia="ar-SA"/>
        </w:rPr>
      </w:pPr>
    </w:p>
    <w:p w:rsidR="002D3F32" w:rsidRPr="00FE60A9" w:rsidRDefault="002D3F32" w:rsidP="002D3F32">
      <w:pPr>
        <w:keepNext/>
        <w:suppressAutoHyphens/>
        <w:ind w:firstLine="720"/>
        <w:jc w:val="both"/>
        <w:outlineLvl w:val="2"/>
        <w:rPr>
          <w:lang w:val="ru-RU" w:eastAsia="ar-SA"/>
        </w:rPr>
      </w:pPr>
      <w:r w:rsidRPr="00FE60A9">
        <w:rPr>
          <w:lang w:val="ru-RU" w:eastAsia="ar-SA"/>
        </w:rPr>
        <w:t xml:space="preserve">Чл. 30. Възложителят може да прекрати договора едностранно: </w:t>
      </w:r>
    </w:p>
    <w:p w:rsidR="002D3F32" w:rsidRPr="00FE60A9" w:rsidRDefault="002D3F32" w:rsidP="002D3F32">
      <w:pPr>
        <w:keepNext/>
        <w:numPr>
          <w:ilvl w:val="0"/>
          <w:numId w:val="38"/>
        </w:numPr>
        <w:suppressAutoHyphens/>
        <w:jc w:val="both"/>
        <w:outlineLvl w:val="2"/>
        <w:rPr>
          <w:lang w:val="ru-RU" w:eastAsia="ar-SA"/>
        </w:rPr>
      </w:pPr>
      <w:r w:rsidRPr="00FE60A9">
        <w:rPr>
          <w:lang w:val="ru-RU" w:eastAsia="ar-SA"/>
        </w:rPr>
        <w:t xml:space="preserve">ако в резултат на обстоятелства възникнали след сключването му не е в състояние да изпълни своите задължения; </w:t>
      </w:r>
    </w:p>
    <w:p w:rsidR="002D3F32" w:rsidRPr="00FE60A9" w:rsidRDefault="002D3F32" w:rsidP="002D3F32">
      <w:pPr>
        <w:numPr>
          <w:ilvl w:val="0"/>
          <w:numId w:val="38"/>
        </w:numPr>
        <w:suppressAutoHyphens/>
        <w:rPr>
          <w:lang w:val="bg-BG" w:eastAsia="ar-SA"/>
        </w:rPr>
      </w:pPr>
      <w:r w:rsidRPr="00FE60A9">
        <w:rPr>
          <w:lang w:val="bg-BG" w:eastAsia="ar-SA"/>
        </w:rPr>
        <w:t>при закъснение по вина на Изпълнителя с повече от 10 дни от крайния срок за изпълнение на цялата или на част от доставката;</w:t>
      </w:r>
    </w:p>
    <w:p w:rsidR="002D3F32" w:rsidRPr="00FE60A9" w:rsidRDefault="002D3F32" w:rsidP="002D3F32">
      <w:pPr>
        <w:numPr>
          <w:ilvl w:val="0"/>
          <w:numId w:val="38"/>
        </w:numPr>
        <w:suppressAutoHyphens/>
        <w:rPr>
          <w:sz w:val="28"/>
          <w:szCs w:val="28"/>
          <w:lang w:val="bg-BG" w:eastAsia="ar-SA"/>
        </w:rPr>
      </w:pPr>
      <w:r w:rsidRPr="00FE60A9">
        <w:rPr>
          <w:lang w:val="bg-BG" w:eastAsia="ar-SA"/>
        </w:rPr>
        <w:t>ако не бъде извършена подмяна на оборудването, което не съответства на предложеното техническо предложение на Изпълнителя.</w:t>
      </w:r>
      <w:r w:rsidRPr="00FE60A9">
        <w:rPr>
          <w:sz w:val="28"/>
          <w:szCs w:val="28"/>
          <w:lang w:val="bg-BG" w:eastAsia="ar-SA"/>
        </w:rPr>
        <w:t xml:space="preserve"> </w:t>
      </w:r>
    </w:p>
    <w:p w:rsidR="002D3F32" w:rsidRPr="00FE60A9" w:rsidRDefault="002D3F32" w:rsidP="002D3F32">
      <w:pPr>
        <w:shd w:val="clear" w:color="auto" w:fill="FFFFFF"/>
        <w:suppressAutoHyphens/>
        <w:spacing w:before="100" w:beforeAutospacing="1"/>
        <w:ind w:left="142"/>
        <w:jc w:val="center"/>
        <w:rPr>
          <w:b/>
          <w:color w:val="000000"/>
          <w:spacing w:val="-5"/>
          <w:lang w:val="ru-RU" w:eastAsia="ar-SA"/>
        </w:rPr>
      </w:pPr>
      <w:r w:rsidRPr="00FE60A9">
        <w:rPr>
          <w:b/>
          <w:color w:val="000000"/>
          <w:spacing w:val="-5"/>
          <w:lang w:val="ru-RU" w:eastAsia="ar-SA"/>
        </w:rPr>
        <w:t>Х</w:t>
      </w:r>
      <w:r w:rsidRPr="00FE60A9">
        <w:rPr>
          <w:b/>
          <w:color w:val="000000"/>
          <w:spacing w:val="-5"/>
          <w:lang w:val="bg-BG" w:eastAsia="ar-SA"/>
        </w:rPr>
        <w:t>І</w:t>
      </w:r>
      <w:r w:rsidRPr="00FE60A9">
        <w:rPr>
          <w:b/>
          <w:color w:val="000000"/>
          <w:spacing w:val="-5"/>
          <w:lang w:val="ru-RU" w:eastAsia="ar-SA"/>
        </w:rPr>
        <w:t>. ДОПЪЛНИТЕЛНИ УСЛОВИЯ</w:t>
      </w:r>
    </w:p>
    <w:p w:rsidR="002D3F32" w:rsidRPr="00FE60A9" w:rsidRDefault="002D3F32" w:rsidP="002D3F32">
      <w:pPr>
        <w:shd w:val="clear" w:color="auto" w:fill="FFFFFF"/>
        <w:suppressAutoHyphens/>
        <w:spacing w:line="274" w:lineRule="exact"/>
        <w:ind w:firstLine="709"/>
        <w:jc w:val="both"/>
        <w:rPr>
          <w:lang w:val="ru-RU" w:eastAsia="ar-SA"/>
        </w:rPr>
      </w:pPr>
      <w:r w:rsidRPr="00FE60A9">
        <w:rPr>
          <w:bCs/>
          <w:color w:val="000000"/>
          <w:spacing w:val="-8"/>
          <w:lang w:val="ru-RU" w:eastAsia="ar-SA"/>
        </w:rPr>
        <w:t>Чл. 3</w:t>
      </w:r>
      <w:r w:rsidRPr="00FE60A9">
        <w:rPr>
          <w:bCs/>
          <w:color w:val="000000"/>
          <w:spacing w:val="-8"/>
          <w:lang w:eastAsia="ar-SA"/>
        </w:rPr>
        <w:t>4</w:t>
      </w:r>
      <w:r w:rsidRPr="00FE60A9">
        <w:rPr>
          <w:bCs/>
          <w:color w:val="000000"/>
          <w:spacing w:val="-8"/>
          <w:lang w:val="ru-RU" w:eastAsia="ar-SA"/>
        </w:rPr>
        <w:t>. Страните по това споразумение сключват договори, като спазват всички условия в него.</w:t>
      </w:r>
    </w:p>
    <w:p w:rsidR="002D3F32" w:rsidRPr="00FE60A9" w:rsidRDefault="002D3F32" w:rsidP="002D3F32">
      <w:pPr>
        <w:shd w:val="clear" w:color="auto" w:fill="FFFFFF"/>
        <w:suppressAutoHyphens/>
        <w:spacing w:line="274" w:lineRule="exact"/>
        <w:ind w:left="43" w:right="7" w:firstLine="713"/>
        <w:jc w:val="both"/>
        <w:rPr>
          <w:bCs/>
          <w:color w:val="000000"/>
          <w:spacing w:val="-9"/>
          <w:lang w:val="ru-RU" w:eastAsia="ar-SA"/>
        </w:rPr>
      </w:pPr>
      <w:r w:rsidRPr="00FE60A9">
        <w:rPr>
          <w:bCs/>
          <w:color w:val="000000"/>
          <w:spacing w:val="-5"/>
          <w:lang w:val="ru-RU" w:eastAsia="ar-SA"/>
        </w:rPr>
        <w:t>Чл. 3</w:t>
      </w:r>
      <w:r w:rsidRPr="00FE60A9">
        <w:rPr>
          <w:bCs/>
          <w:color w:val="000000"/>
          <w:spacing w:val="-5"/>
          <w:lang w:eastAsia="ar-SA"/>
        </w:rPr>
        <w:t>5</w:t>
      </w:r>
      <w:r w:rsidRPr="00FE60A9">
        <w:rPr>
          <w:bCs/>
          <w:color w:val="000000"/>
          <w:spacing w:val="-5"/>
          <w:lang w:val="ru-RU" w:eastAsia="ar-SA"/>
        </w:rPr>
        <w:t>. Условията на договорите, неопределени в настоящото споразумение се уреждат при подписване на всеки от тях</w:t>
      </w:r>
      <w:r w:rsidRPr="00FE60A9">
        <w:rPr>
          <w:bCs/>
          <w:color w:val="000000"/>
          <w:spacing w:val="-9"/>
          <w:lang w:val="ru-RU" w:eastAsia="ar-SA"/>
        </w:rPr>
        <w:t>.</w:t>
      </w:r>
    </w:p>
    <w:p w:rsidR="002D3F32" w:rsidRPr="00FE60A9" w:rsidRDefault="002D3F32" w:rsidP="002D3F32">
      <w:pPr>
        <w:suppressAutoHyphens/>
        <w:autoSpaceDE w:val="0"/>
        <w:autoSpaceDN w:val="0"/>
        <w:adjustRightInd w:val="0"/>
        <w:ind w:firstLine="567"/>
        <w:jc w:val="both"/>
        <w:rPr>
          <w:rFonts w:eastAsia="TimesNewRoman"/>
          <w:lang w:eastAsia="ar-SA"/>
        </w:rPr>
      </w:pPr>
      <w:r w:rsidRPr="00FE60A9">
        <w:rPr>
          <w:rFonts w:eastAsia="TimesNewRoman"/>
          <w:lang w:val="bg-BG" w:eastAsia="ar-SA"/>
        </w:rPr>
        <w:t xml:space="preserve">  Чл. 3</w:t>
      </w:r>
      <w:r w:rsidRPr="00FE60A9">
        <w:rPr>
          <w:rFonts w:eastAsia="TimesNewRoman"/>
          <w:lang w:eastAsia="ar-SA"/>
        </w:rPr>
        <w:t>6</w:t>
      </w:r>
      <w:r w:rsidRPr="00FE60A9">
        <w:rPr>
          <w:rFonts w:eastAsia="TimesNewRoman"/>
          <w:lang w:val="bg-BG" w:eastAsia="ar-SA"/>
        </w:rPr>
        <w:t xml:space="preserve">. </w:t>
      </w:r>
      <w:r w:rsidRPr="00FE60A9">
        <w:rPr>
          <w:rFonts w:eastAsia="TimesNewRoman"/>
          <w:lang w:eastAsia="ar-SA"/>
        </w:rPr>
        <w:t xml:space="preserve">Всяко изменение по настоящото Рамково споразумение се смята за действително, ако е изготвено в писмена форма, подписано е от двете страни и е допустимо съгласно чл. </w:t>
      </w:r>
      <w:r w:rsidRPr="00FE60A9">
        <w:rPr>
          <w:rFonts w:eastAsia="TimesNewRoman"/>
          <w:lang w:val="bg-BG" w:eastAsia="ar-SA"/>
        </w:rPr>
        <w:t>116</w:t>
      </w:r>
      <w:r w:rsidRPr="00FE60A9">
        <w:rPr>
          <w:rFonts w:eastAsia="TimesNewRoman"/>
          <w:lang w:eastAsia="ar-SA"/>
        </w:rPr>
        <w:t xml:space="preserve"> от ЗОП.</w:t>
      </w:r>
    </w:p>
    <w:p w:rsidR="002D3F32" w:rsidRPr="00FE60A9" w:rsidRDefault="002D3F32" w:rsidP="002D3F32">
      <w:pPr>
        <w:suppressAutoHyphens/>
        <w:autoSpaceDE w:val="0"/>
        <w:ind w:firstLine="720"/>
        <w:jc w:val="both"/>
        <w:rPr>
          <w:lang w:eastAsia="ar-SA"/>
        </w:rPr>
      </w:pPr>
      <w:r w:rsidRPr="00FE60A9">
        <w:rPr>
          <w:bCs/>
          <w:color w:val="000000"/>
          <w:lang w:val="ru-RU" w:eastAsia="ar-SA"/>
        </w:rPr>
        <w:t>Чл. 3</w:t>
      </w:r>
      <w:r w:rsidRPr="00FE60A9">
        <w:rPr>
          <w:bCs/>
          <w:color w:val="000000"/>
          <w:lang w:eastAsia="ar-SA"/>
        </w:rPr>
        <w:t>7</w:t>
      </w:r>
      <w:r w:rsidRPr="00FE60A9">
        <w:rPr>
          <w:bCs/>
          <w:color w:val="000000"/>
          <w:lang w:val="ru-RU" w:eastAsia="ar-SA"/>
        </w:rPr>
        <w:t xml:space="preserve">. </w:t>
      </w:r>
      <w:r w:rsidRPr="00FE60A9">
        <w:rPr>
          <w:lang w:eastAsia="ar-SA"/>
        </w:rPr>
        <w:t>За неуредените в настоящото рамково споразумение въпроси се прилагат разпоредбите на действащото българско законодателство.</w:t>
      </w:r>
    </w:p>
    <w:p w:rsidR="002D3F32" w:rsidRPr="00FE60A9" w:rsidRDefault="002D3F32" w:rsidP="002D3F32">
      <w:pPr>
        <w:shd w:val="clear" w:color="auto" w:fill="FFFFFF"/>
        <w:suppressAutoHyphens/>
        <w:spacing w:line="274" w:lineRule="exact"/>
        <w:ind w:left="29" w:right="22" w:firstLine="720"/>
        <w:jc w:val="both"/>
        <w:rPr>
          <w:bCs/>
          <w:color w:val="000000"/>
          <w:spacing w:val="-10"/>
          <w:lang w:val="ru-RU" w:eastAsia="ar-SA"/>
        </w:rPr>
      </w:pPr>
      <w:r w:rsidRPr="00FE60A9">
        <w:rPr>
          <w:bCs/>
          <w:color w:val="000000"/>
          <w:lang w:val="ru-RU" w:eastAsia="ar-SA"/>
        </w:rPr>
        <w:t>Чл. 3</w:t>
      </w:r>
      <w:r w:rsidRPr="00FE60A9">
        <w:rPr>
          <w:bCs/>
          <w:color w:val="000000"/>
          <w:lang w:eastAsia="ar-SA"/>
        </w:rPr>
        <w:t>8</w:t>
      </w:r>
      <w:r w:rsidRPr="00FE60A9">
        <w:rPr>
          <w:bCs/>
          <w:color w:val="000000"/>
          <w:lang w:val="ru-RU" w:eastAsia="ar-SA"/>
        </w:rPr>
        <w:t xml:space="preserve">. Всички спорове, възникнали между страните ще се решават по споразумение, а при непостигане на съгласие ще се отнасят за решаване от </w:t>
      </w:r>
      <w:r w:rsidRPr="00FE60A9">
        <w:rPr>
          <w:bCs/>
          <w:color w:val="000000"/>
          <w:spacing w:val="-10"/>
          <w:lang w:val="ru-RU" w:eastAsia="ar-SA"/>
        </w:rPr>
        <w:t>компетентния съд в Република България.</w:t>
      </w:r>
    </w:p>
    <w:p w:rsidR="002D3F32" w:rsidRPr="00FE60A9" w:rsidRDefault="002D3F32" w:rsidP="002D3F32">
      <w:pPr>
        <w:shd w:val="clear" w:color="auto" w:fill="FFFFFF"/>
        <w:suppressAutoHyphens/>
        <w:spacing w:before="274" w:line="274" w:lineRule="exact"/>
        <w:ind w:left="29" w:right="7" w:firstLine="720"/>
        <w:jc w:val="both"/>
        <w:rPr>
          <w:bCs/>
          <w:color w:val="000000"/>
          <w:spacing w:val="-9"/>
          <w:lang w:val="ru-RU" w:eastAsia="ar-SA"/>
        </w:rPr>
      </w:pPr>
      <w:r w:rsidRPr="00FE60A9">
        <w:rPr>
          <w:bCs/>
          <w:color w:val="000000"/>
          <w:lang w:val="ru-RU" w:eastAsia="ar-SA"/>
        </w:rPr>
        <w:t xml:space="preserve">Рамковото споразумение се състави в …………………. еднообразни екземпляра – </w:t>
      </w:r>
      <w:r w:rsidRPr="00FE60A9">
        <w:rPr>
          <w:bCs/>
          <w:color w:val="000000"/>
          <w:lang w:val="bg-BG" w:eastAsia="ar-SA"/>
        </w:rPr>
        <w:t>два</w:t>
      </w:r>
      <w:r w:rsidRPr="00FE60A9">
        <w:rPr>
          <w:bCs/>
          <w:color w:val="000000"/>
          <w:lang w:val="ru-RU" w:eastAsia="ar-SA"/>
        </w:rPr>
        <w:t xml:space="preserve"> за Възложителя и по един за всеки потенциален Изпълнител.</w:t>
      </w:r>
    </w:p>
    <w:p w:rsidR="002D3F32" w:rsidRPr="00FE60A9" w:rsidRDefault="002D3F32" w:rsidP="002D3F32">
      <w:pPr>
        <w:shd w:val="clear" w:color="auto" w:fill="FFFFFF"/>
        <w:suppressAutoHyphens/>
        <w:spacing w:before="100" w:beforeAutospacing="1"/>
        <w:contextualSpacing/>
        <w:jc w:val="both"/>
        <w:rPr>
          <w:i/>
          <w:color w:val="000000"/>
          <w:spacing w:val="-9"/>
          <w:sz w:val="20"/>
          <w:szCs w:val="20"/>
          <w:lang w:val="ru-RU" w:eastAsia="ar-SA"/>
        </w:rPr>
      </w:pPr>
      <w:r w:rsidRPr="00FE60A9">
        <w:rPr>
          <w:i/>
          <w:color w:val="000000"/>
          <w:spacing w:val="-9"/>
          <w:sz w:val="20"/>
          <w:szCs w:val="20"/>
          <w:lang w:val="ru-RU" w:eastAsia="ar-SA"/>
        </w:rPr>
        <w:t>ПРИЛОЖЕНИЯ:</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1;</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1;</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2;</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2;</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3;</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3;</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4;</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4;</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5;</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5;</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6;</w:t>
      </w:r>
    </w:p>
    <w:p w:rsidR="002D3F32" w:rsidRPr="00FE60A9" w:rsidRDefault="002D3F32" w:rsidP="002D3F32">
      <w:pPr>
        <w:numPr>
          <w:ilvl w:val="0"/>
          <w:numId w:val="42"/>
        </w:numPr>
        <w:shd w:val="clear" w:color="auto" w:fill="FFFFFF"/>
        <w:suppressAutoHyphens/>
        <w:spacing w:before="100" w:beforeAutospacing="1"/>
        <w:ind w:right="6"/>
        <w:contextualSpacing/>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6;</w:t>
      </w:r>
    </w:p>
    <w:p w:rsidR="002D3F32" w:rsidRPr="002D3F32" w:rsidRDefault="002D3F32" w:rsidP="002D3F32">
      <w:pPr>
        <w:shd w:val="clear" w:color="auto" w:fill="FFFFFF"/>
        <w:suppressAutoHyphens/>
        <w:spacing w:before="274"/>
        <w:ind w:right="7"/>
        <w:jc w:val="both"/>
        <w:rPr>
          <w:rFonts w:ascii="Times New Roman Bold" w:hAnsi="Times New Roman Bold"/>
          <w:b/>
          <w:color w:val="000000"/>
          <w:spacing w:val="-9"/>
          <w:sz w:val="22"/>
          <w:szCs w:val="22"/>
          <w:lang w:val="bg-BG" w:eastAsia="ar-SA"/>
        </w:rPr>
      </w:pPr>
      <w:r w:rsidRPr="002D3F32">
        <w:rPr>
          <w:rFonts w:ascii="Times New Roman Bold" w:hAnsi="Times New Roman Bold"/>
          <w:b/>
          <w:color w:val="000000"/>
          <w:spacing w:val="-9"/>
          <w:sz w:val="22"/>
          <w:szCs w:val="22"/>
          <w:lang w:val="ru-RU" w:eastAsia="ar-SA"/>
        </w:rPr>
        <w:t>ВЪЗЛОЖИТЕЛ:                                                                 ПОТЕНЦИАЛНИ ИЗПЪЛНИТ</w:t>
      </w:r>
      <w:r w:rsidRPr="002D3F32">
        <w:rPr>
          <w:rFonts w:ascii="Times New Roman Bold" w:hAnsi="Times New Roman Bold"/>
          <w:b/>
          <w:color w:val="000000"/>
          <w:spacing w:val="-9"/>
          <w:sz w:val="22"/>
          <w:szCs w:val="22"/>
          <w:lang w:val="bg-BG" w:eastAsia="ar-SA"/>
        </w:rPr>
        <w:t>ЕЛИ:</w:t>
      </w:r>
    </w:p>
    <w:p w:rsidR="002D3F32" w:rsidRPr="002D3F32" w:rsidRDefault="002D3F32" w:rsidP="002D3F32">
      <w:pPr>
        <w:shd w:val="clear" w:color="auto" w:fill="FFFFFF"/>
        <w:suppressAutoHyphens/>
        <w:spacing w:before="274"/>
        <w:ind w:right="-329"/>
        <w:jc w:val="both"/>
        <w:rPr>
          <w:rFonts w:ascii="Times New Roman Bold" w:hAnsi="Times New Roman Bold"/>
          <w:b/>
          <w:color w:val="000000"/>
          <w:spacing w:val="-9"/>
          <w:sz w:val="22"/>
          <w:szCs w:val="22"/>
          <w:lang w:val="bg-BG" w:eastAsia="ar-SA"/>
        </w:rPr>
      </w:pPr>
      <w:r w:rsidRPr="002D3F32">
        <w:rPr>
          <w:rFonts w:ascii="Times New Roman Bold" w:hAnsi="Times New Roman Bold"/>
          <w:b/>
          <w:color w:val="000000"/>
          <w:spacing w:val="-9"/>
          <w:sz w:val="22"/>
          <w:szCs w:val="22"/>
          <w:lang w:val="bg-BG" w:eastAsia="ar-SA"/>
        </w:rPr>
        <w:t>УНСС                                                                                    …………………………………….</w:t>
      </w:r>
    </w:p>
    <w:p w:rsidR="002D3F32" w:rsidRPr="002D3F32" w:rsidRDefault="002D3F32" w:rsidP="002D3F32">
      <w:pPr>
        <w:shd w:val="clear" w:color="auto" w:fill="FFFFFF"/>
        <w:suppressAutoHyphens/>
        <w:spacing w:before="274"/>
        <w:ind w:right="7"/>
        <w:jc w:val="both"/>
        <w:rPr>
          <w:rFonts w:ascii="Times New Roman Bold" w:hAnsi="Times New Roman Bold"/>
          <w:b/>
          <w:color w:val="000000"/>
          <w:spacing w:val="-9"/>
          <w:sz w:val="22"/>
          <w:szCs w:val="22"/>
          <w:lang w:val="bg-BG" w:eastAsia="ar-SA"/>
        </w:rPr>
      </w:pPr>
      <w:r w:rsidRPr="002D3F32">
        <w:rPr>
          <w:rFonts w:ascii="Times New Roman Bold" w:hAnsi="Times New Roman Bold"/>
          <w:b/>
          <w:color w:val="000000"/>
          <w:spacing w:val="-9"/>
          <w:sz w:val="22"/>
          <w:szCs w:val="22"/>
          <w:lang w:val="bg-BG" w:eastAsia="ar-SA"/>
        </w:rPr>
        <w:t xml:space="preserve">ПОМОЩНИК-РЕКТОР:         </w:t>
      </w:r>
    </w:p>
    <w:p w:rsidR="002D3F32" w:rsidRPr="002D3F32" w:rsidRDefault="002D3F32" w:rsidP="002D3F32">
      <w:pPr>
        <w:shd w:val="clear" w:color="auto" w:fill="FFFFFF"/>
        <w:suppressAutoHyphens/>
        <w:spacing w:before="274"/>
        <w:ind w:right="7"/>
        <w:jc w:val="both"/>
        <w:rPr>
          <w:rFonts w:ascii="Times New Roman Bold" w:hAnsi="Times New Roman Bold"/>
          <w:b/>
          <w:color w:val="000000"/>
          <w:spacing w:val="-9"/>
          <w:sz w:val="22"/>
          <w:szCs w:val="22"/>
          <w:lang w:val="bg-BG" w:eastAsia="ar-SA"/>
        </w:rPr>
      </w:pPr>
      <w:r w:rsidRPr="002D3F32">
        <w:rPr>
          <w:rFonts w:ascii="Times New Roman Bold" w:hAnsi="Times New Roman Bold"/>
          <w:b/>
          <w:color w:val="000000"/>
          <w:spacing w:val="-9"/>
          <w:sz w:val="22"/>
          <w:szCs w:val="22"/>
          <w:lang w:val="bg-BG" w:eastAsia="ar-SA"/>
        </w:rPr>
        <w:t xml:space="preserve">Николай Бакърджиев                                                           </w:t>
      </w:r>
    </w:p>
    <w:p w:rsidR="002D3F32" w:rsidRPr="002D3F32" w:rsidRDefault="002D3F32" w:rsidP="002D3F32">
      <w:pPr>
        <w:shd w:val="clear" w:color="auto" w:fill="FFFFFF"/>
        <w:suppressAutoHyphens/>
        <w:spacing w:before="274"/>
        <w:ind w:right="7"/>
        <w:rPr>
          <w:rFonts w:ascii="Times New Roman Bold" w:hAnsi="Times New Roman Bold"/>
          <w:b/>
          <w:color w:val="000000"/>
          <w:spacing w:val="-9"/>
          <w:sz w:val="22"/>
          <w:szCs w:val="22"/>
          <w:lang w:val="bg-BG" w:eastAsia="ar-SA"/>
        </w:rPr>
      </w:pPr>
      <w:r w:rsidRPr="002D3F32">
        <w:rPr>
          <w:rFonts w:ascii="Times New Roman Bold" w:hAnsi="Times New Roman Bold"/>
          <w:b/>
          <w:color w:val="000000"/>
          <w:spacing w:val="-9"/>
          <w:sz w:val="22"/>
          <w:szCs w:val="22"/>
          <w:lang w:val="bg-BG" w:eastAsia="ar-SA"/>
        </w:rPr>
        <w:t xml:space="preserve">ДИРЕКТОР ДИРЕКЦИЯ „ФИНАНСИ“                     </w:t>
      </w:r>
    </w:p>
    <w:p w:rsidR="002D3F32" w:rsidRPr="00FE60A9" w:rsidRDefault="002D3F32" w:rsidP="002D3F32">
      <w:pPr>
        <w:shd w:val="clear" w:color="auto" w:fill="FFFFFF"/>
        <w:suppressAutoHyphens/>
        <w:spacing w:before="274"/>
        <w:ind w:right="7"/>
        <w:rPr>
          <w:b/>
          <w:color w:val="000000"/>
          <w:spacing w:val="-9"/>
          <w:sz w:val="22"/>
          <w:szCs w:val="22"/>
          <w:lang w:val="bg-BG" w:eastAsia="ar-SA"/>
        </w:rPr>
      </w:pPr>
      <w:r w:rsidRPr="002D3F32">
        <w:rPr>
          <w:rFonts w:ascii="Times New Roman Bold" w:hAnsi="Times New Roman Bold"/>
          <w:b/>
          <w:color w:val="000000"/>
          <w:spacing w:val="-9"/>
          <w:sz w:val="22"/>
          <w:szCs w:val="22"/>
          <w:lang w:val="bg-BG" w:eastAsia="ar-SA"/>
        </w:rPr>
        <w:t>Светослава Филчева - Иванов</w:t>
      </w:r>
      <w:r>
        <w:rPr>
          <w:b/>
          <w:color w:val="000000"/>
          <w:spacing w:val="-9"/>
          <w:sz w:val="22"/>
          <w:szCs w:val="22"/>
          <w:lang w:val="bg-BG" w:eastAsia="ar-SA"/>
        </w:rPr>
        <w:t>а</w:t>
      </w:r>
      <w:r w:rsidRPr="00FE60A9">
        <w:rPr>
          <w:b/>
          <w:color w:val="000000"/>
          <w:spacing w:val="-9"/>
          <w:sz w:val="22"/>
          <w:szCs w:val="22"/>
          <w:lang w:val="bg-BG" w:eastAsia="ar-SA"/>
        </w:rPr>
        <w:t xml:space="preserve">                                                                                                                                                              </w:t>
      </w:r>
    </w:p>
    <w:p w:rsidR="002D3F32" w:rsidRDefault="002D3F32" w:rsidP="002D3F32">
      <w:pPr>
        <w:shd w:val="clear" w:color="auto" w:fill="FFFFFF"/>
        <w:jc w:val="right"/>
        <w:outlineLvl w:val="0"/>
        <w:rPr>
          <w:b/>
          <w:lang w:val="bg-BG"/>
        </w:rPr>
      </w:pPr>
    </w:p>
    <w:p w:rsidR="002D3F32" w:rsidRPr="00FE60A9" w:rsidRDefault="002D3F32" w:rsidP="002D3F32">
      <w:pPr>
        <w:jc w:val="center"/>
        <w:rPr>
          <w:b/>
          <w:sz w:val="22"/>
          <w:szCs w:val="22"/>
          <w:lang w:val="bg-BG"/>
        </w:rPr>
      </w:pPr>
      <w:r w:rsidRPr="00FE60A9">
        <w:rPr>
          <w:b/>
          <w:sz w:val="22"/>
          <w:szCs w:val="22"/>
          <w:lang w:val="bg-BG"/>
        </w:rPr>
        <w:lastRenderedPageBreak/>
        <w:t>Проект на ДОГОВОР</w:t>
      </w:r>
    </w:p>
    <w:p w:rsidR="002D3F32" w:rsidRPr="00FE60A9" w:rsidRDefault="002D3F32" w:rsidP="002D3F32">
      <w:pPr>
        <w:jc w:val="center"/>
        <w:rPr>
          <w:b/>
          <w:sz w:val="22"/>
          <w:szCs w:val="22"/>
          <w:lang w:val="bg-BG"/>
        </w:rPr>
      </w:pPr>
    </w:p>
    <w:p w:rsidR="002D3F32" w:rsidRPr="00FE60A9" w:rsidRDefault="002D3F32" w:rsidP="002D3F32">
      <w:pPr>
        <w:jc w:val="center"/>
        <w:rPr>
          <w:b/>
          <w:sz w:val="22"/>
          <w:szCs w:val="22"/>
          <w:lang w:val="bg-BG"/>
        </w:rPr>
      </w:pPr>
      <w:r w:rsidRPr="00FE60A9">
        <w:rPr>
          <w:b/>
          <w:sz w:val="22"/>
          <w:szCs w:val="22"/>
          <w:lang w:val="bg-BG"/>
        </w:rPr>
        <w:t>№ ................/…………г.</w:t>
      </w:r>
    </w:p>
    <w:p w:rsidR="002D3F32" w:rsidRPr="00FE60A9" w:rsidRDefault="002D3F32" w:rsidP="002D3F32">
      <w:pPr>
        <w:jc w:val="center"/>
        <w:rPr>
          <w:b/>
          <w:sz w:val="22"/>
          <w:szCs w:val="22"/>
          <w:lang w:val="bg-BG"/>
        </w:rPr>
      </w:pPr>
    </w:p>
    <w:p w:rsidR="002D3F32" w:rsidRPr="00FE60A9" w:rsidRDefault="002D3F32" w:rsidP="002D3F32">
      <w:pPr>
        <w:ind w:firstLine="720"/>
        <w:jc w:val="both"/>
        <w:rPr>
          <w:b/>
          <w:sz w:val="22"/>
          <w:szCs w:val="22"/>
          <w:lang w:val="bg-BG"/>
        </w:rPr>
      </w:pPr>
    </w:p>
    <w:p w:rsidR="002D3F32" w:rsidRPr="00FE60A9" w:rsidRDefault="002D3F32" w:rsidP="002D3F32">
      <w:pPr>
        <w:widowControl w:val="0"/>
        <w:autoSpaceDE w:val="0"/>
        <w:autoSpaceDN w:val="0"/>
        <w:adjustRightInd w:val="0"/>
        <w:ind w:firstLine="720"/>
        <w:jc w:val="both"/>
        <w:rPr>
          <w:b/>
          <w:sz w:val="22"/>
          <w:szCs w:val="22"/>
          <w:lang w:val="bg-BG"/>
        </w:rPr>
      </w:pPr>
      <w:r w:rsidRPr="00FE60A9">
        <w:rPr>
          <w:sz w:val="22"/>
          <w:szCs w:val="22"/>
          <w:lang w:val="bg-BG"/>
        </w:rPr>
        <w:t>Днес, ………………201…г. между:</w:t>
      </w:r>
      <w:r w:rsidRPr="00FE60A9">
        <w:rPr>
          <w:b/>
          <w:sz w:val="22"/>
          <w:szCs w:val="22"/>
          <w:lang w:val="bg-BG"/>
        </w:rPr>
        <w:t xml:space="preserve"> </w:t>
      </w:r>
    </w:p>
    <w:p w:rsidR="002D3F32" w:rsidRPr="00FE60A9" w:rsidRDefault="002D3F32" w:rsidP="002D3F32">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представляван от Николай Бакърджиев – Помощник - Ректор </w:t>
      </w:r>
      <w:r w:rsidRPr="00FE60A9">
        <w:rPr>
          <w:sz w:val="22"/>
          <w:szCs w:val="22"/>
          <w:lang w:val="ru-RU"/>
        </w:rPr>
        <w:t xml:space="preserve"> </w:t>
      </w:r>
      <w:r w:rsidRPr="00FE60A9">
        <w:rPr>
          <w:sz w:val="22"/>
          <w:szCs w:val="22"/>
          <w:lang w:val="bg-BG"/>
        </w:rPr>
        <w:t xml:space="preserve">и </w:t>
      </w:r>
      <w:r>
        <w:rPr>
          <w:sz w:val="22"/>
          <w:szCs w:val="22"/>
          <w:lang w:val="bg-BG"/>
        </w:rPr>
        <w:t>Светослава Филчева - Иванова</w:t>
      </w:r>
      <w:r w:rsidRPr="00FE60A9">
        <w:rPr>
          <w:sz w:val="22"/>
          <w:szCs w:val="22"/>
          <w:lang w:val="bg-BG"/>
        </w:rPr>
        <w:t xml:space="preserve"> – Директор на Дирекция „Финанси“,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2D3F32" w:rsidRPr="00FE60A9" w:rsidRDefault="002D3F32" w:rsidP="002D3F32">
      <w:pPr>
        <w:widowControl w:val="0"/>
        <w:autoSpaceDE w:val="0"/>
        <w:autoSpaceDN w:val="0"/>
        <w:adjustRightInd w:val="0"/>
        <w:ind w:firstLine="720"/>
        <w:jc w:val="both"/>
        <w:rPr>
          <w:sz w:val="22"/>
          <w:szCs w:val="22"/>
          <w:lang w:val="bg-BG"/>
        </w:rPr>
      </w:pPr>
      <w:r w:rsidRPr="00FE60A9">
        <w:rPr>
          <w:sz w:val="22"/>
          <w:szCs w:val="22"/>
          <w:lang w:val="bg-BG"/>
        </w:rPr>
        <w:t>и</w:t>
      </w:r>
    </w:p>
    <w:p w:rsidR="002D3F32" w:rsidRPr="00FE60A9" w:rsidRDefault="002D3F32" w:rsidP="002D3F32">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2D3F32" w:rsidRPr="00FE60A9" w:rsidRDefault="002D3F32" w:rsidP="002D3F32">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ЗОП………./201…г.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2D3F32" w:rsidRPr="00FE60A9" w:rsidRDefault="002D3F32" w:rsidP="002D3F32">
      <w:pPr>
        <w:spacing w:after="120"/>
        <w:ind w:firstLine="720"/>
        <w:jc w:val="both"/>
        <w:rPr>
          <w:b/>
          <w:sz w:val="22"/>
          <w:szCs w:val="22"/>
          <w:lang w:val="bg-BG"/>
        </w:rPr>
      </w:pPr>
    </w:p>
    <w:p w:rsidR="002D3F32" w:rsidRPr="00FE60A9" w:rsidRDefault="002D3F32" w:rsidP="002D3F32">
      <w:pPr>
        <w:jc w:val="center"/>
        <w:rPr>
          <w:b/>
          <w:sz w:val="22"/>
          <w:szCs w:val="22"/>
          <w:lang w:val="bg-BG"/>
        </w:rPr>
      </w:pPr>
      <w:r w:rsidRPr="00FE60A9">
        <w:rPr>
          <w:b/>
          <w:sz w:val="22"/>
          <w:szCs w:val="22"/>
          <w:lang w:val="bg-BG"/>
        </w:rPr>
        <w:t>І. ПРЕДМЕТ НА ДОГОВОРА</w:t>
      </w:r>
    </w:p>
    <w:p w:rsidR="002D3F32" w:rsidRPr="00FE60A9" w:rsidRDefault="002D3F32" w:rsidP="002D3F32">
      <w:pPr>
        <w:jc w:val="center"/>
        <w:rPr>
          <w:b/>
          <w:sz w:val="22"/>
          <w:szCs w:val="22"/>
          <w:lang w:val="ru-RU"/>
        </w:rPr>
      </w:pPr>
    </w:p>
    <w:p w:rsidR="002D3F32" w:rsidRPr="00FE60A9" w:rsidRDefault="002D3F32" w:rsidP="002D3F32">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2D3F32" w:rsidRPr="00FE60A9" w:rsidRDefault="002D3F32" w:rsidP="002D3F32">
      <w:pPr>
        <w:ind w:firstLine="720"/>
        <w:jc w:val="both"/>
        <w:rPr>
          <w:sz w:val="22"/>
          <w:szCs w:val="22"/>
          <w:lang w:val="bg-BG"/>
        </w:rPr>
      </w:pPr>
    </w:p>
    <w:p w:rsidR="002D3F32" w:rsidRPr="00FE60A9" w:rsidRDefault="002D3F32" w:rsidP="002D3F32">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2D3F32" w:rsidRPr="00FE60A9" w:rsidRDefault="002D3F32" w:rsidP="002D3F32">
      <w:pPr>
        <w:jc w:val="center"/>
        <w:rPr>
          <w:sz w:val="22"/>
          <w:szCs w:val="22"/>
          <w:lang w:val="bg-BG"/>
        </w:rPr>
      </w:pPr>
    </w:p>
    <w:p w:rsidR="002D3F32" w:rsidRPr="00FE60A9" w:rsidRDefault="002D3F32" w:rsidP="002D3F32">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е </w:t>
      </w:r>
      <w:r w:rsidRPr="00FE60A9">
        <w:rPr>
          <w:b/>
          <w:sz w:val="22"/>
          <w:szCs w:val="22"/>
          <w:lang w:val="bg-BG"/>
        </w:rPr>
        <w:t xml:space="preserve"> ……………………………..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2D3F32" w:rsidRPr="00FE60A9" w:rsidRDefault="002D3F32" w:rsidP="002D3F32">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2D3F32" w:rsidRPr="00FE60A9" w:rsidRDefault="002D3F32" w:rsidP="002D3F32">
      <w:pPr>
        <w:ind w:firstLine="720"/>
        <w:jc w:val="both"/>
        <w:rPr>
          <w:sz w:val="22"/>
          <w:szCs w:val="22"/>
          <w:lang w:val="bg-BG"/>
        </w:rPr>
      </w:pPr>
      <w:r w:rsidRPr="00FE60A9">
        <w:rPr>
          <w:sz w:val="22"/>
          <w:szCs w:val="22"/>
          <w:lang w:val="bg-BG"/>
        </w:rPr>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2D3F32" w:rsidRPr="00FE60A9" w:rsidRDefault="002D3F32" w:rsidP="002D3F32">
      <w:pPr>
        <w:ind w:firstLine="720"/>
        <w:jc w:val="both"/>
        <w:rPr>
          <w:sz w:val="22"/>
          <w:szCs w:val="22"/>
          <w:lang w:val="bg-BG"/>
        </w:rPr>
      </w:pPr>
    </w:p>
    <w:p w:rsidR="002D3F32" w:rsidRPr="00FE60A9" w:rsidRDefault="002D3F32" w:rsidP="002D3F32">
      <w:pPr>
        <w:jc w:val="center"/>
        <w:rPr>
          <w:sz w:val="22"/>
          <w:szCs w:val="22"/>
          <w:lang w:val="bg-BG"/>
        </w:rPr>
      </w:pPr>
    </w:p>
    <w:p w:rsidR="002D3F32" w:rsidRPr="00FE60A9" w:rsidRDefault="002D3F32" w:rsidP="002D3F32">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2D3F32" w:rsidRPr="00FE60A9" w:rsidRDefault="002D3F32" w:rsidP="002D3F32">
      <w:pPr>
        <w:jc w:val="center"/>
        <w:rPr>
          <w:sz w:val="22"/>
          <w:szCs w:val="22"/>
          <w:lang w:val="bg-BG"/>
        </w:rPr>
      </w:pPr>
    </w:p>
    <w:p w:rsidR="002D3F32" w:rsidRPr="00FE60A9" w:rsidRDefault="002D3F32" w:rsidP="002D3F32">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2D3F32" w:rsidRPr="00FE60A9" w:rsidRDefault="002D3F32" w:rsidP="002D3F32">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2D3F32" w:rsidRPr="00FE60A9" w:rsidRDefault="002D3F32" w:rsidP="002D3F32">
      <w:pPr>
        <w:ind w:firstLine="720"/>
        <w:jc w:val="both"/>
        <w:rPr>
          <w:sz w:val="22"/>
          <w:szCs w:val="22"/>
          <w:lang w:val="bg-BG"/>
        </w:rPr>
      </w:pPr>
      <w:r w:rsidRPr="00FE60A9">
        <w:rPr>
          <w:sz w:val="22"/>
          <w:szCs w:val="22"/>
          <w:lang w:val="bg-BG"/>
        </w:rPr>
        <w:lastRenderedPageBreak/>
        <w:t xml:space="preserve">(2) Срока за инсталация на доставеното оборудване е до 30 /тридесет/ дни от получаване заявката на Възложителя. </w:t>
      </w:r>
    </w:p>
    <w:p w:rsidR="002D3F32" w:rsidRPr="00FE60A9" w:rsidRDefault="002D3F32" w:rsidP="002D3F32">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2D3F32" w:rsidRPr="00FE60A9" w:rsidRDefault="002D3F32" w:rsidP="002D3F32">
      <w:pPr>
        <w:ind w:firstLine="720"/>
        <w:jc w:val="both"/>
        <w:rPr>
          <w:sz w:val="22"/>
          <w:szCs w:val="22"/>
          <w:lang w:val="bg-BG"/>
        </w:rPr>
      </w:pPr>
      <w:r w:rsidRPr="00FE60A9">
        <w:rPr>
          <w:sz w:val="22"/>
          <w:szCs w:val="22"/>
          <w:lang w:val="bg-BG"/>
        </w:rPr>
        <w:t>Чл. 7. Местоизпълнение на договора: ……………………………………………………….</w:t>
      </w:r>
    </w:p>
    <w:p w:rsidR="002D3F32" w:rsidRPr="00FE60A9" w:rsidRDefault="002D3F32" w:rsidP="002D3F32">
      <w:pPr>
        <w:ind w:firstLine="720"/>
        <w:jc w:val="both"/>
        <w:rPr>
          <w:sz w:val="22"/>
          <w:szCs w:val="22"/>
          <w:lang w:val="bg-BG"/>
        </w:rPr>
      </w:pPr>
    </w:p>
    <w:p w:rsidR="002D3F32" w:rsidRPr="00FE60A9" w:rsidRDefault="002D3F32" w:rsidP="002D3F32">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2D3F32" w:rsidRPr="00FE60A9" w:rsidRDefault="002D3F32" w:rsidP="002D3F32">
      <w:pPr>
        <w:ind w:firstLine="720"/>
        <w:jc w:val="center"/>
        <w:rPr>
          <w:sz w:val="22"/>
          <w:szCs w:val="22"/>
          <w:lang w:val="bg-BG"/>
        </w:rPr>
      </w:pPr>
    </w:p>
    <w:p w:rsidR="002D3F32" w:rsidRPr="00FE60A9" w:rsidRDefault="002D3F32" w:rsidP="002D3F32">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2D3F32" w:rsidRPr="00FE60A9" w:rsidRDefault="002D3F32" w:rsidP="002D3F32">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2D3F32" w:rsidRPr="004B62A6" w:rsidRDefault="002D3F32" w:rsidP="002D3F32">
      <w:pPr>
        <w:pStyle w:val="ListParagraph"/>
        <w:numPr>
          <w:ilvl w:val="0"/>
          <w:numId w:val="50"/>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2D3F32" w:rsidRPr="004B62A6" w:rsidRDefault="002D3F32" w:rsidP="002D3F32">
      <w:pPr>
        <w:pStyle w:val="ListParagraph"/>
        <w:numPr>
          <w:ilvl w:val="0"/>
          <w:numId w:val="50"/>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2D3F32" w:rsidRPr="00FE60A9" w:rsidRDefault="002D3F32" w:rsidP="002D3F32">
      <w:pPr>
        <w:numPr>
          <w:ilvl w:val="0"/>
          <w:numId w:val="50"/>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2D3F32" w:rsidRPr="00FE60A9" w:rsidRDefault="002D3F32" w:rsidP="002D3F32">
      <w:pPr>
        <w:ind w:firstLine="720"/>
        <w:jc w:val="both"/>
        <w:rPr>
          <w:sz w:val="22"/>
          <w:szCs w:val="22"/>
          <w:lang w:val="bg-BG"/>
        </w:rPr>
      </w:pPr>
      <w:r w:rsidRPr="00FE60A9">
        <w:rPr>
          <w:sz w:val="22"/>
          <w:szCs w:val="22"/>
          <w:lang w:val="bg-BG"/>
        </w:rPr>
        <w:t>Чл. 9. Възложителят има право:</w:t>
      </w:r>
    </w:p>
    <w:p w:rsidR="002D3F32" w:rsidRPr="004B62A6" w:rsidRDefault="002D3F32" w:rsidP="002D3F32">
      <w:pPr>
        <w:pStyle w:val="ListParagraph"/>
        <w:numPr>
          <w:ilvl w:val="0"/>
          <w:numId w:val="51"/>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2D3F32" w:rsidRPr="004B62A6" w:rsidRDefault="002D3F32" w:rsidP="002D3F32">
      <w:pPr>
        <w:pStyle w:val="ListParagraph"/>
        <w:numPr>
          <w:ilvl w:val="0"/>
          <w:numId w:val="51"/>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r w:rsidRPr="004B62A6">
        <w:rPr>
          <w:rFonts w:ascii="Times New Roman" w:hAnsi="Times New Roman"/>
          <w:lang w:val="ru-RU"/>
        </w:rPr>
        <w:t>доставката</w:t>
      </w:r>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2D3F32" w:rsidRPr="00FE60A9" w:rsidRDefault="002D3F32" w:rsidP="002D3F32">
      <w:pPr>
        <w:numPr>
          <w:ilvl w:val="0"/>
          <w:numId w:val="51"/>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2D3F32" w:rsidRPr="00FE60A9" w:rsidRDefault="002D3F32" w:rsidP="002D3F32">
      <w:pPr>
        <w:numPr>
          <w:ilvl w:val="0"/>
          <w:numId w:val="51"/>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2D3F32" w:rsidRPr="00FE60A9" w:rsidRDefault="002D3F32" w:rsidP="002D3F32">
      <w:pPr>
        <w:jc w:val="center"/>
        <w:rPr>
          <w:b/>
          <w:sz w:val="22"/>
          <w:szCs w:val="22"/>
          <w:lang w:val="bg-BG"/>
        </w:rPr>
      </w:pPr>
    </w:p>
    <w:p w:rsidR="002D3F32" w:rsidRPr="00FE60A9" w:rsidRDefault="002D3F32" w:rsidP="002D3F32">
      <w:pPr>
        <w:jc w:val="center"/>
        <w:rPr>
          <w:b/>
          <w:sz w:val="22"/>
          <w:szCs w:val="22"/>
          <w:lang w:val="bg-BG"/>
        </w:rPr>
      </w:pPr>
      <w:r w:rsidRPr="00FE60A9">
        <w:rPr>
          <w:b/>
          <w:sz w:val="22"/>
          <w:szCs w:val="22"/>
          <w:lang w:val="bg-BG"/>
        </w:rPr>
        <w:t>V. ПРАВА И ЗАДЪЛЖЕНИЯ НА ИЗПЪЛНИТЕЛЯ</w:t>
      </w:r>
    </w:p>
    <w:p w:rsidR="002D3F32" w:rsidRPr="00FE60A9" w:rsidRDefault="002D3F32" w:rsidP="002D3F32">
      <w:pPr>
        <w:jc w:val="center"/>
        <w:rPr>
          <w:sz w:val="22"/>
          <w:szCs w:val="22"/>
          <w:lang w:val="bg-BG"/>
        </w:rPr>
      </w:pPr>
    </w:p>
    <w:p w:rsidR="002D3F32" w:rsidRPr="00FE60A9" w:rsidRDefault="002D3F32" w:rsidP="002D3F32">
      <w:pPr>
        <w:ind w:firstLine="720"/>
        <w:jc w:val="both"/>
        <w:rPr>
          <w:sz w:val="22"/>
          <w:szCs w:val="22"/>
          <w:lang w:val="bg-BG"/>
        </w:rPr>
      </w:pPr>
      <w:r w:rsidRPr="00FE60A9">
        <w:rPr>
          <w:sz w:val="22"/>
          <w:szCs w:val="22"/>
          <w:lang w:val="bg-BG"/>
        </w:rPr>
        <w:t>Чл. 10. (1)  Изпълнителят се задължава:</w:t>
      </w:r>
    </w:p>
    <w:p w:rsidR="002D3F32" w:rsidRPr="00075388" w:rsidRDefault="002D3F32" w:rsidP="002D3F32">
      <w:pPr>
        <w:pStyle w:val="ListParagraph"/>
        <w:numPr>
          <w:ilvl w:val="0"/>
          <w:numId w:val="52"/>
        </w:numPr>
        <w:spacing w:line="240" w:lineRule="auto"/>
        <w:jc w:val="both"/>
        <w:rPr>
          <w:rFonts w:ascii="Times New Roman" w:hAnsi="Times New Roman"/>
        </w:rPr>
      </w:pPr>
      <w:r w:rsidRPr="00075388">
        <w:rPr>
          <w:rFonts w:ascii="Times New Roman" w:hAnsi="Times New Roman"/>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2D3F32" w:rsidRPr="00075388" w:rsidRDefault="002D3F32" w:rsidP="002D3F32">
      <w:pPr>
        <w:pStyle w:val="ListParagraph"/>
        <w:numPr>
          <w:ilvl w:val="0"/>
          <w:numId w:val="52"/>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2D3F32" w:rsidRPr="00075388" w:rsidRDefault="002D3F32" w:rsidP="002D3F32">
      <w:pPr>
        <w:numPr>
          <w:ilvl w:val="0"/>
          <w:numId w:val="52"/>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2D3F32" w:rsidRPr="00075388" w:rsidRDefault="002D3F32" w:rsidP="002D3F32">
      <w:pPr>
        <w:numPr>
          <w:ilvl w:val="0"/>
          <w:numId w:val="52"/>
        </w:numPr>
        <w:jc w:val="both"/>
        <w:rPr>
          <w:sz w:val="22"/>
          <w:szCs w:val="22"/>
          <w:lang w:val="bg-BG"/>
        </w:rPr>
      </w:pPr>
      <w:r w:rsidRPr="00075388">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2D3F32" w:rsidRPr="00075388" w:rsidRDefault="002D3F32" w:rsidP="002D3F32">
      <w:pPr>
        <w:numPr>
          <w:ilvl w:val="0"/>
          <w:numId w:val="52"/>
        </w:numPr>
        <w:jc w:val="both"/>
        <w:rPr>
          <w:sz w:val="22"/>
          <w:szCs w:val="22"/>
          <w:lang w:val="bg-BG"/>
        </w:rPr>
      </w:pPr>
      <w:r w:rsidRPr="00075388">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2D3F32" w:rsidRPr="00075388" w:rsidRDefault="002D3F32" w:rsidP="002D3F32">
      <w:pPr>
        <w:numPr>
          <w:ilvl w:val="0"/>
          <w:numId w:val="52"/>
        </w:numPr>
        <w:jc w:val="both"/>
        <w:rPr>
          <w:sz w:val="22"/>
          <w:szCs w:val="22"/>
          <w:lang w:val="bg-BG"/>
        </w:rPr>
      </w:pPr>
      <w:r w:rsidRPr="00075388">
        <w:rPr>
          <w:sz w:val="22"/>
          <w:szCs w:val="22"/>
          <w:lang w:val="bg-BG"/>
        </w:rPr>
        <w:t>да инсталира и въведе в експлоатация ………………………………………………..</w:t>
      </w:r>
      <w:r w:rsidRPr="00075388">
        <w:rPr>
          <w:sz w:val="22"/>
          <w:szCs w:val="22"/>
        </w:rPr>
        <w:t xml:space="preserve"> </w:t>
      </w:r>
      <w:r w:rsidRPr="00075388">
        <w:rPr>
          <w:sz w:val="22"/>
          <w:szCs w:val="22"/>
          <w:lang w:val="bg-BG"/>
        </w:rPr>
        <w:t>в срок до 30 /тридесет/ дни след получаване  заявката на Възложителя.</w:t>
      </w:r>
    </w:p>
    <w:p w:rsidR="002D3F32" w:rsidRPr="00075388" w:rsidRDefault="002D3F32" w:rsidP="002D3F32">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r w:rsidRPr="00075388">
        <w:rPr>
          <w:sz w:val="22"/>
          <w:szCs w:val="22"/>
          <w:lang w:val="bg-BG" w:eastAsia="bg-BG"/>
        </w:rPr>
        <w:t>зпълнителят</w:t>
      </w:r>
      <w:r w:rsidRPr="00075388">
        <w:rPr>
          <w:sz w:val="22"/>
          <w:szCs w:val="22"/>
          <w:lang w:eastAsia="bg-BG"/>
        </w:rPr>
        <w:t xml:space="preserve"> 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2D3F32" w:rsidRPr="00F80C4D" w:rsidRDefault="002D3F32" w:rsidP="002D3F32">
      <w:pPr>
        <w:pStyle w:val="ListParagraph"/>
        <w:numPr>
          <w:ilvl w:val="0"/>
          <w:numId w:val="53"/>
        </w:numPr>
        <w:suppressAutoHyphens/>
        <w:spacing w:after="0" w:line="240" w:lineRule="auto"/>
        <w:jc w:val="both"/>
        <w:rPr>
          <w:rFonts w:ascii="Times New Roman" w:hAnsi="Times New Roman"/>
          <w:lang w:eastAsia="bg-BG"/>
        </w:rPr>
      </w:pPr>
      <w:r w:rsidRPr="00F80C4D">
        <w:rPr>
          <w:rFonts w:ascii="Times New Roman" w:hAnsi="Times New Roman"/>
          <w:lang w:eastAsia="bg-BG"/>
        </w:rPr>
        <w:lastRenderedPageBreak/>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2D3F32" w:rsidRPr="00075388" w:rsidRDefault="002D3F32" w:rsidP="002D3F32">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2D3F32" w:rsidRPr="00F80C4D" w:rsidRDefault="002D3F32" w:rsidP="002D3F32">
      <w:pPr>
        <w:ind w:left="1418" w:hanging="284"/>
        <w:jc w:val="both"/>
        <w:rPr>
          <w:sz w:val="22"/>
          <w:szCs w:val="22"/>
          <w:lang w:eastAsia="bg-BG"/>
        </w:rPr>
      </w:pPr>
      <w:r w:rsidRPr="00F80C4D">
        <w:rPr>
          <w:color w:val="000000"/>
          <w:sz w:val="22"/>
          <w:szCs w:val="22"/>
          <w:lang w:val="bg-BG" w:eastAsia="bg-BG"/>
        </w:rPr>
        <w:t xml:space="preserve">3. </w:t>
      </w:r>
      <w:r w:rsidRPr="00F80C4D">
        <w:rPr>
          <w:color w:val="000000"/>
          <w:sz w:val="22"/>
          <w:szCs w:val="22"/>
          <w:lang w:eastAsia="bg-BG"/>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2D3F32" w:rsidRPr="00075388" w:rsidRDefault="002D3F32" w:rsidP="002D3F32">
      <w:pPr>
        <w:numPr>
          <w:ilvl w:val="0"/>
          <w:numId w:val="50"/>
        </w:numPr>
        <w:suppressAutoHyphens/>
        <w:jc w:val="both"/>
        <w:rPr>
          <w:sz w:val="22"/>
          <w:szCs w:val="22"/>
          <w:lang w:eastAsia="bg-BG"/>
        </w:rPr>
      </w:pPr>
      <w:r w:rsidRPr="00075388">
        <w:rPr>
          <w:sz w:val="22"/>
          <w:szCs w:val="22"/>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2D3F32" w:rsidRPr="00FE60A9" w:rsidRDefault="002D3F32" w:rsidP="002D3F32">
      <w:pPr>
        <w:ind w:left="1418" w:hanging="698"/>
        <w:jc w:val="both"/>
        <w:rPr>
          <w:sz w:val="22"/>
          <w:szCs w:val="22"/>
          <w:lang w:val="bg-BG" w:eastAsia="bg-BG"/>
        </w:rPr>
      </w:pPr>
      <w:r w:rsidRPr="00FE60A9">
        <w:rPr>
          <w:sz w:val="22"/>
          <w:szCs w:val="22"/>
          <w:lang w:val="bg-BG" w:eastAsia="bg-BG"/>
        </w:rPr>
        <w:t xml:space="preserve">           а</w:t>
      </w:r>
      <w:r w:rsidRPr="00FE60A9">
        <w:rPr>
          <w:sz w:val="22"/>
          <w:szCs w:val="22"/>
          <w:lang w:eastAsia="bg-BG"/>
        </w:rPr>
        <w:t xml:space="preserve">.) за новия подизпълнител не са налице основанията за отстраняване в </w:t>
      </w:r>
      <w:r w:rsidRPr="00FE60A9">
        <w:rPr>
          <w:sz w:val="22"/>
          <w:szCs w:val="22"/>
          <w:lang w:val="bg-BG" w:eastAsia="bg-BG"/>
        </w:rPr>
        <w:t xml:space="preserve">              </w:t>
      </w:r>
      <w:r>
        <w:rPr>
          <w:sz w:val="22"/>
          <w:szCs w:val="22"/>
          <w:lang w:val="bg-BG" w:eastAsia="bg-BG"/>
        </w:rPr>
        <w:t xml:space="preserve">             </w:t>
      </w:r>
      <w:r w:rsidRPr="00FE60A9">
        <w:rPr>
          <w:sz w:val="22"/>
          <w:szCs w:val="22"/>
          <w:lang w:eastAsia="bg-BG"/>
        </w:rPr>
        <w:t>процедурата;</w:t>
      </w:r>
    </w:p>
    <w:p w:rsidR="002D3F32" w:rsidRPr="00FE60A9" w:rsidRDefault="002D3F32" w:rsidP="002D3F32">
      <w:pPr>
        <w:ind w:left="1418"/>
        <w:jc w:val="both"/>
        <w:rPr>
          <w:sz w:val="22"/>
          <w:szCs w:val="22"/>
          <w:lang w:val="bg-BG" w:eastAsia="bg-BG"/>
        </w:rPr>
      </w:pPr>
      <w:r w:rsidRPr="00FE60A9">
        <w:rPr>
          <w:sz w:val="22"/>
          <w:szCs w:val="22"/>
          <w:lang w:val="bg-BG" w:eastAsia="bg-BG"/>
        </w:rPr>
        <w:t>б</w:t>
      </w:r>
      <w:r w:rsidRPr="00FE60A9">
        <w:rPr>
          <w:sz w:val="22"/>
          <w:szCs w:val="22"/>
          <w:lang w:eastAsia="bg-BG"/>
        </w:rPr>
        <w:t>.)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2D3F32" w:rsidRPr="00FE60A9" w:rsidRDefault="002D3F32" w:rsidP="002D3F32">
      <w:pPr>
        <w:ind w:left="720"/>
        <w:jc w:val="both"/>
        <w:rPr>
          <w:sz w:val="22"/>
          <w:szCs w:val="22"/>
          <w:lang w:val="bg-BG" w:eastAsia="bg-BG"/>
        </w:rPr>
      </w:pPr>
      <w:r w:rsidRPr="00FE60A9">
        <w:rPr>
          <w:sz w:val="22"/>
          <w:szCs w:val="22"/>
          <w:lang w:val="bg-BG" w:eastAsia="bg-BG"/>
        </w:rPr>
        <w:t xml:space="preserve">      5.</w:t>
      </w:r>
      <w:r w:rsidRPr="00FE60A9">
        <w:rPr>
          <w:sz w:val="22"/>
          <w:szCs w:val="22"/>
          <w:lang w:eastAsia="bg-BG"/>
        </w:rPr>
        <w:t xml:space="preserve"> При</w:t>
      </w:r>
      <w:r w:rsidRPr="00FE60A9">
        <w:rPr>
          <w:sz w:val="22"/>
          <w:szCs w:val="22"/>
          <w:lang w:val="bg-BG" w:eastAsia="bg-BG"/>
        </w:rPr>
        <w:t xml:space="preserve">  </w:t>
      </w:r>
      <w:r w:rsidRPr="00FE60A9">
        <w:rPr>
          <w:sz w:val="22"/>
          <w:szCs w:val="22"/>
          <w:lang w:eastAsia="bg-BG"/>
        </w:rPr>
        <w:t xml:space="preserve"> замяна </w:t>
      </w:r>
      <w:r w:rsidRPr="00FE60A9">
        <w:rPr>
          <w:sz w:val="22"/>
          <w:szCs w:val="22"/>
          <w:lang w:val="bg-BG" w:eastAsia="bg-BG"/>
        </w:rPr>
        <w:t xml:space="preserve">  </w:t>
      </w:r>
      <w:r w:rsidRPr="00FE60A9">
        <w:rPr>
          <w:sz w:val="22"/>
          <w:szCs w:val="22"/>
          <w:lang w:eastAsia="bg-BG"/>
        </w:rPr>
        <w:t xml:space="preserve">или </w:t>
      </w:r>
      <w:r w:rsidRPr="00FE60A9">
        <w:rPr>
          <w:sz w:val="22"/>
          <w:szCs w:val="22"/>
          <w:lang w:val="bg-BG" w:eastAsia="bg-BG"/>
        </w:rPr>
        <w:t xml:space="preserve">  </w:t>
      </w:r>
      <w:r w:rsidRPr="00FE60A9">
        <w:rPr>
          <w:sz w:val="22"/>
          <w:szCs w:val="22"/>
          <w:lang w:eastAsia="bg-BG"/>
        </w:rPr>
        <w:t xml:space="preserve">включване </w:t>
      </w:r>
      <w:r w:rsidRPr="00FE60A9">
        <w:rPr>
          <w:sz w:val="22"/>
          <w:szCs w:val="22"/>
          <w:lang w:val="bg-BG" w:eastAsia="bg-BG"/>
        </w:rPr>
        <w:t xml:space="preserve">  н</w:t>
      </w:r>
      <w:r w:rsidRPr="00FE60A9">
        <w:rPr>
          <w:sz w:val="22"/>
          <w:szCs w:val="22"/>
          <w:lang w:eastAsia="bg-BG"/>
        </w:rPr>
        <w:t xml:space="preserve">а </w:t>
      </w:r>
      <w:r w:rsidRPr="00FE60A9">
        <w:rPr>
          <w:sz w:val="22"/>
          <w:szCs w:val="22"/>
          <w:lang w:val="bg-BG" w:eastAsia="bg-BG"/>
        </w:rPr>
        <w:t xml:space="preserve">  </w:t>
      </w:r>
      <w:r w:rsidRPr="00FE60A9">
        <w:rPr>
          <w:sz w:val="22"/>
          <w:szCs w:val="22"/>
          <w:lang w:eastAsia="bg-BG"/>
        </w:rPr>
        <w:t xml:space="preserve">подизпълнител </w:t>
      </w:r>
      <w:r w:rsidRPr="00FE60A9">
        <w:rPr>
          <w:sz w:val="22"/>
          <w:szCs w:val="22"/>
          <w:lang w:val="bg-BG" w:eastAsia="bg-BG"/>
        </w:rPr>
        <w:t xml:space="preserve">  </w:t>
      </w: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w:t>
      </w:r>
      <w:r w:rsidRPr="00FE60A9">
        <w:rPr>
          <w:sz w:val="22"/>
          <w:szCs w:val="22"/>
          <w:lang w:val="bg-BG" w:eastAsia="bg-BG"/>
        </w:rPr>
        <w:t>п</w:t>
      </w:r>
      <w:r w:rsidRPr="00FE60A9">
        <w:rPr>
          <w:sz w:val="22"/>
          <w:szCs w:val="22"/>
          <w:lang w:eastAsia="bg-BG"/>
        </w:rPr>
        <w:t>редставя</w:t>
      </w:r>
      <w:r w:rsidRPr="00FE60A9">
        <w:rPr>
          <w:sz w:val="22"/>
          <w:szCs w:val="22"/>
          <w:lang w:val="bg-BG" w:eastAsia="bg-BG"/>
        </w:rPr>
        <w:t xml:space="preserve">  </w:t>
      </w:r>
      <w:r w:rsidRPr="00FE60A9">
        <w:rPr>
          <w:sz w:val="22"/>
          <w:szCs w:val="22"/>
          <w:lang w:eastAsia="bg-BG"/>
        </w:rPr>
        <w:t xml:space="preserve"> на</w:t>
      </w:r>
    </w:p>
    <w:p w:rsidR="002D3F32" w:rsidRPr="00FE60A9" w:rsidRDefault="002D3F32" w:rsidP="002D3F32">
      <w:pPr>
        <w:ind w:left="720"/>
        <w:jc w:val="both"/>
        <w:rPr>
          <w:sz w:val="22"/>
          <w:szCs w:val="22"/>
          <w:lang w:val="bg-BG" w:eastAsia="bg-BG"/>
        </w:rPr>
      </w:pPr>
      <w:r w:rsidRPr="00FE60A9">
        <w:rPr>
          <w:sz w:val="22"/>
          <w:szCs w:val="22"/>
          <w:lang w:val="bg-BG" w:eastAsia="bg-BG"/>
        </w:rPr>
        <w:t xml:space="preserve">          </w:t>
      </w:r>
      <w:r w:rsidRPr="00FE60A9">
        <w:rPr>
          <w:sz w:val="22"/>
          <w:szCs w:val="22"/>
          <w:lang w:eastAsia="bg-BG"/>
        </w:rPr>
        <w:t>В</w:t>
      </w:r>
      <w:r w:rsidRPr="00FE60A9">
        <w:rPr>
          <w:sz w:val="22"/>
          <w:szCs w:val="22"/>
          <w:lang w:val="bg-BG" w:eastAsia="bg-BG"/>
        </w:rPr>
        <w:t>ъзложителя</w:t>
      </w:r>
      <w:r w:rsidRPr="00FE60A9">
        <w:rPr>
          <w:sz w:val="22"/>
          <w:szCs w:val="22"/>
          <w:lang w:eastAsia="bg-BG"/>
        </w:rPr>
        <w:t xml:space="preserve"> всички </w:t>
      </w:r>
      <w:r w:rsidRPr="00FE60A9">
        <w:rPr>
          <w:sz w:val="22"/>
          <w:szCs w:val="22"/>
          <w:lang w:val="bg-BG" w:eastAsia="bg-BG"/>
        </w:rPr>
        <w:t xml:space="preserve">  </w:t>
      </w:r>
      <w:r w:rsidRPr="00FE60A9">
        <w:rPr>
          <w:sz w:val="22"/>
          <w:szCs w:val="22"/>
          <w:lang w:eastAsia="bg-BG"/>
        </w:rPr>
        <w:t>документи,</w:t>
      </w:r>
      <w:r w:rsidRPr="00FE60A9">
        <w:rPr>
          <w:sz w:val="22"/>
          <w:szCs w:val="22"/>
          <w:lang w:val="bg-BG" w:eastAsia="bg-BG"/>
        </w:rPr>
        <w:t xml:space="preserve">  </w:t>
      </w:r>
      <w:r w:rsidRPr="00FE60A9">
        <w:rPr>
          <w:sz w:val="22"/>
          <w:szCs w:val="22"/>
          <w:lang w:eastAsia="bg-BG"/>
        </w:rPr>
        <w:t xml:space="preserve">които </w:t>
      </w:r>
      <w:r w:rsidRPr="00FE60A9">
        <w:rPr>
          <w:sz w:val="22"/>
          <w:szCs w:val="22"/>
          <w:lang w:val="bg-BG" w:eastAsia="bg-BG"/>
        </w:rPr>
        <w:t xml:space="preserve">   </w:t>
      </w:r>
      <w:r w:rsidRPr="00FE60A9">
        <w:rPr>
          <w:sz w:val="22"/>
          <w:szCs w:val="22"/>
          <w:lang w:eastAsia="bg-BG"/>
        </w:rPr>
        <w:t>доказват</w:t>
      </w:r>
      <w:r w:rsidRPr="00FE60A9">
        <w:rPr>
          <w:sz w:val="22"/>
          <w:szCs w:val="22"/>
          <w:lang w:val="bg-BG" w:eastAsia="bg-BG"/>
        </w:rPr>
        <w:t xml:space="preserve"> </w:t>
      </w:r>
      <w:r w:rsidRPr="00FE60A9">
        <w:rPr>
          <w:sz w:val="22"/>
          <w:szCs w:val="22"/>
          <w:lang w:eastAsia="bg-BG"/>
        </w:rPr>
        <w:t>изпълнението на условията по</w:t>
      </w:r>
      <w:r w:rsidRPr="00FE60A9">
        <w:rPr>
          <w:sz w:val="22"/>
          <w:szCs w:val="22"/>
          <w:lang w:val="bg-BG" w:eastAsia="bg-BG"/>
        </w:rPr>
        <w:t xml:space="preserve">  </w:t>
      </w:r>
    </w:p>
    <w:p w:rsidR="002D3F32" w:rsidRPr="00FE60A9" w:rsidRDefault="002D3F32" w:rsidP="002D3F32">
      <w:pPr>
        <w:ind w:left="720"/>
        <w:jc w:val="both"/>
        <w:rPr>
          <w:sz w:val="22"/>
          <w:szCs w:val="22"/>
          <w:lang w:val="bg-BG" w:eastAsia="bg-BG"/>
        </w:rPr>
      </w:pPr>
      <w:r w:rsidRPr="00FE60A9">
        <w:rPr>
          <w:sz w:val="22"/>
          <w:szCs w:val="22"/>
          <w:lang w:val="bg-BG" w:eastAsia="bg-BG"/>
        </w:rPr>
        <w:t xml:space="preserve">          т.4,</w:t>
      </w:r>
      <w:r w:rsidRPr="00FE60A9">
        <w:rPr>
          <w:sz w:val="22"/>
          <w:szCs w:val="22"/>
          <w:lang w:eastAsia="bg-BG"/>
        </w:rPr>
        <w:t xml:space="preserve"> ал.</w:t>
      </w:r>
      <w:r w:rsidRPr="00FE60A9">
        <w:rPr>
          <w:sz w:val="22"/>
          <w:szCs w:val="22"/>
          <w:lang w:val="bg-BG" w:eastAsia="bg-BG"/>
        </w:rPr>
        <w:t>2</w:t>
      </w:r>
      <w:r w:rsidRPr="00FE60A9">
        <w:rPr>
          <w:sz w:val="22"/>
          <w:szCs w:val="22"/>
          <w:lang w:eastAsia="bg-BG"/>
        </w:rPr>
        <w:t xml:space="preserve">. </w:t>
      </w:r>
    </w:p>
    <w:p w:rsidR="002D3F32" w:rsidRDefault="002D3F32" w:rsidP="002D3F32">
      <w:pPr>
        <w:ind w:left="1418" w:hanging="284"/>
        <w:jc w:val="both"/>
        <w:rPr>
          <w:sz w:val="22"/>
          <w:szCs w:val="22"/>
          <w:lang w:val="bg-BG" w:eastAsia="bg-BG"/>
        </w:rPr>
      </w:pPr>
      <w:r w:rsidRPr="00FE60A9">
        <w:rPr>
          <w:sz w:val="22"/>
          <w:szCs w:val="22"/>
          <w:lang w:val="bg-BG" w:eastAsia="bg-BG"/>
        </w:rPr>
        <w:t>6.</w:t>
      </w:r>
      <w:r w:rsidRPr="00FE60A9">
        <w:rPr>
          <w:sz w:val="22"/>
          <w:szCs w:val="22"/>
          <w:lang w:eastAsia="bg-BG"/>
        </w:rPr>
        <w:t xml:space="preserve"> Приемането на работи от В</w:t>
      </w:r>
      <w:r w:rsidRPr="00FE60A9">
        <w:rPr>
          <w:sz w:val="22"/>
          <w:szCs w:val="22"/>
          <w:lang w:val="bg-BG" w:eastAsia="bg-BG"/>
        </w:rPr>
        <w:t>ъзложителя</w:t>
      </w:r>
      <w:r w:rsidRPr="00FE60A9">
        <w:rPr>
          <w:sz w:val="22"/>
          <w:szCs w:val="22"/>
          <w:lang w:eastAsia="bg-BG"/>
        </w:rPr>
        <w:t xml:space="preserve">, за които е сключен договор </w:t>
      </w:r>
      <w:r w:rsidRPr="00FE60A9">
        <w:rPr>
          <w:sz w:val="22"/>
          <w:szCs w:val="22"/>
          <w:lang w:val="bg-BG" w:eastAsia="bg-BG"/>
        </w:rPr>
        <w:t xml:space="preserve">  </w:t>
      </w:r>
      <w:r w:rsidRPr="00FE60A9">
        <w:rPr>
          <w:sz w:val="22"/>
          <w:szCs w:val="22"/>
          <w:lang w:eastAsia="bg-BG"/>
        </w:rPr>
        <w:t>за подизпълнение се извършва в присъствието на И</w:t>
      </w:r>
      <w:r w:rsidRPr="00FE60A9">
        <w:rPr>
          <w:sz w:val="22"/>
          <w:szCs w:val="22"/>
          <w:lang w:val="bg-BG" w:eastAsia="bg-BG"/>
        </w:rPr>
        <w:t>зпълнителят</w:t>
      </w:r>
      <w:r w:rsidRPr="00FE60A9">
        <w:rPr>
          <w:sz w:val="22"/>
          <w:szCs w:val="22"/>
          <w:lang w:eastAsia="bg-BG"/>
        </w:rPr>
        <w:t xml:space="preserve"> и подизпълнителя.</w:t>
      </w:r>
    </w:p>
    <w:p w:rsidR="002D3F32" w:rsidRPr="008B2301" w:rsidRDefault="002D3F32" w:rsidP="002D3F32">
      <w:pPr>
        <w:jc w:val="both"/>
        <w:rPr>
          <w:rFonts w:cs="Arial"/>
          <w:bCs/>
          <w:sz w:val="22"/>
          <w:szCs w:val="22"/>
          <w:lang w:val="bg-BG" w:eastAsia="bg-BG"/>
        </w:rPr>
      </w:pPr>
      <w:r w:rsidRPr="008B2301">
        <w:rPr>
          <w:rFonts w:cs="Arial"/>
          <w:bCs/>
          <w:sz w:val="22"/>
          <w:szCs w:val="22"/>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2D3F32" w:rsidRPr="008B2301" w:rsidRDefault="002D3F32" w:rsidP="002D3F32">
      <w:pPr>
        <w:ind w:firstLine="720"/>
        <w:jc w:val="both"/>
        <w:rPr>
          <w:rFonts w:cs="Arial"/>
          <w:bCs/>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2D3F32" w:rsidRPr="008B2301" w:rsidRDefault="002D3F32" w:rsidP="002D3F32">
      <w:pPr>
        <w:ind w:firstLine="720"/>
        <w:jc w:val="both"/>
        <w:rPr>
          <w:rFonts w:cs="Arial"/>
          <w:bCs/>
          <w:sz w:val="22"/>
          <w:szCs w:val="22"/>
          <w:lang w:val="bg-BG" w:eastAsia="bg-BG"/>
        </w:rPr>
      </w:pPr>
      <w:r w:rsidRPr="008B2301">
        <w:rPr>
          <w:rFonts w:cs="Arial"/>
          <w:bCs/>
          <w:sz w:val="22"/>
          <w:szCs w:val="22"/>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2D3F32" w:rsidRPr="008B2301" w:rsidRDefault="002D3F32" w:rsidP="002D3F32">
      <w:pPr>
        <w:ind w:firstLine="720"/>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8B2301">
        <w:rPr>
          <w:vanish/>
          <w:sz w:val="22"/>
          <w:szCs w:val="22"/>
          <w:lang w:eastAsia="bg-BG"/>
        </w:rPr>
        <w:t>    </w:t>
      </w:r>
    </w:p>
    <w:p w:rsidR="002D3F32" w:rsidRPr="00FE60A9" w:rsidRDefault="002D3F32" w:rsidP="002D3F32">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2D3F32" w:rsidRPr="00FE60A9" w:rsidRDefault="002D3F32" w:rsidP="002D3F32">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2D3F32" w:rsidRPr="00FE60A9" w:rsidRDefault="002D3F32" w:rsidP="002D3F32">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2D3F32" w:rsidRPr="00FE60A9" w:rsidRDefault="002D3F32" w:rsidP="002D3F32">
      <w:pPr>
        <w:ind w:firstLine="720"/>
        <w:jc w:val="both"/>
        <w:rPr>
          <w:sz w:val="22"/>
          <w:szCs w:val="22"/>
          <w:lang w:val="bg-BG"/>
        </w:rPr>
      </w:pPr>
      <w:r w:rsidRPr="00FE60A9">
        <w:rPr>
          <w:sz w:val="22"/>
          <w:szCs w:val="22"/>
          <w:lang w:val="bg-BG"/>
        </w:rPr>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2D3F32" w:rsidRPr="00FE60A9" w:rsidRDefault="002D3F32" w:rsidP="002D3F32">
      <w:pPr>
        <w:ind w:left="1440"/>
        <w:jc w:val="both"/>
        <w:rPr>
          <w:sz w:val="22"/>
          <w:szCs w:val="22"/>
          <w:lang w:val="bg-BG"/>
        </w:rPr>
      </w:pPr>
    </w:p>
    <w:p w:rsidR="002D3F32" w:rsidRPr="00FE60A9" w:rsidRDefault="002D3F32" w:rsidP="002D3F32">
      <w:pPr>
        <w:jc w:val="center"/>
        <w:rPr>
          <w:b/>
          <w:sz w:val="22"/>
          <w:szCs w:val="22"/>
          <w:lang w:val="bg-BG"/>
        </w:rPr>
      </w:pPr>
      <w:r w:rsidRPr="00FE60A9">
        <w:rPr>
          <w:b/>
          <w:sz w:val="22"/>
          <w:szCs w:val="22"/>
          <w:lang w:val="bg-BG"/>
        </w:rPr>
        <w:t>VІ. ПРИЕМАНЕ</w:t>
      </w:r>
    </w:p>
    <w:p w:rsidR="002D3F32" w:rsidRPr="00FE60A9" w:rsidRDefault="002D3F32" w:rsidP="002D3F32">
      <w:pPr>
        <w:jc w:val="center"/>
        <w:rPr>
          <w:sz w:val="22"/>
          <w:szCs w:val="22"/>
          <w:lang w:val="bg-BG"/>
        </w:rPr>
      </w:pPr>
    </w:p>
    <w:p w:rsidR="002D3F32" w:rsidRPr="00FE60A9" w:rsidRDefault="002D3F32" w:rsidP="002D3F32">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2D3F32" w:rsidRPr="00FE60A9" w:rsidRDefault="002D3F32" w:rsidP="002D3F32">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Приемането на техниката се извършва според условията за изпълнение на поръчката на адреса на ………………………. с приемо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2D3F32" w:rsidRPr="00FE60A9" w:rsidRDefault="002D3F32" w:rsidP="002D3F32">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2D3F32" w:rsidRPr="00FE60A9" w:rsidRDefault="002D3F32" w:rsidP="002D3F32">
      <w:pPr>
        <w:ind w:firstLine="720"/>
        <w:jc w:val="both"/>
        <w:rPr>
          <w:sz w:val="22"/>
          <w:szCs w:val="22"/>
          <w:lang w:val="bg-BG"/>
        </w:rPr>
      </w:pPr>
      <w:r w:rsidRPr="00FE60A9">
        <w:rPr>
          <w:sz w:val="22"/>
          <w:szCs w:val="22"/>
          <w:lang w:val="bg-BG"/>
        </w:rPr>
        <w:lastRenderedPageBreak/>
        <w:t>Чл. 17. При подписването на протокола за приемане и предаване на ………………………………………………………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2D3F32" w:rsidRPr="00FE60A9" w:rsidRDefault="002D3F32" w:rsidP="002D3F32">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2D3F32" w:rsidRPr="00FE60A9" w:rsidRDefault="002D3F32" w:rsidP="002D3F32">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2D3F32" w:rsidRPr="00FE60A9" w:rsidRDefault="002D3F32" w:rsidP="002D3F32">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2D3F32" w:rsidRPr="00FE60A9" w:rsidRDefault="002D3F32" w:rsidP="002D3F32">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2D3F32" w:rsidRPr="00FE60A9" w:rsidRDefault="002D3F32" w:rsidP="002D3F32">
      <w:pPr>
        <w:ind w:firstLine="720"/>
        <w:jc w:val="both"/>
        <w:rPr>
          <w:sz w:val="22"/>
          <w:szCs w:val="22"/>
          <w:lang w:val="bg-BG"/>
        </w:rPr>
      </w:pPr>
    </w:p>
    <w:p w:rsidR="002D3F32" w:rsidRPr="00FE60A9" w:rsidRDefault="002D3F32" w:rsidP="002D3F32">
      <w:pPr>
        <w:ind w:firstLine="720"/>
        <w:jc w:val="center"/>
        <w:rPr>
          <w:b/>
          <w:sz w:val="22"/>
          <w:szCs w:val="22"/>
          <w:lang w:val="bg-BG"/>
        </w:rPr>
      </w:pPr>
      <w:r w:rsidRPr="00FE60A9">
        <w:rPr>
          <w:b/>
          <w:sz w:val="22"/>
          <w:szCs w:val="22"/>
          <w:lang w:val="bg-BG"/>
        </w:rPr>
        <w:t>VІІ. ГАРАНЦИОННО ОБСЛУЖВАНЕ</w:t>
      </w:r>
    </w:p>
    <w:p w:rsidR="002D3F32" w:rsidRPr="00FE60A9" w:rsidRDefault="002D3F32" w:rsidP="002D3F32">
      <w:pPr>
        <w:ind w:firstLine="720"/>
        <w:jc w:val="center"/>
        <w:rPr>
          <w:sz w:val="22"/>
          <w:szCs w:val="22"/>
          <w:lang w:val="bg-BG"/>
        </w:rPr>
      </w:pPr>
    </w:p>
    <w:p w:rsidR="002D3F32" w:rsidRPr="00FE60A9" w:rsidRDefault="002D3F32" w:rsidP="002D3F32">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2D3F32" w:rsidRPr="00FE60A9" w:rsidRDefault="002D3F32" w:rsidP="002D3F32">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2D3F32" w:rsidRPr="00FE60A9" w:rsidRDefault="002D3F32" w:rsidP="002D3F32">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2D3F32" w:rsidRPr="0071762F" w:rsidRDefault="002D3F32" w:rsidP="002D3F32">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5 работни дни. </w:t>
      </w:r>
    </w:p>
    <w:p w:rsidR="002D3F32" w:rsidRPr="00FE60A9" w:rsidRDefault="002D3F32" w:rsidP="002D3F32">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2D3F32" w:rsidRPr="00FE60A9" w:rsidRDefault="002D3F32" w:rsidP="002D3F32">
      <w:pPr>
        <w:numPr>
          <w:ilvl w:val="0"/>
          <w:numId w:val="44"/>
        </w:numPr>
        <w:ind w:left="0" w:firstLine="709"/>
        <w:jc w:val="both"/>
        <w:rPr>
          <w:sz w:val="22"/>
          <w:szCs w:val="22"/>
          <w:lang w:val="bg-BG"/>
        </w:rPr>
      </w:pPr>
      <w:r w:rsidRPr="00FE60A9">
        <w:rPr>
          <w:sz w:val="22"/>
          <w:szCs w:val="22"/>
          <w:lang w:val="bg-BG"/>
        </w:rPr>
        <w:t>да осигури гаранционно обслужване и сервиз.</w:t>
      </w:r>
    </w:p>
    <w:p w:rsidR="002D3F32" w:rsidRPr="00FE60A9" w:rsidRDefault="002D3F32" w:rsidP="002D3F32">
      <w:pPr>
        <w:numPr>
          <w:ilvl w:val="0"/>
          <w:numId w:val="44"/>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2D3F32" w:rsidRPr="00FE60A9" w:rsidRDefault="002D3F32" w:rsidP="002D3F32">
      <w:pPr>
        <w:numPr>
          <w:ilvl w:val="0"/>
          <w:numId w:val="44"/>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2D3F32" w:rsidRPr="00FE60A9" w:rsidRDefault="002D3F32" w:rsidP="002D3F32">
      <w:pPr>
        <w:numPr>
          <w:ilvl w:val="0"/>
          <w:numId w:val="44"/>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2D3F32" w:rsidRPr="00FE60A9" w:rsidRDefault="002D3F32" w:rsidP="002D3F32">
      <w:pPr>
        <w:ind w:firstLine="709"/>
        <w:jc w:val="both"/>
        <w:rPr>
          <w:sz w:val="22"/>
          <w:szCs w:val="22"/>
          <w:lang w:val="bg-BG"/>
        </w:rPr>
      </w:pPr>
      <w:r w:rsidRPr="00FE60A9">
        <w:rPr>
          <w:sz w:val="22"/>
          <w:szCs w:val="22"/>
          <w:lang w:val="bg-BG"/>
        </w:rPr>
        <w:t>(2) Изпълнителят не носи отговорност в следните случаи:</w:t>
      </w:r>
    </w:p>
    <w:p w:rsidR="002D3F32" w:rsidRPr="00FE60A9" w:rsidRDefault="002D3F32" w:rsidP="002D3F32">
      <w:pPr>
        <w:numPr>
          <w:ilvl w:val="0"/>
          <w:numId w:val="45"/>
        </w:numPr>
        <w:ind w:left="0" w:firstLine="709"/>
        <w:jc w:val="both"/>
        <w:rPr>
          <w:sz w:val="22"/>
          <w:szCs w:val="22"/>
          <w:lang w:val="bg-BG"/>
        </w:rPr>
      </w:pPr>
      <w:r w:rsidRPr="00FE60A9">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2D3F32" w:rsidRPr="00FE60A9" w:rsidRDefault="002D3F32" w:rsidP="002D3F32">
      <w:pPr>
        <w:numPr>
          <w:ilvl w:val="0"/>
          <w:numId w:val="45"/>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2D3F32" w:rsidRPr="00FE60A9" w:rsidRDefault="002D3F32" w:rsidP="002D3F32">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2D3F32" w:rsidRPr="00FE60A9" w:rsidRDefault="002D3F32" w:rsidP="002D3F32">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2D3F32" w:rsidRPr="00FE60A9" w:rsidRDefault="002D3F32" w:rsidP="002D3F32">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2D3F32" w:rsidRPr="00FE60A9" w:rsidRDefault="002D3F32" w:rsidP="002D3F32">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2D3F32" w:rsidRPr="00FE60A9" w:rsidRDefault="002D3F32" w:rsidP="002D3F32">
      <w:pPr>
        <w:ind w:firstLine="720"/>
        <w:jc w:val="both"/>
        <w:rPr>
          <w:sz w:val="22"/>
          <w:szCs w:val="22"/>
          <w:lang w:val="bg-BG"/>
        </w:rPr>
      </w:pPr>
    </w:p>
    <w:p w:rsidR="002D3F32" w:rsidRPr="00FE60A9" w:rsidRDefault="002D3F32" w:rsidP="002D3F32">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2D3F32" w:rsidRPr="00FE60A9" w:rsidRDefault="002D3F32" w:rsidP="002D3F32">
      <w:pPr>
        <w:ind w:firstLine="720"/>
        <w:jc w:val="center"/>
        <w:rPr>
          <w:sz w:val="22"/>
          <w:szCs w:val="22"/>
          <w:lang w:val="bg-BG"/>
        </w:rPr>
      </w:pPr>
    </w:p>
    <w:p w:rsidR="002D3F32" w:rsidRPr="00191C1F" w:rsidRDefault="002D3F32" w:rsidP="002D3F32">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BG03BNBG96613100174601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по чл. 15 и подадена молба от Изпълнителя, в случай, че не е налице основание за задържане съгласно  този договор.</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2D3F32" w:rsidRPr="00191C1F" w:rsidRDefault="002D3F32" w:rsidP="002D3F32">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2D3F32" w:rsidRPr="00191C1F" w:rsidRDefault="002D3F32" w:rsidP="002D3F32">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2D3F32" w:rsidRPr="00191C1F" w:rsidRDefault="002D3F32" w:rsidP="002D3F32">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2D3F32" w:rsidRPr="00FE60A9" w:rsidRDefault="002D3F32" w:rsidP="002D3F32">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2D3F32" w:rsidRPr="00FE60A9" w:rsidRDefault="002D3F32" w:rsidP="002D3F32">
      <w:pPr>
        <w:ind w:firstLine="720"/>
        <w:jc w:val="both"/>
        <w:rPr>
          <w:sz w:val="22"/>
          <w:szCs w:val="22"/>
          <w:lang w:val="bg-BG"/>
        </w:rPr>
      </w:pPr>
      <w:r w:rsidRPr="00FE60A9">
        <w:rPr>
          <w:sz w:val="22"/>
          <w:szCs w:val="22"/>
          <w:lang w:val="bg-BG"/>
        </w:rPr>
        <w:lastRenderedPageBreak/>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2D3F32" w:rsidRPr="00FE60A9" w:rsidRDefault="002D3F32" w:rsidP="002D3F32">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2D3F32" w:rsidRDefault="002D3F32" w:rsidP="002D3F32">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4% от стойността на договора.</w:t>
      </w:r>
    </w:p>
    <w:p w:rsidR="002D3F32" w:rsidRPr="00FE60A9" w:rsidRDefault="002D3F32" w:rsidP="002D3F32">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2D3F32" w:rsidRPr="00FE60A9" w:rsidRDefault="002D3F32" w:rsidP="002D3F32">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2D3F32" w:rsidRPr="00FE60A9" w:rsidRDefault="002D3F32" w:rsidP="002D3F32">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ал.1 и ал.2 се удържа от гаранцията за добро изпълнение.</w:t>
      </w:r>
    </w:p>
    <w:p w:rsidR="002D3F32" w:rsidRPr="00FE60A9" w:rsidRDefault="002D3F32" w:rsidP="002D3F32">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2D3F32" w:rsidRPr="00FE60A9" w:rsidRDefault="002D3F32" w:rsidP="002D3F32">
      <w:pPr>
        <w:jc w:val="both"/>
        <w:rPr>
          <w:sz w:val="22"/>
          <w:szCs w:val="22"/>
          <w:lang w:val="bg-BG"/>
        </w:rPr>
      </w:pPr>
    </w:p>
    <w:p w:rsidR="002D3F32" w:rsidRPr="00FE60A9" w:rsidRDefault="002D3F32" w:rsidP="002D3F32">
      <w:pPr>
        <w:jc w:val="center"/>
        <w:rPr>
          <w:b/>
          <w:sz w:val="22"/>
          <w:szCs w:val="22"/>
          <w:lang w:val="bg-BG"/>
        </w:rPr>
      </w:pPr>
      <w:r w:rsidRPr="00FE60A9">
        <w:rPr>
          <w:b/>
          <w:sz w:val="22"/>
          <w:szCs w:val="22"/>
        </w:rPr>
        <w:t>I</w:t>
      </w:r>
      <w:r w:rsidRPr="00FE60A9">
        <w:rPr>
          <w:b/>
          <w:sz w:val="22"/>
          <w:szCs w:val="22"/>
          <w:lang w:val="bg-BG"/>
        </w:rPr>
        <w:t>Х. НЕПРЕДВИДЕНИ ОБСТОЯТЕЛСТВА</w:t>
      </w:r>
    </w:p>
    <w:p w:rsidR="002D3F32" w:rsidRPr="00FE60A9" w:rsidRDefault="002D3F32" w:rsidP="002D3F32">
      <w:pPr>
        <w:jc w:val="center"/>
        <w:rPr>
          <w:sz w:val="22"/>
          <w:szCs w:val="22"/>
          <w:lang w:val="bg-BG"/>
        </w:rPr>
      </w:pPr>
    </w:p>
    <w:p w:rsidR="002D3F32" w:rsidRPr="00FE60A9" w:rsidRDefault="002D3F32" w:rsidP="002D3F32">
      <w:pPr>
        <w:ind w:firstLine="720"/>
        <w:jc w:val="both"/>
        <w:rPr>
          <w:sz w:val="22"/>
          <w:szCs w:val="22"/>
          <w:lang w:val="bg-BG"/>
        </w:rPr>
      </w:pPr>
      <w:r w:rsidRPr="00FE60A9">
        <w:rPr>
          <w:sz w:val="22"/>
          <w:szCs w:val="22"/>
          <w:lang w:val="bg-BG"/>
        </w:rPr>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2D3F32" w:rsidRPr="00FE60A9" w:rsidRDefault="002D3F32" w:rsidP="002D3F32">
      <w:pPr>
        <w:ind w:firstLine="720"/>
        <w:jc w:val="both"/>
        <w:rPr>
          <w:sz w:val="22"/>
          <w:szCs w:val="22"/>
          <w:lang w:val="bg-BG"/>
        </w:rPr>
      </w:pPr>
      <w:r w:rsidRPr="00FE60A9">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2D3F32" w:rsidRPr="00FE60A9" w:rsidRDefault="002D3F32" w:rsidP="002D3F32">
      <w:pPr>
        <w:ind w:firstLine="720"/>
        <w:jc w:val="both"/>
        <w:rPr>
          <w:sz w:val="22"/>
          <w:szCs w:val="22"/>
          <w:lang w:val="bg-BG"/>
        </w:rPr>
      </w:pPr>
      <w:r w:rsidRPr="00FE60A9">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2D3F32" w:rsidRPr="00FE60A9" w:rsidRDefault="002D3F32" w:rsidP="002D3F32">
      <w:pPr>
        <w:ind w:firstLine="720"/>
        <w:jc w:val="both"/>
        <w:rPr>
          <w:sz w:val="22"/>
          <w:szCs w:val="22"/>
          <w:lang w:val="bg-BG"/>
        </w:rPr>
      </w:pPr>
      <w:r w:rsidRPr="00FE60A9">
        <w:rPr>
          <w:sz w:val="22"/>
          <w:szCs w:val="22"/>
          <w:lang w:val="bg-BG"/>
        </w:rPr>
        <w:t>(4)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2D3F32" w:rsidRPr="00FE60A9" w:rsidRDefault="002D3F32" w:rsidP="002D3F32">
      <w:pPr>
        <w:ind w:firstLine="720"/>
        <w:jc w:val="both"/>
        <w:rPr>
          <w:sz w:val="22"/>
          <w:szCs w:val="22"/>
          <w:lang w:val="bg-BG"/>
        </w:rPr>
      </w:pPr>
      <w:r w:rsidRPr="00FE60A9">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2D3F32" w:rsidRPr="00FE60A9" w:rsidRDefault="002D3F32" w:rsidP="002D3F32">
      <w:pPr>
        <w:ind w:firstLine="720"/>
        <w:jc w:val="both"/>
        <w:rPr>
          <w:sz w:val="22"/>
          <w:szCs w:val="22"/>
          <w:lang w:val="bg-BG"/>
        </w:rPr>
      </w:pPr>
    </w:p>
    <w:p w:rsidR="002D3F32" w:rsidRPr="00FE60A9" w:rsidRDefault="002D3F32" w:rsidP="002D3F32">
      <w:pPr>
        <w:jc w:val="center"/>
        <w:rPr>
          <w:b/>
          <w:sz w:val="22"/>
          <w:szCs w:val="22"/>
          <w:lang w:val="bg-BG"/>
        </w:rPr>
      </w:pPr>
      <w:r w:rsidRPr="00FE60A9">
        <w:rPr>
          <w:b/>
          <w:sz w:val="22"/>
          <w:szCs w:val="22"/>
          <w:lang w:val="bg-BG"/>
        </w:rPr>
        <w:t>Х. ПРЕКРАТЯВАНЕ И РАЗВАЛЯНЕ НА ДОГОВОРА</w:t>
      </w:r>
    </w:p>
    <w:p w:rsidR="002D3F32" w:rsidRPr="00FE60A9" w:rsidRDefault="002D3F32" w:rsidP="002D3F32">
      <w:pPr>
        <w:jc w:val="center"/>
        <w:rPr>
          <w:b/>
          <w:sz w:val="22"/>
          <w:szCs w:val="22"/>
          <w:lang w:val="bg-BG"/>
        </w:rPr>
      </w:pPr>
    </w:p>
    <w:p w:rsidR="002D3F32" w:rsidRPr="00FE60A9" w:rsidRDefault="002D3F32" w:rsidP="002D3F32">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2D3F32" w:rsidRPr="00FE60A9" w:rsidRDefault="002D3F32" w:rsidP="002D3F32">
      <w:pPr>
        <w:ind w:firstLine="720"/>
        <w:jc w:val="both"/>
        <w:rPr>
          <w:sz w:val="22"/>
          <w:szCs w:val="22"/>
          <w:lang w:val="bg-BG"/>
        </w:rPr>
      </w:pPr>
      <w:r w:rsidRPr="00FE60A9">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2D3F32" w:rsidRPr="00FE60A9" w:rsidRDefault="002D3F32" w:rsidP="002D3F32">
      <w:pPr>
        <w:ind w:firstLine="720"/>
        <w:jc w:val="both"/>
        <w:rPr>
          <w:sz w:val="22"/>
          <w:szCs w:val="22"/>
          <w:lang w:val="bg-BG"/>
        </w:rPr>
      </w:pPr>
      <w:r w:rsidRPr="00FE60A9">
        <w:rPr>
          <w:sz w:val="22"/>
          <w:szCs w:val="22"/>
          <w:lang w:val="bg-BG"/>
        </w:rPr>
        <w:t>Чл. 35. Договорът се прекратява:</w:t>
      </w:r>
    </w:p>
    <w:p w:rsidR="002D3F32" w:rsidRPr="00191C1F" w:rsidRDefault="002D3F32" w:rsidP="002D3F32">
      <w:pPr>
        <w:pStyle w:val="ListParagraph"/>
        <w:numPr>
          <w:ilvl w:val="0"/>
          <w:numId w:val="48"/>
        </w:numPr>
        <w:jc w:val="both"/>
        <w:rPr>
          <w:rFonts w:ascii="Times New Roman" w:hAnsi="Times New Roman"/>
        </w:rPr>
      </w:pPr>
      <w:r w:rsidRPr="00191C1F">
        <w:rPr>
          <w:rFonts w:ascii="Times New Roman" w:hAnsi="Times New Roman"/>
        </w:rPr>
        <w:t>с изпълнение на задълженията;</w:t>
      </w:r>
    </w:p>
    <w:p w:rsidR="002D3F32" w:rsidRPr="00191C1F" w:rsidRDefault="002D3F32" w:rsidP="002D3F32">
      <w:pPr>
        <w:pStyle w:val="ListParagraph"/>
        <w:numPr>
          <w:ilvl w:val="0"/>
          <w:numId w:val="48"/>
        </w:numPr>
        <w:jc w:val="both"/>
      </w:pPr>
      <w:r w:rsidRPr="00191C1F">
        <w:rPr>
          <w:rFonts w:ascii="Times New Roman" w:hAnsi="Times New Roman"/>
        </w:rPr>
        <w:t>по взаимно съгласие на страните изразено в писмена форма;</w:t>
      </w:r>
    </w:p>
    <w:p w:rsidR="002D3F32" w:rsidRPr="00191C1F" w:rsidRDefault="002D3F32" w:rsidP="002D3F32">
      <w:pPr>
        <w:pStyle w:val="ListParagraph"/>
        <w:numPr>
          <w:ilvl w:val="0"/>
          <w:numId w:val="48"/>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2D3F32" w:rsidRPr="00191C1F" w:rsidRDefault="002D3F32" w:rsidP="002D3F32">
      <w:pPr>
        <w:pStyle w:val="ListParagraph"/>
        <w:numPr>
          <w:ilvl w:val="0"/>
          <w:numId w:val="48"/>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2D3F32" w:rsidRPr="00FE60A9" w:rsidRDefault="002D3F32" w:rsidP="002D3F32">
      <w:pPr>
        <w:keepNext/>
        <w:spacing w:after="60"/>
        <w:ind w:firstLine="720"/>
        <w:outlineLvl w:val="2"/>
        <w:rPr>
          <w:rFonts w:cs="Arial"/>
          <w:bCs/>
          <w:sz w:val="22"/>
          <w:szCs w:val="22"/>
          <w:lang w:val="ru-RU"/>
        </w:rPr>
      </w:pPr>
      <w:r w:rsidRPr="00FE60A9">
        <w:rPr>
          <w:rFonts w:cs="Arial"/>
          <w:bCs/>
          <w:sz w:val="22"/>
          <w:szCs w:val="22"/>
          <w:lang w:val="ru-RU"/>
        </w:rPr>
        <w:t xml:space="preserve">Чл. 36. Възложителят може да прекрати договора едностранно: </w:t>
      </w:r>
    </w:p>
    <w:p w:rsidR="002D3F32" w:rsidRPr="00191C1F" w:rsidRDefault="002D3F32" w:rsidP="002D3F32">
      <w:pPr>
        <w:pStyle w:val="ListParagraph"/>
        <w:keepNext/>
        <w:numPr>
          <w:ilvl w:val="0"/>
          <w:numId w:val="49"/>
        </w:numPr>
        <w:jc w:val="both"/>
        <w:outlineLvl w:val="2"/>
        <w:rPr>
          <w:rFonts w:ascii="Times New Roman" w:hAnsi="Times New Roman"/>
          <w:bCs/>
          <w:lang w:val="ru-RU"/>
        </w:rPr>
      </w:pPr>
      <w:r w:rsidRPr="00191C1F">
        <w:rPr>
          <w:rFonts w:ascii="Times New Roman" w:hAnsi="Times New Roman"/>
          <w:bCs/>
          <w:lang w:val="ru-RU"/>
        </w:rPr>
        <w:t>ако в резултат на обстоятелства възникнали след сключването му не е в състояние да изпълни своите задължения;</w:t>
      </w:r>
    </w:p>
    <w:p w:rsidR="002D3F32" w:rsidRPr="00191C1F" w:rsidRDefault="002D3F32" w:rsidP="002D3F32">
      <w:pPr>
        <w:pStyle w:val="ListParagraph"/>
        <w:numPr>
          <w:ilvl w:val="0"/>
          <w:numId w:val="49"/>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цялата или на част от доставката;</w:t>
      </w:r>
    </w:p>
    <w:p w:rsidR="002D3F32" w:rsidRPr="00191C1F" w:rsidRDefault="002D3F32" w:rsidP="002D3F32">
      <w:pPr>
        <w:pStyle w:val="ListParagraph"/>
        <w:numPr>
          <w:ilvl w:val="0"/>
          <w:numId w:val="49"/>
        </w:numPr>
        <w:rPr>
          <w:rFonts w:ascii="Times New Roman" w:hAnsi="Times New Roman"/>
        </w:rPr>
      </w:pPr>
      <w:r w:rsidRPr="00191C1F">
        <w:rPr>
          <w:rFonts w:ascii="Times New Roman" w:hAnsi="Times New Roman"/>
        </w:rPr>
        <w:lastRenderedPageBreak/>
        <w:t xml:space="preserve">ако не бъде извършена подмяна на компютърна техника, която не съответства на предложеното техническо предложение на Изпълнителя. </w:t>
      </w:r>
    </w:p>
    <w:p w:rsidR="002D3F32" w:rsidRPr="00FE60A9" w:rsidRDefault="002D3F32" w:rsidP="002D3F32">
      <w:pPr>
        <w:rPr>
          <w:sz w:val="22"/>
          <w:szCs w:val="22"/>
          <w:lang w:val="bg-BG"/>
        </w:rPr>
      </w:pPr>
    </w:p>
    <w:p w:rsidR="002D3F32" w:rsidRPr="00FE60A9" w:rsidRDefault="002D3F32" w:rsidP="002D3F32">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2D3F32" w:rsidRPr="00FE60A9" w:rsidRDefault="002D3F32" w:rsidP="002D3F32">
      <w:pPr>
        <w:ind w:firstLine="720"/>
        <w:jc w:val="both"/>
        <w:rPr>
          <w:sz w:val="22"/>
          <w:szCs w:val="22"/>
          <w:lang w:val="bg-BG"/>
        </w:rPr>
      </w:pPr>
    </w:p>
    <w:p w:rsidR="002D3F32" w:rsidRPr="00FE60A9" w:rsidRDefault="002D3F32" w:rsidP="002D3F32">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2D3F32" w:rsidRPr="00FE60A9" w:rsidRDefault="002D3F32" w:rsidP="002D3F32">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2D3F32" w:rsidRPr="00FE60A9" w:rsidRDefault="002D3F32" w:rsidP="002D3F32">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2D3F32" w:rsidRDefault="002D3F32" w:rsidP="002D3F32">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2D3F32" w:rsidRPr="00FE60A9" w:rsidRDefault="002D3F32" w:rsidP="002D3F32">
      <w:pPr>
        <w:spacing w:line="240" w:lineRule="atLeast"/>
        <w:jc w:val="both"/>
        <w:rPr>
          <w:sz w:val="22"/>
          <w:szCs w:val="22"/>
          <w:lang w:val="bg-BG"/>
        </w:rPr>
      </w:pPr>
      <w:r w:rsidRPr="00FE60A9">
        <w:rPr>
          <w:sz w:val="22"/>
          <w:szCs w:val="22"/>
          <w:lang w:val="bg-BG"/>
        </w:rPr>
        <w:t>непостигане на съгласие – ще се отнасят за решаване от компетентния съд в Република България.</w:t>
      </w:r>
    </w:p>
    <w:p w:rsidR="002D3F32" w:rsidRPr="00FE60A9" w:rsidRDefault="002D3F32" w:rsidP="002D3F32">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2D3F32" w:rsidRPr="00FE60A9" w:rsidRDefault="002D3F32" w:rsidP="002D3F32">
      <w:pPr>
        <w:spacing w:line="240" w:lineRule="atLeast"/>
        <w:ind w:firstLine="720"/>
        <w:jc w:val="both"/>
        <w:rPr>
          <w:sz w:val="22"/>
          <w:szCs w:val="22"/>
          <w:lang w:val="bg-BG"/>
        </w:rPr>
      </w:pPr>
    </w:p>
    <w:p w:rsidR="002D3F32" w:rsidRPr="00FE60A9" w:rsidRDefault="002D3F32" w:rsidP="002D3F32">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2D3F32" w:rsidRPr="00FE60A9" w:rsidRDefault="002D3F32" w:rsidP="002D3F32">
      <w:pPr>
        <w:numPr>
          <w:ilvl w:val="0"/>
          <w:numId w:val="46"/>
        </w:numPr>
        <w:spacing w:line="240" w:lineRule="atLeast"/>
        <w:contextualSpacing/>
        <w:jc w:val="both"/>
        <w:rPr>
          <w:color w:val="000000"/>
          <w:spacing w:val="2"/>
          <w:sz w:val="22"/>
          <w:szCs w:val="22"/>
          <w:lang w:val="bg-BG"/>
        </w:rPr>
      </w:pPr>
      <w:r w:rsidRPr="00FE60A9">
        <w:rPr>
          <w:color w:val="000000"/>
          <w:spacing w:val="2"/>
          <w:sz w:val="22"/>
          <w:szCs w:val="22"/>
          <w:lang w:val="bg-BG"/>
        </w:rPr>
        <w:t>Техническо предложение на Изпълнителя – Приложение № 1.</w:t>
      </w:r>
    </w:p>
    <w:p w:rsidR="002D3F32" w:rsidRPr="00FE60A9" w:rsidRDefault="002D3F32" w:rsidP="002D3F32">
      <w:pPr>
        <w:numPr>
          <w:ilvl w:val="0"/>
          <w:numId w:val="46"/>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2D3F32" w:rsidRPr="00FE60A9" w:rsidRDefault="002D3F32" w:rsidP="002D3F32">
      <w:pPr>
        <w:spacing w:line="240" w:lineRule="atLeast"/>
        <w:ind w:left="360"/>
        <w:contextualSpacing/>
        <w:jc w:val="both"/>
        <w:rPr>
          <w:color w:val="000000"/>
          <w:spacing w:val="2"/>
          <w:sz w:val="22"/>
          <w:szCs w:val="22"/>
          <w:lang w:val="bg-BG"/>
        </w:rPr>
      </w:pPr>
    </w:p>
    <w:p w:rsidR="002D3F32" w:rsidRPr="00FE60A9" w:rsidRDefault="002D3F32" w:rsidP="002D3F32">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2D3F32" w:rsidRPr="00FE60A9" w:rsidRDefault="002D3F32" w:rsidP="002D3F32">
      <w:pPr>
        <w:spacing w:line="240" w:lineRule="atLeast"/>
        <w:ind w:firstLine="720"/>
        <w:jc w:val="both"/>
        <w:rPr>
          <w:sz w:val="22"/>
          <w:szCs w:val="22"/>
          <w:lang w:val="bg-BG"/>
        </w:rPr>
      </w:pPr>
    </w:p>
    <w:p w:rsidR="002D3F32" w:rsidRPr="00FE60A9" w:rsidRDefault="002D3F32" w:rsidP="002D3F32">
      <w:pPr>
        <w:spacing w:line="240" w:lineRule="atLeast"/>
        <w:ind w:firstLine="720"/>
        <w:jc w:val="both"/>
        <w:rPr>
          <w:sz w:val="22"/>
          <w:szCs w:val="22"/>
          <w:lang w:val="bg-BG"/>
        </w:rPr>
      </w:pPr>
    </w:p>
    <w:p w:rsidR="002D3F32" w:rsidRPr="00FE60A9" w:rsidRDefault="002D3F32" w:rsidP="002D3F32">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2D3F32" w:rsidRPr="00FE60A9" w:rsidRDefault="002D3F32" w:rsidP="002D3F32">
      <w:pPr>
        <w:spacing w:line="240" w:lineRule="atLeast"/>
        <w:jc w:val="both"/>
        <w:rPr>
          <w:b/>
          <w:sz w:val="22"/>
          <w:szCs w:val="22"/>
          <w:lang w:val="bg-BG"/>
        </w:rPr>
      </w:pPr>
      <w:r w:rsidRPr="00FE60A9">
        <w:rPr>
          <w:b/>
          <w:sz w:val="22"/>
          <w:szCs w:val="22"/>
          <w:lang w:val="bg-BG"/>
        </w:rPr>
        <w:t>УНСС                                                                                 …………………………………..</w:t>
      </w:r>
    </w:p>
    <w:p w:rsidR="002D3F32" w:rsidRPr="00FE60A9" w:rsidRDefault="002D3F32" w:rsidP="002D3F32">
      <w:pPr>
        <w:spacing w:line="240" w:lineRule="atLeast"/>
        <w:jc w:val="both"/>
        <w:rPr>
          <w:b/>
          <w:sz w:val="22"/>
          <w:szCs w:val="22"/>
          <w:lang w:val="bg-BG"/>
        </w:rPr>
      </w:pPr>
    </w:p>
    <w:p w:rsidR="002D3F32" w:rsidRPr="00FE60A9" w:rsidRDefault="002D3F32" w:rsidP="002D3F32">
      <w:pPr>
        <w:spacing w:line="240" w:lineRule="atLeast"/>
        <w:jc w:val="both"/>
        <w:rPr>
          <w:b/>
          <w:caps/>
          <w:sz w:val="22"/>
          <w:szCs w:val="22"/>
          <w:lang w:val="ru-RU"/>
        </w:rPr>
      </w:pPr>
      <w:r w:rsidRPr="00FE60A9">
        <w:rPr>
          <w:b/>
          <w:caps/>
          <w:sz w:val="22"/>
          <w:szCs w:val="22"/>
          <w:lang w:val="ru-RU"/>
        </w:rPr>
        <w:t xml:space="preserve">ПОМОЩНИК-РЕКТОР:                                                  ………………….: </w:t>
      </w:r>
    </w:p>
    <w:p w:rsidR="002D3F32" w:rsidRPr="00FE60A9" w:rsidRDefault="002D3F32" w:rsidP="002D3F32">
      <w:pPr>
        <w:spacing w:line="240" w:lineRule="atLeast"/>
        <w:jc w:val="both"/>
        <w:rPr>
          <w:b/>
          <w:caps/>
          <w:sz w:val="22"/>
          <w:szCs w:val="22"/>
          <w:lang w:val="ru-RU"/>
        </w:rPr>
      </w:pPr>
      <w:r w:rsidRPr="00FE60A9">
        <w:rPr>
          <w:b/>
          <w:caps/>
          <w:sz w:val="22"/>
          <w:szCs w:val="22"/>
          <w:lang w:val="ru-RU"/>
        </w:rPr>
        <w:t xml:space="preserve">                   </w:t>
      </w:r>
    </w:p>
    <w:p w:rsidR="002D3F32" w:rsidRPr="00FE60A9" w:rsidRDefault="002D3F32" w:rsidP="002D3F32">
      <w:pPr>
        <w:spacing w:line="240" w:lineRule="atLeast"/>
        <w:ind w:firstLine="720"/>
        <w:jc w:val="both"/>
        <w:rPr>
          <w:b/>
          <w:caps/>
          <w:sz w:val="22"/>
          <w:szCs w:val="22"/>
          <w:lang w:val="ru-RU"/>
        </w:rPr>
      </w:pPr>
      <w:r w:rsidRPr="00FE60A9">
        <w:rPr>
          <w:b/>
          <w:caps/>
          <w:sz w:val="22"/>
          <w:szCs w:val="22"/>
          <w:lang w:val="ru-RU"/>
        </w:rPr>
        <w:t xml:space="preserve">           НИКОЛАЙ БАКЪРДЖИЕВ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2D3F32" w:rsidRPr="00FE60A9" w:rsidRDefault="002D3F32" w:rsidP="002D3F32">
      <w:pPr>
        <w:spacing w:line="240" w:lineRule="atLeast"/>
        <w:ind w:firstLine="720"/>
        <w:jc w:val="both"/>
        <w:rPr>
          <w:b/>
          <w:caps/>
          <w:sz w:val="22"/>
          <w:szCs w:val="22"/>
          <w:lang w:val="ru-RU"/>
        </w:rPr>
      </w:pPr>
    </w:p>
    <w:p w:rsidR="002D3F32" w:rsidRPr="00FE60A9" w:rsidRDefault="002D3F32" w:rsidP="002D3F32">
      <w:pPr>
        <w:spacing w:line="240" w:lineRule="atLeast"/>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2D3F32" w:rsidRPr="00FE60A9" w:rsidRDefault="002D3F32" w:rsidP="002D3F32">
      <w:pPr>
        <w:spacing w:line="240" w:lineRule="atLeast"/>
        <w:rPr>
          <w:b/>
          <w:sz w:val="22"/>
          <w:szCs w:val="22"/>
          <w:lang w:val="bg-BG"/>
        </w:rPr>
      </w:pPr>
    </w:p>
    <w:p w:rsidR="002D3F32" w:rsidRPr="00FE60A9" w:rsidRDefault="002D3F32" w:rsidP="002D3F32">
      <w:pPr>
        <w:spacing w:line="240" w:lineRule="atLeast"/>
        <w:ind w:left="1440" w:hanging="1440"/>
        <w:jc w:val="both"/>
        <w:rPr>
          <w:b/>
          <w:caps/>
          <w:sz w:val="22"/>
          <w:szCs w:val="22"/>
        </w:rPr>
      </w:pPr>
      <w:r w:rsidRPr="00FE60A9">
        <w:rPr>
          <w:b/>
          <w:caps/>
          <w:sz w:val="22"/>
          <w:szCs w:val="22"/>
        </w:rPr>
        <w:tab/>
      </w:r>
      <w:r>
        <w:rPr>
          <w:b/>
          <w:caps/>
          <w:sz w:val="22"/>
          <w:szCs w:val="22"/>
          <w:lang w:val="bg-BG"/>
        </w:rPr>
        <w:t>СВЕТОСЛАВА ФИЛЧЕВА - ИВАНОВА</w:t>
      </w:r>
    </w:p>
    <w:p w:rsidR="002D3F32" w:rsidRPr="00FE60A9" w:rsidRDefault="002D3F32" w:rsidP="002D3F32">
      <w:pPr>
        <w:spacing w:line="240" w:lineRule="atLeast"/>
        <w:ind w:left="1440" w:hanging="1440"/>
        <w:jc w:val="both"/>
        <w:rPr>
          <w:b/>
          <w:caps/>
          <w:sz w:val="22"/>
          <w:szCs w:val="22"/>
        </w:rPr>
      </w:pPr>
    </w:p>
    <w:p w:rsidR="00BF738E" w:rsidRDefault="00BF738E" w:rsidP="00C309FE">
      <w:pPr>
        <w:shd w:val="clear" w:color="auto" w:fill="FFFFFF"/>
        <w:spacing w:line="276" w:lineRule="auto"/>
        <w:jc w:val="right"/>
        <w:outlineLvl w:val="0"/>
        <w:rPr>
          <w:b/>
        </w:rPr>
      </w:pPr>
    </w:p>
    <w:p w:rsidR="00BF738E" w:rsidRDefault="00BF738E" w:rsidP="00C309FE">
      <w:pPr>
        <w:shd w:val="clear" w:color="auto" w:fill="FFFFFF"/>
        <w:spacing w:line="276" w:lineRule="auto"/>
        <w:jc w:val="right"/>
        <w:outlineLvl w:val="0"/>
        <w:rPr>
          <w:b/>
        </w:rPr>
      </w:pPr>
    </w:p>
    <w:p w:rsidR="00BF738E" w:rsidRDefault="00BF738E" w:rsidP="00C309FE">
      <w:pPr>
        <w:shd w:val="clear" w:color="auto" w:fill="FFFFFF"/>
        <w:spacing w:line="276" w:lineRule="auto"/>
        <w:jc w:val="right"/>
        <w:outlineLvl w:val="0"/>
        <w:rPr>
          <w:b/>
        </w:rPr>
      </w:pPr>
    </w:p>
    <w:p w:rsidR="00BF738E" w:rsidRDefault="00BF738E" w:rsidP="00C309FE">
      <w:pPr>
        <w:shd w:val="clear" w:color="auto" w:fill="FFFFFF"/>
        <w:spacing w:line="276" w:lineRule="auto"/>
        <w:jc w:val="right"/>
        <w:outlineLvl w:val="0"/>
        <w:rPr>
          <w:b/>
        </w:rPr>
      </w:pPr>
    </w:p>
    <w:p w:rsidR="00BF738E" w:rsidRDefault="00BF738E" w:rsidP="00C309FE">
      <w:pPr>
        <w:shd w:val="clear" w:color="auto" w:fill="FFFFFF"/>
        <w:spacing w:line="276" w:lineRule="auto"/>
        <w:jc w:val="right"/>
        <w:outlineLvl w:val="0"/>
        <w:rPr>
          <w:b/>
        </w:rPr>
      </w:pPr>
    </w:p>
    <w:p w:rsidR="002D3F32" w:rsidRDefault="002D3F32" w:rsidP="00C309FE">
      <w:pPr>
        <w:shd w:val="clear" w:color="auto" w:fill="FFFFFF"/>
        <w:spacing w:line="276" w:lineRule="auto"/>
        <w:jc w:val="right"/>
        <w:outlineLvl w:val="0"/>
        <w:rPr>
          <w:b/>
        </w:rPr>
      </w:pPr>
    </w:p>
    <w:p w:rsidR="002D3F32" w:rsidRDefault="002D3F32" w:rsidP="00C309FE">
      <w:pPr>
        <w:shd w:val="clear" w:color="auto" w:fill="FFFFFF"/>
        <w:spacing w:line="276" w:lineRule="auto"/>
        <w:jc w:val="right"/>
        <w:outlineLvl w:val="0"/>
        <w:rPr>
          <w:b/>
        </w:rPr>
      </w:pPr>
    </w:p>
    <w:p w:rsidR="002D3F32" w:rsidRDefault="002D3F32" w:rsidP="00C309FE">
      <w:pPr>
        <w:shd w:val="clear" w:color="auto" w:fill="FFFFFF"/>
        <w:spacing w:line="276" w:lineRule="auto"/>
        <w:jc w:val="right"/>
        <w:outlineLvl w:val="0"/>
        <w:rPr>
          <w:b/>
        </w:rPr>
      </w:pPr>
    </w:p>
    <w:p w:rsidR="002D3F32" w:rsidRDefault="002D3F32" w:rsidP="00C309FE">
      <w:pPr>
        <w:shd w:val="clear" w:color="auto" w:fill="FFFFFF"/>
        <w:spacing w:line="276" w:lineRule="auto"/>
        <w:jc w:val="right"/>
        <w:outlineLvl w:val="0"/>
        <w:rPr>
          <w:b/>
        </w:rPr>
      </w:pPr>
    </w:p>
    <w:p w:rsidR="002D3F32" w:rsidRDefault="002D3F32" w:rsidP="00C309FE">
      <w:pPr>
        <w:shd w:val="clear" w:color="auto" w:fill="FFFFFF"/>
        <w:spacing w:line="276" w:lineRule="auto"/>
        <w:jc w:val="right"/>
        <w:outlineLvl w:val="0"/>
        <w:rPr>
          <w:b/>
        </w:rPr>
      </w:pPr>
    </w:p>
    <w:p w:rsidR="002D3F32" w:rsidRDefault="002D3F32" w:rsidP="00C309FE">
      <w:pPr>
        <w:shd w:val="clear" w:color="auto" w:fill="FFFFFF"/>
        <w:spacing w:line="276" w:lineRule="auto"/>
        <w:jc w:val="right"/>
        <w:outlineLvl w:val="0"/>
        <w:rPr>
          <w:b/>
        </w:rPr>
      </w:pPr>
    </w:p>
    <w:p w:rsidR="00BF738E" w:rsidRDefault="00BF738E" w:rsidP="00C309FE">
      <w:pPr>
        <w:shd w:val="clear" w:color="auto" w:fill="FFFFFF"/>
        <w:spacing w:line="276" w:lineRule="auto"/>
        <w:jc w:val="right"/>
        <w:outlineLvl w:val="0"/>
        <w:rPr>
          <w:b/>
        </w:rPr>
      </w:pPr>
    </w:p>
    <w:p w:rsidR="00BF738E" w:rsidRPr="00BF738E" w:rsidRDefault="00BF738E" w:rsidP="00C309FE">
      <w:pPr>
        <w:shd w:val="clear" w:color="auto" w:fill="FFFFFF"/>
        <w:spacing w:line="276" w:lineRule="auto"/>
        <w:jc w:val="right"/>
        <w:outlineLvl w:val="0"/>
        <w:rPr>
          <w:b/>
        </w:rPr>
      </w:pPr>
    </w:p>
    <w:p w:rsidR="00C309FE" w:rsidRDefault="00C309FE" w:rsidP="007A2500">
      <w:pPr>
        <w:shd w:val="clear" w:color="auto" w:fill="FFFFFF"/>
        <w:spacing w:line="276" w:lineRule="auto"/>
        <w:jc w:val="right"/>
        <w:outlineLvl w:val="0"/>
        <w:rPr>
          <w:b/>
          <w:lang w:val="bg-BG"/>
        </w:rPr>
      </w:pPr>
    </w:p>
    <w:p w:rsidR="000845D2" w:rsidRDefault="007A2500" w:rsidP="007A2500">
      <w:pPr>
        <w:shd w:val="clear" w:color="auto" w:fill="FFFFFF"/>
        <w:spacing w:line="276" w:lineRule="auto"/>
        <w:jc w:val="right"/>
        <w:outlineLvl w:val="0"/>
        <w:rPr>
          <w:b/>
          <w:lang w:val="bg-BG"/>
        </w:rPr>
      </w:pPr>
      <w:r>
        <w:rPr>
          <w:b/>
          <w:lang w:val="bg-BG"/>
        </w:rPr>
        <w:lastRenderedPageBreak/>
        <w:t xml:space="preserve">ОБРАЗЕЦ № </w:t>
      </w:r>
      <w:r w:rsidR="00C309FE">
        <w:rPr>
          <w:b/>
          <w:lang w:val="bg-BG"/>
        </w:rPr>
        <w:t>9</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sidR="00A80BE5" w:rsidRPr="00A80BE5">
        <w:rPr>
          <w:rFonts w:eastAsia="Arial" w:cs="Arial"/>
          <w:b/>
          <w:color w:val="000000"/>
          <w:sz w:val="28"/>
          <w:szCs w:val="28"/>
          <w:lang w:val="bg-BG" w:eastAsia="hi-IN" w:bidi="hi-IN"/>
        </w:rPr>
        <w:t>ДОСТАВКА, ИНСТАЛИРАНЕ, ВЪВЕЖДАНЕ В ЕКСПЛОАТАЦИЯ И ГАРАНЦИОНЕН СЕРВИЗ НА ИНФОРМАЦИОННО – КОМПЮТЪРНА ТЕХНИКА</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103719">
            <w:pPr>
              <w:numPr>
                <w:ilvl w:val="0"/>
                <w:numId w:val="22"/>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103719">
            <w:pPr>
              <w:numPr>
                <w:ilvl w:val="0"/>
                <w:numId w:val="22"/>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103719">
            <w:pPr>
              <w:numPr>
                <w:ilvl w:val="0"/>
                <w:numId w:val="22"/>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A80BE5" w:rsidRDefault="007A2500" w:rsidP="007A2500">
      <w:pPr>
        <w:suppressAutoHyphens/>
        <w:spacing w:before="100" w:beforeAutospacing="1" w:after="100" w:afterAutospacing="1"/>
        <w:ind w:firstLine="708"/>
        <w:contextualSpacing/>
        <w:jc w:val="both"/>
        <w:rPr>
          <w:b/>
          <w:lang w:val="bg-BG" w:eastAsia="ar-SA"/>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002575CA" w:rsidRPr="002575CA">
        <w:rPr>
          <w:b/>
          <w:lang w:val="bg-BG" w:eastAsia="ar-SA"/>
        </w:rPr>
        <w:t>„</w:t>
      </w:r>
      <w:r w:rsidR="00A80BE5" w:rsidRPr="00A80BE5">
        <w:rPr>
          <w:b/>
          <w:lang w:val="bg-BG" w:eastAsia="ar-SA"/>
        </w:rPr>
        <w:t>ДОСТАВКА, ИНСТАЛИРАНЕ, ВЪВЕЖДАНЕ В ЕКСПЛОАТАЦИЯ И ГАРАНЦИОНЕН СЕРВИЗ НА ИНФОРМАЦИОННО – КОМПЮТЪРНА ТЕХНИКА</w:t>
      </w:r>
      <w:r w:rsidR="002575CA">
        <w:rPr>
          <w:b/>
          <w:lang w:val="bg-BG" w:eastAsia="ar-SA"/>
        </w:rPr>
        <w:t xml:space="preserve">“ </w:t>
      </w:r>
    </w:p>
    <w:p w:rsidR="007A2500" w:rsidRPr="007A2500" w:rsidRDefault="002575CA" w:rsidP="007A2500">
      <w:pPr>
        <w:suppressAutoHyphens/>
        <w:spacing w:before="100" w:beforeAutospacing="1" w:after="100" w:afterAutospacing="1"/>
        <w:ind w:firstLine="708"/>
        <w:contextualSpacing/>
        <w:jc w:val="both"/>
        <w:rPr>
          <w:rFonts w:eastAsia="Arial"/>
          <w:color w:val="000000"/>
          <w:lang w:val="bg-BG" w:eastAsia="ar-SA" w:bidi="hi-IN"/>
        </w:rPr>
      </w:pPr>
      <w:r>
        <w:rPr>
          <w:b/>
          <w:lang w:val="bg-BG" w:eastAsia="ar-SA"/>
        </w:rPr>
        <w:t>за обособена позиция …………………………………………………</w:t>
      </w:r>
      <w:r w:rsidR="00A80BE5">
        <w:rPr>
          <w:b/>
          <w:lang w:val="bg-BG" w:eastAsia="ar-SA"/>
        </w:rPr>
        <w:t>……………………</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1" w:history="1">
        <w:r w:rsidRPr="007A2500">
          <w:rPr>
            <w:color w:val="000000"/>
          </w:rPr>
          <w:t>чл. 37, ал. 4</w:t>
        </w:r>
      </w:hyperlink>
      <w:r w:rsidR="00F63574">
        <w:rPr>
          <w:color w:val="000000"/>
        </w:rPr>
        <w:t xml:space="preserve"> </w:t>
      </w:r>
      <w:r w:rsidR="00F63574">
        <w:rPr>
          <w:color w:val="000000"/>
          <w:lang w:val="bg-BG"/>
        </w:rPr>
        <w:t>от ППЗОП</w:t>
      </w:r>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lastRenderedPageBreak/>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103719">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103719">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eastAsia="ar-SA"/>
        </w:rPr>
      </w:pPr>
    </w:p>
    <w:p w:rsidR="009D5F38" w:rsidRDefault="009D5F38" w:rsidP="007A2500">
      <w:pPr>
        <w:suppressAutoHyphens/>
        <w:ind w:firstLine="720"/>
        <w:jc w:val="both"/>
        <w:rPr>
          <w:lang w:eastAsia="ar-SA"/>
        </w:rPr>
      </w:pPr>
    </w:p>
    <w:p w:rsidR="009D5F38" w:rsidRDefault="009D5F38" w:rsidP="007A2500">
      <w:pPr>
        <w:suppressAutoHyphens/>
        <w:ind w:firstLine="720"/>
        <w:jc w:val="both"/>
        <w:rPr>
          <w:lang w:eastAsia="ar-SA"/>
        </w:rPr>
      </w:pPr>
    </w:p>
    <w:p w:rsidR="009D5F38" w:rsidRDefault="009D5F38" w:rsidP="007A2500">
      <w:pPr>
        <w:suppressAutoHyphens/>
        <w:ind w:firstLine="720"/>
        <w:jc w:val="both"/>
        <w:rPr>
          <w:lang w:eastAsia="ar-SA"/>
        </w:rPr>
      </w:pPr>
    </w:p>
    <w:p w:rsidR="009D5F38" w:rsidRPr="009D5F38" w:rsidRDefault="009D5F38" w:rsidP="007A2500">
      <w:pPr>
        <w:suppressAutoHyphens/>
        <w:ind w:firstLine="720"/>
        <w:jc w:val="both"/>
        <w:rPr>
          <w:lan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1E1192" w:rsidRDefault="001E1192" w:rsidP="005A6DC3">
      <w:pPr>
        <w:spacing w:after="200" w:line="276" w:lineRule="auto"/>
        <w:rPr>
          <w:rFonts w:eastAsia="Calibri"/>
          <w:lang w:val="bg-BG"/>
        </w:rPr>
      </w:pPr>
    </w:p>
    <w:p w:rsidR="003D0228" w:rsidRDefault="003D0228" w:rsidP="003D0228">
      <w:pPr>
        <w:shd w:val="clear" w:color="auto" w:fill="FFFFFF"/>
        <w:spacing w:line="276" w:lineRule="auto"/>
        <w:jc w:val="right"/>
        <w:outlineLvl w:val="0"/>
        <w:rPr>
          <w:b/>
          <w:lang w:val="bg-BG"/>
        </w:rPr>
      </w:pPr>
      <w:r>
        <w:rPr>
          <w:b/>
          <w:lang w:val="bg-BG"/>
        </w:rPr>
        <w:lastRenderedPageBreak/>
        <w:t xml:space="preserve">ОБРАЗЕЦ № </w:t>
      </w:r>
      <w:r w:rsidR="00C309FE">
        <w:rPr>
          <w:b/>
          <w:lang w:val="bg-BG"/>
        </w:rPr>
        <w:t>10</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Default="003D0228" w:rsidP="003D0228"/>
    <w:p w:rsidR="003D0228" w:rsidRPr="00C309FE" w:rsidRDefault="003D0228" w:rsidP="005A6DC3">
      <w:pPr>
        <w:spacing w:after="200" w:line="276" w:lineRule="auto"/>
        <w:rPr>
          <w:rFonts w:eastAsia="Calibri"/>
          <w:lang w:val="bg-BG"/>
        </w:rPr>
      </w:pPr>
    </w:p>
    <w:sectPr w:rsidR="003D0228" w:rsidRPr="00C309FE" w:rsidSect="005E586A">
      <w:footerReference w:type="even" r:id="rId12"/>
      <w:footerReference w:type="default" r:id="rId13"/>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AE" w:rsidRDefault="006D09AE">
      <w:r>
        <w:separator/>
      </w:r>
    </w:p>
  </w:endnote>
  <w:endnote w:type="continuationSeparator" w:id="0">
    <w:p w:rsidR="006D09AE" w:rsidRDefault="006D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Futura Bk">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Times New Roman Bold">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6D" w:rsidRDefault="0088746D"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46D" w:rsidRDefault="0088746D" w:rsidP="007E0B3E">
    <w:pPr>
      <w:pStyle w:val="Footer"/>
      <w:ind w:right="360"/>
    </w:pPr>
  </w:p>
  <w:p w:rsidR="0088746D" w:rsidRDefault="0088746D"/>
  <w:p w:rsidR="0088746D" w:rsidRDefault="0088746D"/>
  <w:p w:rsidR="0088746D" w:rsidRDefault="0088746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6D" w:rsidRDefault="0088746D"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20E0">
      <w:rPr>
        <w:rStyle w:val="PageNumber"/>
        <w:noProof/>
      </w:rPr>
      <w:t>7</w:t>
    </w:r>
    <w:r>
      <w:rPr>
        <w:rStyle w:val="PageNumber"/>
      </w:rPr>
      <w:fldChar w:fldCharType="end"/>
    </w:r>
  </w:p>
  <w:p w:rsidR="0088746D" w:rsidRDefault="0088746D" w:rsidP="007E0B3E">
    <w:pPr>
      <w:pStyle w:val="Footer"/>
      <w:ind w:right="360"/>
    </w:pPr>
  </w:p>
  <w:p w:rsidR="0088746D" w:rsidRDefault="0088746D"/>
  <w:p w:rsidR="0088746D" w:rsidRDefault="0088746D"/>
  <w:p w:rsidR="0088746D" w:rsidRDefault="0088746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AE" w:rsidRDefault="006D09AE">
      <w:r>
        <w:separator/>
      </w:r>
    </w:p>
  </w:footnote>
  <w:footnote w:type="continuationSeparator" w:id="0">
    <w:p w:rsidR="006D09AE" w:rsidRDefault="006D09AE">
      <w:r>
        <w:continuationSeparator/>
      </w:r>
    </w:p>
  </w:footnote>
  <w:footnote w:id="1">
    <w:p w:rsidR="0088746D" w:rsidRPr="001A2A2A"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88746D" w:rsidRPr="00011DCA"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88746D" w:rsidRPr="00F74DE4"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88746D" w:rsidRPr="00CC374C"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88746D" w:rsidRPr="00603654"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88746D" w:rsidRPr="002C475F"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88746D" w:rsidRPr="00AD02D8"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88746D" w:rsidRPr="00123AA0" w:rsidRDefault="0088746D"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88746D" w:rsidRPr="00123AA0" w:rsidRDefault="0088746D"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2964110"/>
    <w:lvl w:ilvl="0">
      <w:start w:val="1"/>
      <w:numFmt w:val="decimal"/>
      <w:lvlText w:val="%1."/>
      <w:lvlJc w:val="left"/>
      <w:pPr>
        <w:tabs>
          <w:tab w:val="num" w:pos="709"/>
        </w:tabs>
        <w:ind w:left="709"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lvl w:ilvl="0">
      <w:start w:val="2"/>
      <w:numFmt w:val="bullet"/>
      <w:lvlText w:val="-"/>
      <w:lvlJc w:val="left"/>
      <w:pPr>
        <w:tabs>
          <w:tab w:val="num" w:pos="1080"/>
        </w:tabs>
        <w:ind w:left="1080" w:hanging="360"/>
      </w:pPr>
      <w:rPr>
        <w:rFonts w:ascii="StarSymbol" w:hAnsi="StarSymbol"/>
      </w:rPr>
    </w:lvl>
  </w:abstractNum>
  <w:abstractNum w:abstractNumId="3" w15:restartNumberingAfterBreak="0">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6"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7" w15:restartNumberingAfterBreak="0">
    <w:nsid w:val="00BD77E4"/>
    <w:multiLevelType w:val="hybridMultilevel"/>
    <w:tmpl w:val="E38CF19C"/>
    <w:lvl w:ilvl="0" w:tplc="CEAE902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9"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0FC66055"/>
    <w:multiLevelType w:val="hybridMultilevel"/>
    <w:tmpl w:val="99A4A4D4"/>
    <w:lvl w:ilvl="0" w:tplc="C6FA0794">
      <w:start w:val="1"/>
      <w:numFmt w:val="decimal"/>
      <w:pStyle w:val="StyleHeading3TimesNewRomanCenteredLeft062cmFirst1"/>
      <w:lvlText w:val="%1."/>
      <w:lvlJc w:val="left"/>
      <w:pPr>
        <w:tabs>
          <w:tab w:val="num" w:pos="1069"/>
        </w:tabs>
        <w:ind w:left="1069"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start w:val="1"/>
      <w:numFmt w:val="decimal"/>
      <w:lvlText w:val="%4."/>
      <w:lvlJc w:val="left"/>
      <w:pPr>
        <w:tabs>
          <w:tab w:val="num" w:pos="1511"/>
        </w:tabs>
        <w:ind w:left="1511"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6" w15:restartNumberingAfterBreak="0">
    <w:nsid w:val="132E7978"/>
    <w:multiLevelType w:val="hybridMultilevel"/>
    <w:tmpl w:val="2BC47ECE"/>
    <w:lvl w:ilvl="0" w:tplc="71A8A1F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149A13E7"/>
    <w:multiLevelType w:val="hybridMultilevel"/>
    <w:tmpl w:val="7226B7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5DC4998"/>
    <w:multiLevelType w:val="hybridMultilevel"/>
    <w:tmpl w:val="3B5821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0E06DDD"/>
    <w:multiLevelType w:val="hybridMultilevel"/>
    <w:tmpl w:val="E1808A5A"/>
    <w:lvl w:ilvl="0" w:tplc="063453F4">
      <w:start w:val="1"/>
      <w:numFmt w:val="decimal"/>
      <w:lvlText w:val="%1."/>
      <w:lvlJc w:val="left"/>
      <w:pPr>
        <w:tabs>
          <w:tab w:val="num" w:pos="1440"/>
        </w:tabs>
        <w:ind w:left="1440" w:hanging="360"/>
      </w:pPr>
      <w:rPr>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4" w15:restartNumberingAfterBreak="0">
    <w:nsid w:val="2EC566B6"/>
    <w:multiLevelType w:val="hybridMultilevel"/>
    <w:tmpl w:val="22AECAB0"/>
    <w:lvl w:ilvl="0" w:tplc="68A64326">
      <w:start w:val="1"/>
      <w:numFmt w:val="decimal"/>
      <w:lvlText w:val="%1."/>
      <w:lvlJc w:val="left"/>
      <w:pPr>
        <w:tabs>
          <w:tab w:val="num" w:pos="720"/>
        </w:tabs>
        <w:ind w:left="720" w:hanging="360"/>
      </w:pPr>
    </w:lvl>
    <w:lvl w:ilvl="1" w:tplc="7688A784">
      <w:numFmt w:val="none"/>
      <w:lvlText w:val=""/>
      <w:lvlJc w:val="left"/>
      <w:pPr>
        <w:tabs>
          <w:tab w:val="num" w:pos="360"/>
        </w:tabs>
      </w:pPr>
    </w:lvl>
    <w:lvl w:ilvl="2" w:tplc="F7C60FCC">
      <w:numFmt w:val="none"/>
      <w:lvlText w:val=""/>
      <w:lvlJc w:val="left"/>
      <w:pPr>
        <w:tabs>
          <w:tab w:val="num" w:pos="360"/>
        </w:tabs>
      </w:pPr>
    </w:lvl>
    <w:lvl w:ilvl="3" w:tplc="507C15B6">
      <w:numFmt w:val="none"/>
      <w:lvlText w:val=""/>
      <w:lvlJc w:val="left"/>
      <w:pPr>
        <w:tabs>
          <w:tab w:val="num" w:pos="360"/>
        </w:tabs>
      </w:pPr>
    </w:lvl>
    <w:lvl w:ilvl="4" w:tplc="3CB08604">
      <w:numFmt w:val="none"/>
      <w:lvlText w:val=""/>
      <w:lvlJc w:val="left"/>
      <w:pPr>
        <w:tabs>
          <w:tab w:val="num" w:pos="360"/>
        </w:tabs>
      </w:pPr>
    </w:lvl>
    <w:lvl w:ilvl="5" w:tplc="DD024908">
      <w:numFmt w:val="none"/>
      <w:lvlText w:val=""/>
      <w:lvlJc w:val="left"/>
      <w:pPr>
        <w:tabs>
          <w:tab w:val="num" w:pos="360"/>
        </w:tabs>
      </w:pPr>
    </w:lvl>
    <w:lvl w:ilvl="6" w:tplc="4148EEE4">
      <w:numFmt w:val="none"/>
      <w:lvlText w:val=""/>
      <w:lvlJc w:val="left"/>
      <w:pPr>
        <w:tabs>
          <w:tab w:val="num" w:pos="360"/>
        </w:tabs>
      </w:pPr>
    </w:lvl>
    <w:lvl w:ilvl="7" w:tplc="41BE91EE">
      <w:numFmt w:val="none"/>
      <w:lvlText w:val=""/>
      <w:lvlJc w:val="left"/>
      <w:pPr>
        <w:tabs>
          <w:tab w:val="num" w:pos="360"/>
        </w:tabs>
      </w:pPr>
    </w:lvl>
    <w:lvl w:ilvl="8" w:tplc="D91CA84E">
      <w:numFmt w:val="none"/>
      <w:lvlText w:val=""/>
      <w:lvlJc w:val="left"/>
      <w:pPr>
        <w:tabs>
          <w:tab w:val="num" w:pos="360"/>
        </w:tabs>
      </w:pPr>
    </w:lvl>
  </w:abstractNum>
  <w:abstractNum w:abstractNumId="25"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15:restartNumberingAfterBreak="0">
    <w:nsid w:val="335205B2"/>
    <w:multiLevelType w:val="hybridMultilevel"/>
    <w:tmpl w:val="2C6EEC90"/>
    <w:lvl w:ilvl="0" w:tplc="ED06A9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8"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9" w15:restartNumberingAfterBreak="0">
    <w:nsid w:val="37C545EB"/>
    <w:multiLevelType w:val="multilevel"/>
    <w:tmpl w:val="C4022BC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1"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2" w15:restartNumberingAfterBreak="0">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3" w15:restartNumberingAfterBreak="0">
    <w:nsid w:val="3EF334DD"/>
    <w:multiLevelType w:val="hybridMultilevel"/>
    <w:tmpl w:val="D640E69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4" w15:restartNumberingAfterBreak="0">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3D205B6"/>
    <w:multiLevelType w:val="hybridMultilevel"/>
    <w:tmpl w:val="F62C969E"/>
    <w:lvl w:ilvl="0" w:tplc="6E46E37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7" w15:restartNumberingAfterBreak="0">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15:restartNumberingAfterBreak="0">
    <w:nsid w:val="4CFE7CF1"/>
    <w:multiLevelType w:val="multilevel"/>
    <w:tmpl w:val="E33AE0A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F5A7C38"/>
    <w:multiLevelType w:val="hybridMultilevel"/>
    <w:tmpl w:val="A49A39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0" w15:restartNumberingAfterBreak="0">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678EB"/>
    <w:multiLevelType w:val="multilevel"/>
    <w:tmpl w:val="13980CA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58E21AA5"/>
    <w:multiLevelType w:val="hybridMultilevel"/>
    <w:tmpl w:val="900C8B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50"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1" w15:restartNumberingAfterBreak="0">
    <w:nsid w:val="7B634D51"/>
    <w:multiLevelType w:val="hybridMultilevel"/>
    <w:tmpl w:val="9AC61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2" w15:restartNumberingAfterBreak="0">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abstractNum w:abstractNumId="53"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2"/>
  </w:num>
  <w:num w:numId="2">
    <w:abstractNumId w:val="47"/>
  </w:num>
  <w:num w:numId="3">
    <w:abstractNumId w:val="52"/>
  </w:num>
  <w:num w:numId="4">
    <w:abstractNumId w:val="32"/>
  </w:num>
  <w:num w:numId="5">
    <w:abstractNumId w:val="15"/>
  </w:num>
  <w:num w:numId="6">
    <w:abstractNumId w:val="49"/>
  </w:num>
  <w:num w:numId="7">
    <w:abstractNumId w:val="18"/>
  </w:num>
  <w:num w:numId="8">
    <w:abstractNumId w:val="40"/>
  </w:num>
  <w:num w:numId="9">
    <w:abstractNumId w:val="44"/>
  </w:num>
  <w:num w:numId="10">
    <w:abstractNumId w:val="48"/>
  </w:num>
  <w:num w:numId="11">
    <w:abstractNumId w:val="46"/>
  </w:num>
  <w:num w:numId="12">
    <w:abstractNumId w:val="11"/>
  </w:num>
  <w:num w:numId="13">
    <w:abstractNumId w:val="27"/>
  </w:num>
  <w:num w:numId="14">
    <w:abstractNumId w:val="37"/>
  </w:num>
  <w:num w:numId="15">
    <w:abstractNumId w:val="45"/>
    <w:lvlOverride w:ilvl="0">
      <w:startOverride w:val="1"/>
    </w:lvlOverride>
  </w:num>
  <w:num w:numId="16">
    <w:abstractNumId w:val="35"/>
    <w:lvlOverride w:ilvl="0">
      <w:startOverride w:val="1"/>
    </w:lvlOverride>
  </w:num>
  <w:num w:numId="17">
    <w:abstractNumId w:val="45"/>
  </w:num>
  <w:num w:numId="18">
    <w:abstractNumId w:val="35"/>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3"/>
  </w:num>
  <w:num w:numId="23">
    <w:abstractNumId w:val="4"/>
  </w:num>
  <w:num w:numId="24">
    <w:abstractNumId w:val="6"/>
  </w:num>
  <w:num w:numId="25">
    <w:abstractNumId w:val="20"/>
  </w:num>
  <w:num w:numId="26">
    <w:abstractNumId w:val="34"/>
  </w:num>
  <w:num w:numId="27">
    <w:abstractNumId w:val="2"/>
  </w:num>
  <w:num w:numId="28">
    <w:abstractNumId w:val="36"/>
  </w:num>
  <w:num w:numId="29">
    <w:abstractNumId w:val="38"/>
  </w:num>
  <w:num w:numId="30">
    <w:abstractNumId w:val="24"/>
  </w:num>
  <w:num w:numId="31">
    <w:abstractNumId w:val="14"/>
  </w:num>
  <w:num w:numId="32">
    <w:abstractNumId w:val="7"/>
  </w:num>
  <w:num w:numId="33">
    <w:abstractNumId w:val="42"/>
  </w:num>
  <w:num w:numId="34">
    <w:abstractNumId w:val="16"/>
  </w:num>
  <w:num w:numId="35">
    <w:abstractNumId w:val="51"/>
  </w:num>
  <w:num w:numId="36">
    <w:abstractNumId w:val="39"/>
  </w:num>
  <w:num w:numId="37">
    <w:abstractNumId w:val="17"/>
  </w:num>
  <w:num w:numId="38">
    <w:abstractNumId w:val="21"/>
  </w:num>
  <w:num w:numId="39">
    <w:abstractNumId w:val="41"/>
  </w:num>
  <w:num w:numId="40">
    <w:abstractNumId w:val="29"/>
  </w:num>
  <w:num w:numId="41">
    <w:abstractNumId w:val="26"/>
  </w:num>
  <w:num w:numId="42">
    <w:abstractNumId w:val="19"/>
  </w:num>
  <w:num w:numId="43">
    <w:abstractNumId w:val="33"/>
  </w:num>
  <w:num w:numId="44">
    <w:abstractNumId w:val="13"/>
  </w:num>
  <w:num w:numId="45">
    <w:abstractNumId w:val="9"/>
  </w:num>
  <w:num w:numId="46">
    <w:abstractNumId w:val="25"/>
  </w:num>
  <w:num w:numId="47">
    <w:abstractNumId w:val="0"/>
  </w:num>
  <w:num w:numId="48">
    <w:abstractNumId w:val="30"/>
  </w:num>
  <w:num w:numId="49">
    <w:abstractNumId w:val="23"/>
  </w:num>
  <w:num w:numId="50">
    <w:abstractNumId w:val="28"/>
  </w:num>
  <w:num w:numId="51">
    <w:abstractNumId w:val="50"/>
  </w:num>
  <w:num w:numId="52">
    <w:abstractNumId w:val="53"/>
  </w:num>
  <w:num w:numId="53">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17C"/>
    <w:rsid w:val="0002250C"/>
    <w:rsid w:val="00023855"/>
    <w:rsid w:val="000242E2"/>
    <w:rsid w:val="00025131"/>
    <w:rsid w:val="000261A0"/>
    <w:rsid w:val="00026387"/>
    <w:rsid w:val="000264B6"/>
    <w:rsid w:val="00026800"/>
    <w:rsid w:val="00027383"/>
    <w:rsid w:val="00027B74"/>
    <w:rsid w:val="0003439C"/>
    <w:rsid w:val="0003470D"/>
    <w:rsid w:val="00036360"/>
    <w:rsid w:val="000365A1"/>
    <w:rsid w:val="00043A4B"/>
    <w:rsid w:val="00043A87"/>
    <w:rsid w:val="00043E67"/>
    <w:rsid w:val="0004518C"/>
    <w:rsid w:val="000452C9"/>
    <w:rsid w:val="000453E2"/>
    <w:rsid w:val="000473DF"/>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1CB"/>
    <w:rsid w:val="000B6D6B"/>
    <w:rsid w:val="000B74FE"/>
    <w:rsid w:val="000C0209"/>
    <w:rsid w:val="000C09F0"/>
    <w:rsid w:val="000C16A1"/>
    <w:rsid w:val="000C4691"/>
    <w:rsid w:val="000C4965"/>
    <w:rsid w:val="000C7876"/>
    <w:rsid w:val="000D0BCE"/>
    <w:rsid w:val="000D1460"/>
    <w:rsid w:val="000D16BF"/>
    <w:rsid w:val="000D23CC"/>
    <w:rsid w:val="000D2D59"/>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719"/>
    <w:rsid w:val="0010398C"/>
    <w:rsid w:val="0010411B"/>
    <w:rsid w:val="001049FF"/>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37703"/>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221C"/>
    <w:rsid w:val="00172809"/>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2913"/>
    <w:rsid w:val="001B3F00"/>
    <w:rsid w:val="001B6281"/>
    <w:rsid w:val="001B66CF"/>
    <w:rsid w:val="001B6D64"/>
    <w:rsid w:val="001B74E0"/>
    <w:rsid w:val="001C2D6C"/>
    <w:rsid w:val="001C3CF0"/>
    <w:rsid w:val="001D0FE9"/>
    <w:rsid w:val="001D19B9"/>
    <w:rsid w:val="001D2344"/>
    <w:rsid w:val="001D3215"/>
    <w:rsid w:val="001D4251"/>
    <w:rsid w:val="001D6866"/>
    <w:rsid w:val="001D706D"/>
    <w:rsid w:val="001D7729"/>
    <w:rsid w:val="001E041D"/>
    <w:rsid w:val="001E1192"/>
    <w:rsid w:val="001E60C8"/>
    <w:rsid w:val="001E66F6"/>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B8"/>
    <w:rsid w:val="002033DD"/>
    <w:rsid w:val="00203473"/>
    <w:rsid w:val="00203B8B"/>
    <w:rsid w:val="00204A71"/>
    <w:rsid w:val="00204CE2"/>
    <w:rsid w:val="0020730A"/>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0DAE"/>
    <w:rsid w:val="002527E7"/>
    <w:rsid w:val="00253D53"/>
    <w:rsid w:val="0025401B"/>
    <w:rsid w:val="002547CC"/>
    <w:rsid w:val="00256DA7"/>
    <w:rsid w:val="002575CA"/>
    <w:rsid w:val="00261054"/>
    <w:rsid w:val="002619FE"/>
    <w:rsid w:val="00261A6B"/>
    <w:rsid w:val="00261B2B"/>
    <w:rsid w:val="00262248"/>
    <w:rsid w:val="00262319"/>
    <w:rsid w:val="0026265C"/>
    <w:rsid w:val="00262AE9"/>
    <w:rsid w:val="00264A45"/>
    <w:rsid w:val="00265AB7"/>
    <w:rsid w:val="00265D3B"/>
    <w:rsid w:val="002660D4"/>
    <w:rsid w:val="00267065"/>
    <w:rsid w:val="00270DB2"/>
    <w:rsid w:val="00271A19"/>
    <w:rsid w:val="002725F1"/>
    <w:rsid w:val="00272818"/>
    <w:rsid w:val="002736E6"/>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C0D"/>
    <w:rsid w:val="00291037"/>
    <w:rsid w:val="002920E8"/>
    <w:rsid w:val="00293486"/>
    <w:rsid w:val="00295F48"/>
    <w:rsid w:val="00297485"/>
    <w:rsid w:val="002A1026"/>
    <w:rsid w:val="002A15C4"/>
    <w:rsid w:val="002A1739"/>
    <w:rsid w:val="002A51AD"/>
    <w:rsid w:val="002A56CB"/>
    <w:rsid w:val="002A6C7D"/>
    <w:rsid w:val="002A6FB9"/>
    <w:rsid w:val="002A77C6"/>
    <w:rsid w:val="002A7A2E"/>
    <w:rsid w:val="002A7D90"/>
    <w:rsid w:val="002B052C"/>
    <w:rsid w:val="002B082A"/>
    <w:rsid w:val="002B210F"/>
    <w:rsid w:val="002B2945"/>
    <w:rsid w:val="002B2BD0"/>
    <w:rsid w:val="002B2DC5"/>
    <w:rsid w:val="002B323B"/>
    <w:rsid w:val="002B3B8E"/>
    <w:rsid w:val="002B4B83"/>
    <w:rsid w:val="002B523B"/>
    <w:rsid w:val="002B74E6"/>
    <w:rsid w:val="002C0B90"/>
    <w:rsid w:val="002C0CAB"/>
    <w:rsid w:val="002C216F"/>
    <w:rsid w:val="002D01A4"/>
    <w:rsid w:val="002D3F32"/>
    <w:rsid w:val="002E0D97"/>
    <w:rsid w:val="002E1034"/>
    <w:rsid w:val="002E1476"/>
    <w:rsid w:val="002E211A"/>
    <w:rsid w:val="002E2AD0"/>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098"/>
    <w:rsid w:val="0030334D"/>
    <w:rsid w:val="00306424"/>
    <w:rsid w:val="003079D7"/>
    <w:rsid w:val="00311822"/>
    <w:rsid w:val="00311994"/>
    <w:rsid w:val="00311A0A"/>
    <w:rsid w:val="00314782"/>
    <w:rsid w:val="00314F2D"/>
    <w:rsid w:val="00315B9C"/>
    <w:rsid w:val="003163F1"/>
    <w:rsid w:val="00316790"/>
    <w:rsid w:val="00317BCF"/>
    <w:rsid w:val="00322C31"/>
    <w:rsid w:val="003233B7"/>
    <w:rsid w:val="00324820"/>
    <w:rsid w:val="00324C3C"/>
    <w:rsid w:val="00325B4C"/>
    <w:rsid w:val="00330272"/>
    <w:rsid w:val="00330925"/>
    <w:rsid w:val="00331E3D"/>
    <w:rsid w:val="00331E8F"/>
    <w:rsid w:val="003325E5"/>
    <w:rsid w:val="0033296B"/>
    <w:rsid w:val="0033417C"/>
    <w:rsid w:val="00335E32"/>
    <w:rsid w:val="00336A59"/>
    <w:rsid w:val="00337162"/>
    <w:rsid w:val="00337DE0"/>
    <w:rsid w:val="0034048E"/>
    <w:rsid w:val="00340BB1"/>
    <w:rsid w:val="003433CE"/>
    <w:rsid w:val="00343D9F"/>
    <w:rsid w:val="0034550D"/>
    <w:rsid w:val="0035056C"/>
    <w:rsid w:val="00350EB2"/>
    <w:rsid w:val="0035406B"/>
    <w:rsid w:val="003560DC"/>
    <w:rsid w:val="00357431"/>
    <w:rsid w:val="0036115D"/>
    <w:rsid w:val="003639BF"/>
    <w:rsid w:val="00363B22"/>
    <w:rsid w:val="0036516B"/>
    <w:rsid w:val="00367DDF"/>
    <w:rsid w:val="00370CCA"/>
    <w:rsid w:val="00371C29"/>
    <w:rsid w:val="00372A7C"/>
    <w:rsid w:val="003749A4"/>
    <w:rsid w:val="00375AF3"/>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C7135"/>
    <w:rsid w:val="003D0228"/>
    <w:rsid w:val="003D0343"/>
    <w:rsid w:val="003D131C"/>
    <w:rsid w:val="003D1823"/>
    <w:rsid w:val="003D1F71"/>
    <w:rsid w:val="003D20E0"/>
    <w:rsid w:val="003D44B8"/>
    <w:rsid w:val="003D5760"/>
    <w:rsid w:val="003D5C03"/>
    <w:rsid w:val="003D730D"/>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3C6"/>
    <w:rsid w:val="00426CA2"/>
    <w:rsid w:val="00427AB7"/>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1FB3"/>
    <w:rsid w:val="00462B07"/>
    <w:rsid w:val="00462F70"/>
    <w:rsid w:val="0046303F"/>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CB8"/>
    <w:rsid w:val="00492455"/>
    <w:rsid w:val="00493F0D"/>
    <w:rsid w:val="00495309"/>
    <w:rsid w:val="00495341"/>
    <w:rsid w:val="004956D0"/>
    <w:rsid w:val="00496F5F"/>
    <w:rsid w:val="00497493"/>
    <w:rsid w:val="0049761A"/>
    <w:rsid w:val="004A000E"/>
    <w:rsid w:val="004A1415"/>
    <w:rsid w:val="004A2C45"/>
    <w:rsid w:val="004A38E3"/>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5FC2"/>
    <w:rsid w:val="004C7563"/>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03ED"/>
    <w:rsid w:val="0055174B"/>
    <w:rsid w:val="00551819"/>
    <w:rsid w:val="00551BC0"/>
    <w:rsid w:val="005520AA"/>
    <w:rsid w:val="0055238F"/>
    <w:rsid w:val="0055284B"/>
    <w:rsid w:val="00552DE6"/>
    <w:rsid w:val="00553193"/>
    <w:rsid w:val="00553791"/>
    <w:rsid w:val="00553796"/>
    <w:rsid w:val="005547B9"/>
    <w:rsid w:val="00555061"/>
    <w:rsid w:val="005611DA"/>
    <w:rsid w:val="0056187B"/>
    <w:rsid w:val="00561CC4"/>
    <w:rsid w:val="005628E8"/>
    <w:rsid w:val="00562EF0"/>
    <w:rsid w:val="005636E4"/>
    <w:rsid w:val="00563CA2"/>
    <w:rsid w:val="00565091"/>
    <w:rsid w:val="0056625A"/>
    <w:rsid w:val="00566DE1"/>
    <w:rsid w:val="00567577"/>
    <w:rsid w:val="00574DDF"/>
    <w:rsid w:val="0058070C"/>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DC3"/>
    <w:rsid w:val="005A7F60"/>
    <w:rsid w:val="005B041E"/>
    <w:rsid w:val="005B052E"/>
    <w:rsid w:val="005B0C67"/>
    <w:rsid w:val="005B104F"/>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30CD"/>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67F"/>
    <w:rsid w:val="00603EC4"/>
    <w:rsid w:val="00604388"/>
    <w:rsid w:val="00604CC0"/>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400"/>
    <w:rsid w:val="00641A02"/>
    <w:rsid w:val="006427E8"/>
    <w:rsid w:val="00642DC8"/>
    <w:rsid w:val="00643554"/>
    <w:rsid w:val="00646696"/>
    <w:rsid w:val="00647575"/>
    <w:rsid w:val="00647A19"/>
    <w:rsid w:val="006505B6"/>
    <w:rsid w:val="00650D69"/>
    <w:rsid w:val="006513ED"/>
    <w:rsid w:val="006519E4"/>
    <w:rsid w:val="00652492"/>
    <w:rsid w:val="00654618"/>
    <w:rsid w:val="006557EC"/>
    <w:rsid w:val="00655B70"/>
    <w:rsid w:val="00655BD0"/>
    <w:rsid w:val="00655E31"/>
    <w:rsid w:val="00660E2E"/>
    <w:rsid w:val="00663489"/>
    <w:rsid w:val="006637D3"/>
    <w:rsid w:val="0066473A"/>
    <w:rsid w:val="00667503"/>
    <w:rsid w:val="00676BB8"/>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0F4D"/>
    <w:rsid w:val="006A17E4"/>
    <w:rsid w:val="006A4291"/>
    <w:rsid w:val="006A4393"/>
    <w:rsid w:val="006A7A96"/>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4C78"/>
    <w:rsid w:val="006C6063"/>
    <w:rsid w:val="006D09AE"/>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1762F"/>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50C"/>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1AC5"/>
    <w:rsid w:val="007A2500"/>
    <w:rsid w:val="007A266F"/>
    <w:rsid w:val="007A6323"/>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D8F"/>
    <w:rsid w:val="007D17D6"/>
    <w:rsid w:val="007D2E12"/>
    <w:rsid w:val="007D314F"/>
    <w:rsid w:val="007D315A"/>
    <w:rsid w:val="007D36B4"/>
    <w:rsid w:val="007D3E7A"/>
    <w:rsid w:val="007D44E9"/>
    <w:rsid w:val="007D4972"/>
    <w:rsid w:val="007D5175"/>
    <w:rsid w:val="007D532C"/>
    <w:rsid w:val="007D6184"/>
    <w:rsid w:val="007D6F68"/>
    <w:rsid w:val="007E0B3E"/>
    <w:rsid w:val="007E3FA8"/>
    <w:rsid w:val="007E4182"/>
    <w:rsid w:val="007E5DCD"/>
    <w:rsid w:val="007E62F9"/>
    <w:rsid w:val="007E6329"/>
    <w:rsid w:val="007E74F5"/>
    <w:rsid w:val="007E7EDB"/>
    <w:rsid w:val="007F0058"/>
    <w:rsid w:val="007F1025"/>
    <w:rsid w:val="007F18B1"/>
    <w:rsid w:val="007F40D2"/>
    <w:rsid w:val="007F435C"/>
    <w:rsid w:val="007F6160"/>
    <w:rsid w:val="007F6354"/>
    <w:rsid w:val="007F6DB0"/>
    <w:rsid w:val="008014F3"/>
    <w:rsid w:val="00801B1F"/>
    <w:rsid w:val="00801F17"/>
    <w:rsid w:val="00801F96"/>
    <w:rsid w:val="00803C04"/>
    <w:rsid w:val="00805D13"/>
    <w:rsid w:val="00807289"/>
    <w:rsid w:val="00807388"/>
    <w:rsid w:val="0081009A"/>
    <w:rsid w:val="00810159"/>
    <w:rsid w:val="008115A8"/>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620F"/>
    <w:rsid w:val="00827C0B"/>
    <w:rsid w:val="008316D9"/>
    <w:rsid w:val="00831760"/>
    <w:rsid w:val="00831AAE"/>
    <w:rsid w:val="00832DC2"/>
    <w:rsid w:val="00833369"/>
    <w:rsid w:val="00834C55"/>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5B3"/>
    <w:rsid w:val="00854D53"/>
    <w:rsid w:val="00855AC9"/>
    <w:rsid w:val="008600ED"/>
    <w:rsid w:val="0086046A"/>
    <w:rsid w:val="0086089C"/>
    <w:rsid w:val="008613C6"/>
    <w:rsid w:val="00862169"/>
    <w:rsid w:val="00862601"/>
    <w:rsid w:val="00862F3F"/>
    <w:rsid w:val="00863A1E"/>
    <w:rsid w:val="00867832"/>
    <w:rsid w:val="008712C6"/>
    <w:rsid w:val="00872F31"/>
    <w:rsid w:val="00875A5A"/>
    <w:rsid w:val="00877299"/>
    <w:rsid w:val="008773BA"/>
    <w:rsid w:val="00877D1F"/>
    <w:rsid w:val="00877EF7"/>
    <w:rsid w:val="0088008D"/>
    <w:rsid w:val="008800F5"/>
    <w:rsid w:val="008817A7"/>
    <w:rsid w:val="00884EF2"/>
    <w:rsid w:val="00885042"/>
    <w:rsid w:val="00885238"/>
    <w:rsid w:val="00885A1D"/>
    <w:rsid w:val="00885AF9"/>
    <w:rsid w:val="0088746D"/>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56A"/>
    <w:rsid w:val="008B1CAD"/>
    <w:rsid w:val="008B348A"/>
    <w:rsid w:val="008B5325"/>
    <w:rsid w:val="008B5BBB"/>
    <w:rsid w:val="008B60C3"/>
    <w:rsid w:val="008C0D98"/>
    <w:rsid w:val="008C0ECC"/>
    <w:rsid w:val="008C2733"/>
    <w:rsid w:val="008C3F27"/>
    <w:rsid w:val="008D1195"/>
    <w:rsid w:val="008D1DCC"/>
    <w:rsid w:val="008D1DDE"/>
    <w:rsid w:val="008D27A5"/>
    <w:rsid w:val="008D3086"/>
    <w:rsid w:val="008D36E8"/>
    <w:rsid w:val="008D4347"/>
    <w:rsid w:val="008D4BD7"/>
    <w:rsid w:val="008D4F67"/>
    <w:rsid w:val="008D5EF4"/>
    <w:rsid w:val="008D6072"/>
    <w:rsid w:val="008D66D1"/>
    <w:rsid w:val="008D695B"/>
    <w:rsid w:val="008E0B67"/>
    <w:rsid w:val="008E135F"/>
    <w:rsid w:val="008E1D78"/>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2AFB"/>
    <w:rsid w:val="00912E70"/>
    <w:rsid w:val="00913E72"/>
    <w:rsid w:val="009142F9"/>
    <w:rsid w:val="00914C1C"/>
    <w:rsid w:val="009158BB"/>
    <w:rsid w:val="00916513"/>
    <w:rsid w:val="009169AC"/>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1D7F"/>
    <w:rsid w:val="00961FE0"/>
    <w:rsid w:val="00962B22"/>
    <w:rsid w:val="00962D21"/>
    <w:rsid w:val="009634E2"/>
    <w:rsid w:val="00965175"/>
    <w:rsid w:val="00965CFC"/>
    <w:rsid w:val="00965D56"/>
    <w:rsid w:val="009660D3"/>
    <w:rsid w:val="00967630"/>
    <w:rsid w:val="0097033C"/>
    <w:rsid w:val="009706DC"/>
    <w:rsid w:val="00970B76"/>
    <w:rsid w:val="00972F14"/>
    <w:rsid w:val="0097310E"/>
    <w:rsid w:val="00973F86"/>
    <w:rsid w:val="00974075"/>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2AEC"/>
    <w:rsid w:val="0099315C"/>
    <w:rsid w:val="00993EB5"/>
    <w:rsid w:val="00994AF1"/>
    <w:rsid w:val="00994CEC"/>
    <w:rsid w:val="00995D5C"/>
    <w:rsid w:val="009A13D9"/>
    <w:rsid w:val="009A1C54"/>
    <w:rsid w:val="009A3544"/>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6A3"/>
    <w:rsid w:val="009C3A95"/>
    <w:rsid w:val="009C434E"/>
    <w:rsid w:val="009D0FC8"/>
    <w:rsid w:val="009D1B75"/>
    <w:rsid w:val="009D1F10"/>
    <w:rsid w:val="009D3E0E"/>
    <w:rsid w:val="009D44DA"/>
    <w:rsid w:val="009D4B67"/>
    <w:rsid w:val="009D50D2"/>
    <w:rsid w:val="009D5B47"/>
    <w:rsid w:val="009D5F38"/>
    <w:rsid w:val="009D63BA"/>
    <w:rsid w:val="009D6CF2"/>
    <w:rsid w:val="009D771F"/>
    <w:rsid w:val="009D7FAA"/>
    <w:rsid w:val="009E1142"/>
    <w:rsid w:val="009E1867"/>
    <w:rsid w:val="009E2DBE"/>
    <w:rsid w:val="009E3E07"/>
    <w:rsid w:val="009E727B"/>
    <w:rsid w:val="009E7992"/>
    <w:rsid w:val="009E7CBC"/>
    <w:rsid w:val="009F19AD"/>
    <w:rsid w:val="009F564C"/>
    <w:rsid w:val="009F69AC"/>
    <w:rsid w:val="009F77EB"/>
    <w:rsid w:val="00A00AC4"/>
    <w:rsid w:val="00A02452"/>
    <w:rsid w:val="00A052CC"/>
    <w:rsid w:val="00A06B90"/>
    <w:rsid w:val="00A07175"/>
    <w:rsid w:val="00A075B4"/>
    <w:rsid w:val="00A10F8B"/>
    <w:rsid w:val="00A20160"/>
    <w:rsid w:val="00A21699"/>
    <w:rsid w:val="00A21B91"/>
    <w:rsid w:val="00A22DA4"/>
    <w:rsid w:val="00A23621"/>
    <w:rsid w:val="00A24F89"/>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013B"/>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0BE5"/>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96927"/>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A76"/>
    <w:rsid w:val="00AB7F3A"/>
    <w:rsid w:val="00AC0136"/>
    <w:rsid w:val="00AC0508"/>
    <w:rsid w:val="00AC0E49"/>
    <w:rsid w:val="00AC158E"/>
    <w:rsid w:val="00AC2857"/>
    <w:rsid w:val="00AC3D7A"/>
    <w:rsid w:val="00AC5D24"/>
    <w:rsid w:val="00AD19F0"/>
    <w:rsid w:val="00AD20C8"/>
    <w:rsid w:val="00AE047A"/>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4A87"/>
    <w:rsid w:val="00B35593"/>
    <w:rsid w:val="00B365E8"/>
    <w:rsid w:val="00B36C04"/>
    <w:rsid w:val="00B37F1A"/>
    <w:rsid w:val="00B4050E"/>
    <w:rsid w:val="00B4084A"/>
    <w:rsid w:val="00B41E42"/>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5B7B"/>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B7F1A"/>
    <w:rsid w:val="00BC2013"/>
    <w:rsid w:val="00BC34AB"/>
    <w:rsid w:val="00BC4B46"/>
    <w:rsid w:val="00BC5599"/>
    <w:rsid w:val="00BC6544"/>
    <w:rsid w:val="00BC7E79"/>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BF738E"/>
    <w:rsid w:val="00C009C7"/>
    <w:rsid w:val="00C00AB7"/>
    <w:rsid w:val="00C040C5"/>
    <w:rsid w:val="00C05F19"/>
    <w:rsid w:val="00C10C1C"/>
    <w:rsid w:val="00C110CD"/>
    <w:rsid w:val="00C1281B"/>
    <w:rsid w:val="00C143CA"/>
    <w:rsid w:val="00C15910"/>
    <w:rsid w:val="00C15951"/>
    <w:rsid w:val="00C15EA9"/>
    <w:rsid w:val="00C166AF"/>
    <w:rsid w:val="00C17BE5"/>
    <w:rsid w:val="00C21C3E"/>
    <w:rsid w:val="00C23521"/>
    <w:rsid w:val="00C2387D"/>
    <w:rsid w:val="00C24238"/>
    <w:rsid w:val="00C243FD"/>
    <w:rsid w:val="00C2473A"/>
    <w:rsid w:val="00C2479F"/>
    <w:rsid w:val="00C26D66"/>
    <w:rsid w:val="00C274CC"/>
    <w:rsid w:val="00C27879"/>
    <w:rsid w:val="00C309FE"/>
    <w:rsid w:val="00C31375"/>
    <w:rsid w:val="00C31D01"/>
    <w:rsid w:val="00C32D8C"/>
    <w:rsid w:val="00C32E33"/>
    <w:rsid w:val="00C33512"/>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EB4"/>
    <w:rsid w:val="00C57F99"/>
    <w:rsid w:val="00C60607"/>
    <w:rsid w:val="00C62E58"/>
    <w:rsid w:val="00C663A1"/>
    <w:rsid w:val="00C67735"/>
    <w:rsid w:val="00C73163"/>
    <w:rsid w:val="00C733CF"/>
    <w:rsid w:val="00C735C2"/>
    <w:rsid w:val="00C75094"/>
    <w:rsid w:val="00C762B3"/>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214"/>
    <w:rsid w:val="00C95B3B"/>
    <w:rsid w:val="00C97976"/>
    <w:rsid w:val="00CA0EE6"/>
    <w:rsid w:val="00CA16F0"/>
    <w:rsid w:val="00CA1AB3"/>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1341"/>
    <w:rsid w:val="00CE1A00"/>
    <w:rsid w:val="00CE2D51"/>
    <w:rsid w:val="00CE40D1"/>
    <w:rsid w:val="00CE5132"/>
    <w:rsid w:val="00CE53AF"/>
    <w:rsid w:val="00CE6AA6"/>
    <w:rsid w:val="00CF08BB"/>
    <w:rsid w:val="00CF0B92"/>
    <w:rsid w:val="00CF0D33"/>
    <w:rsid w:val="00CF21BB"/>
    <w:rsid w:val="00CF2B53"/>
    <w:rsid w:val="00CF6F37"/>
    <w:rsid w:val="00D00831"/>
    <w:rsid w:val="00D0093E"/>
    <w:rsid w:val="00D0511E"/>
    <w:rsid w:val="00D05D67"/>
    <w:rsid w:val="00D06226"/>
    <w:rsid w:val="00D071F5"/>
    <w:rsid w:val="00D07871"/>
    <w:rsid w:val="00D10300"/>
    <w:rsid w:val="00D10F54"/>
    <w:rsid w:val="00D1513C"/>
    <w:rsid w:val="00D1599F"/>
    <w:rsid w:val="00D159F1"/>
    <w:rsid w:val="00D166A5"/>
    <w:rsid w:val="00D16C97"/>
    <w:rsid w:val="00D221DB"/>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093"/>
    <w:rsid w:val="00D443D2"/>
    <w:rsid w:val="00D46737"/>
    <w:rsid w:val="00D46944"/>
    <w:rsid w:val="00D46A58"/>
    <w:rsid w:val="00D504B3"/>
    <w:rsid w:val="00D5125D"/>
    <w:rsid w:val="00D51BC8"/>
    <w:rsid w:val="00D51F4D"/>
    <w:rsid w:val="00D522D5"/>
    <w:rsid w:val="00D536A3"/>
    <w:rsid w:val="00D541CE"/>
    <w:rsid w:val="00D556E3"/>
    <w:rsid w:val="00D57608"/>
    <w:rsid w:val="00D6078E"/>
    <w:rsid w:val="00D6089D"/>
    <w:rsid w:val="00D633CF"/>
    <w:rsid w:val="00D63D0B"/>
    <w:rsid w:val="00D65CC8"/>
    <w:rsid w:val="00D70472"/>
    <w:rsid w:val="00D72892"/>
    <w:rsid w:val="00D740C0"/>
    <w:rsid w:val="00D7549F"/>
    <w:rsid w:val="00D75662"/>
    <w:rsid w:val="00D760FC"/>
    <w:rsid w:val="00D803E1"/>
    <w:rsid w:val="00D821EC"/>
    <w:rsid w:val="00D829A1"/>
    <w:rsid w:val="00D82E4F"/>
    <w:rsid w:val="00D83164"/>
    <w:rsid w:val="00D83A9A"/>
    <w:rsid w:val="00D83F05"/>
    <w:rsid w:val="00D84738"/>
    <w:rsid w:val="00D84E4E"/>
    <w:rsid w:val="00D852A8"/>
    <w:rsid w:val="00D86464"/>
    <w:rsid w:val="00D873E5"/>
    <w:rsid w:val="00D90C70"/>
    <w:rsid w:val="00D920FC"/>
    <w:rsid w:val="00D933C6"/>
    <w:rsid w:val="00D9355A"/>
    <w:rsid w:val="00D95745"/>
    <w:rsid w:val="00D95DAD"/>
    <w:rsid w:val="00D95E51"/>
    <w:rsid w:val="00D9703E"/>
    <w:rsid w:val="00DA254B"/>
    <w:rsid w:val="00DA26BC"/>
    <w:rsid w:val="00DA2D0D"/>
    <w:rsid w:val="00DA2ED9"/>
    <w:rsid w:val="00DA57B6"/>
    <w:rsid w:val="00DA5C94"/>
    <w:rsid w:val="00DB24DC"/>
    <w:rsid w:val="00DB2923"/>
    <w:rsid w:val="00DB46F7"/>
    <w:rsid w:val="00DB60CC"/>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210A"/>
    <w:rsid w:val="00DE3118"/>
    <w:rsid w:val="00DE48AE"/>
    <w:rsid w:val="00DE5566"/>
    <w:rsid w:val="00DE5C94"/>
    <w:rsid w:val="00DE6597"/>
    <w:rsid w:val="00DE6796"/>
    <w:rsid w:val="00DE7B20"/>
    <w:rsid w:val="00DF073F"/>
    <w:rsid w:val="00DF43CE"/>
    <w:rsid w:val="00DF4758"/>
    <w:rsid w:val="00DF49D6"/>
    <w:rsid w:val="00DF5122"/>
    <w:rsid w:val="00DF635F"/>
    <w:rsid w:val="00DF6679"/>
    <w:rsid w:val="00E0029D"/>
    <w:rsid w:val="00E007D4"/>
    <w:rsid w:val="00E017D3"/>
    <w:rsid w:val="00E03E6F"/>
    <w:rsid w:val="00E05DD3"/>
    <w:rsid w:val="00E06062"/>
    <w:rsid w:val="00E06134"/>
    <w:rsid w:val="00E124F5"/>
    <w:rsid w:val="00E12D39"/>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BB9"/>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2645"/>
    <w:rsid w:val="00EB4BF0"/>
    <w:rsid w:val="00EC1A7E"/>
    <w:rsid w:val="00EC2F37"/>
    <w:rsid w:val="00EC34B0"/>
    <w:rsid w:val="00EC460C"/>
    <w:rsid w:val="00EC489A"/>
    <w:rsid w:val="00ED0B13"/>
    <w:rsid w:val="00ED2D30"/>
    <w:rsid w:val="00EE09FD"/>
    <w:rsid w:val="00EE0D33"/>
    <w:rsid w:val="00EE187C"/>
    <w:rsid w:val="00EE1D4F"/>
    <w:rsid w:val="00EE3010"/>
    <w:rsid w:val="00EE44F0"/>
    <w:rsid w:val="00EE4620"/>
    <w:rsid w:val="00EE597A"/>
    <w:rsid w:val="00EE5DEF"/>
    <w:rsid w:val="00EE6503"/>
    <w:rsid w:val="00EE67E9"/>
    <w:rsid w:val="00EE7607"/>
    <w:rsid w:val="00EE7ADC"/>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4304"/>
    <w:rsid w:val="00F25855"/>
    <w:rsid w:val="00F265F7"/>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3574"/>
    <w:rsid w:val="00F64312"/>
    <w:rsid w:val="00F645B7"/>
    <w:rsid w:val="00F64E27"/>
    <w:rsid w:val="00F65273"/>
    <w:rsid w:val="00F667FC"/>
    <w:rsid w:val="00F66ACF"/>
    <w:rsid w:val="00F67432"/>
    <w:rsid w:val="00F6770C"/>
    <w:rsid w:val="00F6796C"/>
    <w:rsid w:val="00F7512E"/>
    <w:rsid w:val="00F75BA4"/>
    <w:rsid w:val="00F760D9"/>
    <w:rsid w:val="00F76212"/>
    <w:rsid w:val="00F778DF"/>
    <w:rsid w:val="00F77EC7"/>
    <w:rsid w:val="00F82F08"/>
    <w:rsid w:val="00F83C76"/>
    <w:rsid w:val="00F8443F"/>
    <w:rsid w:val="00F852BD"/>
    <w:rsid w:val="00F85664"/>
    <w:rsid w:val="00F87101"/>
    <w:rsid w:val="00F87BB3"/>
    <w:rsid w:val="00F90869"/>
    <w:rsid w:val="00F9111A"/>
    <w:rsid w:val="00F9153F"/>
    <w:rsid w:val="00F91EA2"/>
    <w:rsid w:val="00F92399"/>
    <w:rsid w:val="00F950CE"/>
    <w:rsid w:val="00F97E4F"/>
    <w:rsid w:val="00FA0278"/>
    <w:rsid w:val="00FA1C88"/>
    <w:rsid w:val="00FA42D0"/>
    <w:rsid w:val="00FA46DC"/>
    <w:rsid w:val="00FA5C7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61D"/>
    <w:rsid w:val="00FD38EA"/>
    <w:rsid w:val="00FD3F45"/>
    <w:rsid w:val="00FD47C1"/>
    <w:rsid w:val="00FD5A1E"/>
    <w:rsid w:val="00FD692A"/>
    <w:rsid w:val="00FD6ED4"/>
    <w:rsid w:val="00FE08F5"/>
    <w:rsid w:val="00FE1435"/>
    <w:rsid w:val="00FE1A77"/>
    <w:rsid w:val="00FE1F9D"/>
    <w:rsid w:val="00FE2FB2"/>
    <w:rsid w:val="00FE3607"/>
    <w:rsid w:val="00FE372B"/>
    <w:rsid w:val="00FE407A"/>
    <w:rsid w:val="00FE4895"/>
    <w:rsid w:val="00FE5C2A"/>
    <w:rsid w:val="00FE5FFA"/>
    <w:rsid w:val="00FE60A9"/>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2BB05"/>
  <w15:docId w15:val="{CC13F1DA-D2F9-4B91-BA44-E2E10E29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CB3"/>
    <w:rPr>
      <w:sz w:val="24"/>
      <w:szCs w:val="24"/>
    </w:rPr>
  </w:style>
  <w:style w:type="paragraph" w:styleId="Heading1">
    <w:name w:val="heading 1"/>
    <w:basedOn w:val="Normal"/>
    <w:next w:val="Normal"/>
    <w:link w:val="Heading1Char"/>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E0B3E"/>
    <w:pPr>
      <w:tabs>
        <w:tab w:val="center" w:pos="4536"/>
        <w:tab w:val="right" w:pos="9072"/>
      </w:tabs>
    </w:pPr>
  </w:style>
  <w:style w:type="character" w:styleId="PageNumber">
    <w:name w:val="page number"/>
    <w:basedOn w:val="DefaultParagraphFont"/>
    <w:rsid w:val="007E0B3E"/>
  </w:style>
  <w:style w:type="paragraph" w:styleId="Title">
    <w:name w:val="Title"/>
    <w:basedOn w:val="Normal"/>
    <w:link w:val="TitleChar"/>
    <w:qFormat/>
    <w:rsid w:val="008D4F67"/>
    <w:pPr>
      <w:jc w:val="center"/>
    </w:pPr>
    <w:rPr>
      <w:b/>
      <w:sz w:val="40"/>
      <w:lang w:val="bg-BG"/>
    </w:rPr>
  </w:style>
  <w:style w:type="paragraph" w:styleId="BodyText">
    <w:name w:val="Body Text"/>
    <w:aliases w:val="Знак"/>
    <w:basedOn w:val="Normal"/>
    <w:link w:val="BodyTextChar"/>
    <w:rsid w:val="008D4F67"/>
    <w:pPr>
      <w:jc w:val="center"/>
    </w:pPr>
    <w:rPr>
      <w:b/>
      <w:sz w:val="32"/>
      <w:lang w:val="bg-BG"/>
    </w:rPr>
  </w:style>
  <w:style w:type="paragraph" w:styleId="BodyText2">
    <w:name w:val="Body Text 2"/>
    <w:basedOn w:val="Normal"/>
    <w:link w:val="BodyText2Char"/>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rsid w:val="00EF1703"/>
    <w:pPr>
      <w:tabs>
        <w:tab w:val="center" w:pos="4320"/>
        <w:tab w:val="right" w:pos="8640"/>
      </w:tabs>
    </w:pPr>
  </w:style>
  <w:style w:type="paragraph" w:styleId="BodyText3">
    <w:name w:val="Body Text 3"/>
    <w:basedOn w:val="Normal"/>
    <w:link w:val="BodyText3Char"/>
    <w:rsid w:val="00562EF0"/>
    <w:pPr>
      <w:spacing w:after="120"/>
    </w:pPr>
    <w:rPr>
      <w:sz w:val="16"/>
      <w:szCs w:val="16"/>
    </w:rPr>
  </w:style>
  <w:style w:type="paragraph" w:styleId="BodyTextIndent">
    <w:name w:val="Body Text Indent"/>
    <w:basedOn w:val="Normal"/>
    <w:link w:val="BodyTextIndentChar"/>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uiPriority w:val="99"/>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numbering" w:customStyle="1" w:styleId="NoList2">
    <w:name w:val="No List2"/>
    <w:next w:val="NoList"/>
    <w:semiHidden/>
    <w:rsid w:val="00C309FE"/>
  </w:style>
  <w:style w:type="character" w:customStyle="1" w:styleId="WW8Num2z0">
    <w:name w:val="WW8Num2z0"/>
    <w:rsid w:val="00C309FE"/>
    <w:rPr>
      <w:rFonts w:ascii="Symbol" w:hAnsi="Symbol"/>
    </w:rPr>
  </w:style>
  <w:style w:type="character" w:customStyle="1" w:styleId="WW8Num4z0">
    <w:name w:val="WW8Num4z0"/>
    <w:rsid w:val="00C309FE"/>
    <w:rPr>
      <w:rFonts w:ascii="Times New Roman" w:hAnsi="Times New Roman"/>
      <w:b w:val="0"/>
      <w:i w:val="0"/>
      <w:sz w:val="28"/>
      <w:u w:val="none"/>
    </w:rPr>
  </w:style>
  <w:style w:type="character" w:customStyle="1" w:styleId="WW8Num5z1">
    <w:name w:val="WW8Num5z1"/>
    <w:rsid w:val="00C309FE"/>
    <w:rPr>
      <w:rFonts w:ascii="Courier New" w:hAnsi="Courier New" w:cs="Courier New"/>
    </w:rPr>
  </w:style>
  <w:style w:type="character" w:customStyle="1" w:styleId="WW8Num7z1">
    <w:name w:val="WW8Num7z1"/>
    <w:rsid w:val="00C309FE"/>
    <w:rPr>
      <w:color w:val="auto"/>
    </w:rPr>
  </w:style>
  <w:style w:type="character" w:customStyle="1" w:styleId="WW8Num8z0">
    <w:name w:val="WW8Num8z0"/>
    <w:rsid w:val="00C309FE"/>
    <w:rPr>
      <w:rFonts w:ascii="StarSymbol" w:hAnsi="StarSymbol"/>
    </w:rPr>
  </w:style>
  <w:style w:type="character" w:customStyle="1" w:styleId="WW8Num9z0">
    <w:name w:val="WW8Num9z0"/>
    <w:rsid w:val="00C309FE"/>
    <w:rPr>
      <w:rFonts w:ascii="Symbol" w:hAnsi="Symbol"/>
    </w:rPr>
  </w:style>
  <w:style w:type="character" w:customStyle="1" w:styleId="WW8Num11z0">
    <w:name w:val="WW8Num11z0"/>
    <w:rsid w:val="00C309FE"/>
    <w:rPr>
      <w:rFonts w:ascii="Times New Roman" w:hAnsi="Times New Roman"/>
      <w:b w:val="0"/>
      <w:i w:val="0"/>
      <w:sz w:val="28"/>
      <w:u w:val="none"/>
    </w:rPr>
  </w:style>
  <w:style w:type="character" w:customStyle="1" w:styleId="WW8Num12z0">
    <w:name w:val="WW8Num12z0"/>
    <w:rsid w:val="00C309FE"/>
    <w:rPr>
      <w:rFonts w:ascii="Symbol" w:hAnsi="Symbol"/>
    </w:rPr>
  </w:style>
  <w:style w:type="character" w:customStyle="1" w:styleId="WW8Num13z0">
    <w:name w:val="WW8Num13z0"/>
    <w:rsid w:val="00C309FE"/>
    <w:rPr>
      <w:rFonts w:ascii="Symbol" w:hAnsi="Symbol"/>
    </w:rPr>
  </w:style>
  <w:style w:type="character" w:customStyle="1" w:styleId="WW8Num15z0">
    <w:name w:val="WW8Num15z0"/>
    <w:rsid w:val="00C309FE"/>
    <w:rPr>
      <w:rFonts w:ascii="Times New Roman" w:hAnsi="Times New Roman"/>
      <w:b w:val="0"/>
      <w:i w:val="0"/>
      <w:color w:val="auto"/>
      <w:sz w:val="28"/>
      <w:u w:val="none"/>
    </w:rPr>
  </w:style>
  <w:style w:type="character" w:customStyle="1" w:styleId="WW8Num18z0">
    <w:name w:val="WW8Num18z0"/>
    <w:rsid w:val="00C309FE"/>
    <w:rPr>
      <w:rFonts w:ascii="Times New Roman" w:hAnsi="Times New Roman"/>
      <w:b w:val="0"/>
      <w:i w:val="0"/>
      <w:sz w:val="28"/>
      <w:u w:val="none"/>
    </w:rPr>
  </w:style>
  <w:style w:type="character" w:customStyle="1" w:styleId="WW8Num19z0">
    <w:name w:val="WW8Num19z0"/>
    <w:rsid w:val="00C309FE"/>
    <w:rPr>
      <w:rFonts w:ascii="Symbol" w:hAnsi="Symbol"/>
    </w:rPr>
  </w:style>
  <w:style w:type="character" w:customStyle="1" w:styleId="WW8Num20z0">
    <w:name w:val="WW8Num20z0"/>
    <w:rsid w:val="00C309FE"/>
    <w:rPr>
      <w:rFonts w:ascii="Symbol" w:hAnsi="Symbol"/>
    </w:rPr>
  </w:style>
  <w:style w:type="character" w:customStyle="1" w:styleId="WW8Num2z1">
    <w:name w:val="WW8Num2z1"/>
    <w:rsid w:val="00C309FE"/>
    <w:rPr>
      <w:rFonts w:ascii="Courier New" w:hAnsi="Courier New" w:cs="Courier New"/>
    </w:rPr>
  </w:style>
  <w:style w:type="character" w:customStyle="1" w:styleId="WW8Num2z2">
    <w:name w:val="WW8Num2z2"/>
    <w:rsid w:val="00C309FE"/>
    <w:rPr>
      <w:rFonts w:ascii="Wingdings" w:hAnsi="Wingdings"/>
    </w:rPr>
  </w:style>
  <w:style w:type="character" w:customStyle="1" w:styleId="WW8Num3z0">
    <w:name w:val="WW8Num3z0"/>
    <w:rsid w:val="00C309FE"/>
    <w:rPr>
      <w:rFonts w:ascii="Symbol" w:hAnsi="Symbol"/>
    </w:rPr>
  </w:style>
  <w:style w:type="character" w:customStyle="1" w:styleId="WW8Num3z1">
    <w:name w:val="WW8Num3z1"/>
    <w:rsid w:val="00C309FE"/>
    <w:rPr>
      <w:rFonts w:ascii="Courier New" w:hAnsi="Courier New" w:cs="Courier New"/>
    </w:rPr>
  </w:style>
  <w:style w:type="character" w:customStyle="1" w:styleId="WW8Num3z2">
    <w:name w:val="WW8Num3z2"/>
    <w:rsid w:val="00C309FE"/>
    <w:rPr>
      <w:rFonts w:ascii="Wingdings" w:hAnsi="Wingdings"/>
    </w:rPr>
  </w:style>
  <w:style w:type="character" w:customStyle="1" w:styleId="WW8Num5z0">
    <w:name w:val="WW8Num5z0"/>
    <w:rsid w:val="00C309FE"/>
    <w:rPr>
      <w:rFonts w:ascii="Symbol" w:hAnsi="Symbol"/>
    </w:rPr>
  </w:style>
  <w:style w:type="character" w:customStyle="1" w:styleId="WW8Num5z2">
    <w:name w:val="WW8Num5z2"/>
    <w:rsid w:val="00C309FE"/>
    <w:rPr>
      <w:rFonts w:ascii="Wingdings" w:hAnsi="Wingdings"/>
    </w:rPr>
  </w:style>
  <w:style w:type="character" w:customStyle="1" w:styleId="WW8Num7z0">
    <w:name w:val="WW8Num7z0"/>
    <w:rsid w:val="00C309FE"/>
    <w:rPr>
      <w:rFonts w:ascii="Times New Roman" w:hAnsi="Times New Roman"/>
      <w:b w:val="0"/>
      <w:i w:val="0"/>
      <w:sz w:val="28"/>
      <w:u w:val="none"/>
    </w:rPr>
  </w:style>
  <w:style w:type="character" w:customStyle="1" w:styleId="WW8Num8z1">
    <w:name w:val="WW8Num8z1"/>
    <w:rsid w:val="00C309FE"/>
    <w:rPr>
      <w:rFonts w:ascii="Symbol" w:hAnsi="Symbol"/>
    </w:rPr>
  </w:style>
  <w:style w:type="character" w:customStyle="1" w:styleId="WW8Num10z1">
    <w:name w:val="WW8Num10z1"/>
    <w:rsid w:val="00C309FE"/>
    <w:rPr>
      <w:color w:val="auto"/>
    </w:rPr>
  </w:style>
  <w:style w:type="character" w:customStyle="1" w:styleId="WW8Num12z1">
    <w:name w:val="WW8Num12z1"/>
    <w:rsid w:val="00C309FE"/>
    <w:rPr>
      <w:rFonts w:ascii="Courier New" w:hAnsi="Courier New" w:cs="Courier New"/>
    </w:rPr>
  </w:style>
  <w:style w:type="character" w:customStyle="1" w:styleId="WW8Num12z2">
    <w:name w:val="WW8Num12z2"/>
    <w:rsid w:val="00C309FE"/>
    <w:rPr>
      <w:rFonts w:ascii="Wingdings" w:hAnsi="Wingdings"/>
    </w:rPr>
  </w:style>
  <w:style w:type="character" w:customStyle="1" w:styleId="WW8Num13z1">
    <w:name w:val="WW8Num13z1"/>
    <w:rsid w:val="00C309FE"/>
    <w:rPr>
      <w:rFonts w:ascii="Courier New" w:hAnsi="Courier New" w:cs="Courier New"/>
    </w:rPr>
  </w:style>
  <w:style w:type="character" w:customStyle="1" w:styleId="WW8Num13z2">
    <w:name w:val="WW8Num13z2"/>
    <w:rsid w:val="00C309FE"/>
    <w:rPr>
      <w:rFonts w:ascii="Wingdings" w:hAnsi="Wingdings"/>
    </w:rPr>
  </w:style>
  <w:style w:type="character" w:customStyle="1" w:styleId="WW8Num14z0">
    <w:name w:val="WW8Num14z0"/>
    <w:rsid w:val="00C309FE"/>
    <w:rPr>
      <w:rFonts w:ascii="Symbol" w:hAnsi="Symbol"/>
    </w:rPr>
  </w:style>
  <w:style w:type="character" w:customStyle="1" w:styleId="WW8Num14z1">
    <w:name w:val="WW8Num14z1"/>
    <w:rsid w:val="00C309FE"/>
    <w:rPr>
      <w:rFonts w:ascii="Courier New" w:hAnsi="Courier New" w:cs="Courier New"/>
    </w:rPr>
  </w:style>
  <w:style w:type="character" w:customStyle="1" w:styleId="WW8Num14z2">
    <w:name w:val="WW8Num14z2"/>
    <w:rsid w:val="00C309FE"/>
    <w:rPr>
      <w:rFonts w:ascii="Wingdings" w:hAnsi="Wingdings"/>
    </w:rPr>
  </w:style>
  <w:style w:type="character" w:customStyle="1" w:styleId="WW8Num15z1">
    <w:name w:val="WW8Num15z1"/>
    <w:rsid w:val="00C309FE"/>
    <w:rPr>
      <w:rFonts w:ascii="Symbol" w:hAnsi="Symbol"/>
    </w:rPr>
  </w:style>
  <w:style w:type="character" w:customStyle="1" w:styleId="WW8Num16z0">
    <w:name w:val="WW8Num16z0"/>
    <w:rsid w:val="00C309FE"/>
    <w:rPr>
      <w:rFonts w:ascii="Times New Roman" w:hAnsi="Times New Roman"/>
      <w:b w:val="0"/>
      <w:i w:val="0"/>
      <w:sz w:val="28"/>
      <w:u w:val="none"/>
    </w:rPr>
  </w:style>
  <w:style w:type="character" w:customStyle="1" w:styleId="WW8Num19z1">
    <w:name w:val="WW8Num19z1"/>
    <w:rsid w:val="00C309FE"/>
    <w:rPr>
      <w:rFonts w:ascii="Symbol" w:hAnsi="Symbol"/>
    </w:rPr>
  </w:style>
  <w:style w:type="character" w:customStyle="1" w:styleId="WW8Num20z1">
    <w:name w:val="WW8Num20z1"/>
    <w:rsid w:val="00C309FE"/>
    <w:rPr>
      <w:rFonts w:ascii="Courier New" w:hAnsi="Courier New" w:cs="Courier New"/>
    </w:rPr>
  </w:style>
  <w:style w:type="character" w:customStyle="1" w:styleId="WW8Num20z2">
    <w:name w:val="WW8Num20z2"/>
    <w:rsid w:val="00C309FE"/>
    <w:rPr>
      <w:rFonts w:ascii="Wingdings" w:hAnsi="Wingdings"/>
    </w:rPr>
  </w:style>
  <w:style w:type="character" w:customStyle="1" w:styleId="WW8Num21z1">
    <w:name w:val="WW8Num21z1"/>
    <w:rsid w:val="00C309FE"/>
    <w:rPr>
      <w:rFonts w:ascii="Symbol" w:hAnsi="Symbol"/>
    </w:rPr>
  </w:style>
  <w:style w:type="character" w:customStyle="1" w:styleId="WW8Num22z0">
    <w:name w:val="WW8Num22z0"/>
    <w:rsid w:val="00C309FE"/>
    <w:rPr>
      <w:rFonts w:ascii="Symbol" w:hAnsi="Symbol"/>
    </w:rPr>
  </w:style>
  <w:style w:type="character" w:customStyle="1" w:styleId="WW8Num22z1">
    <w:name w:val="WW8Num22z1"/>
    <w:rsid w:val="00C309FE"/>
    <w:rPr>
      <w:rFonts w:ascii="Courier New" w:hAnsi="Courier New" w:cs="Courier New"/>
    </w:rPr>
  </w:style>
  <w:style w:type="character" w:customStyle="1" w:styleId="WW8Num22z2">
    <w:name w:val="WW8Num22z2"/>
    <w:rsid w:val="00C309FE"/>
    <w:rPr>
      <w:rFonts w:ascii="Wingdings" w:hAnsi="Wingdings"/>
    </w:rPr>
  </w:style>
  <w:style w:type="character" w:customStyle="1" w:styleId="WW8Num23z0">
    <w:name w:val="WW8Num23z0"/>
    <w:rsid w:val="00C309FE"/>
    <w:rPr>
      <w:rFonts w:ascii="Times New Roman" w:hAnsi="Times New Roman"/>
      <w:b w:val="0"/>
      <w:i w:val="0"/>
      <w:color w:val="auto"/>
      <w:sz w:val="28"/>
      <w:u w:val="none"/>
    </w:rPr>
  </w:style>
  <w:style w:type="character" w:customStyle="1" w:styleId="WW8Num25z0">
    <w:name w:val="WW8Num25z0"/>
    <w:rsid w:val="00C309FE"/>
    <w:rPr>
      <w:rFonts w:ascii="Times New Roman" w:hAnsi="Times New Roman"/>
      <w:b w:val="0"/>
      <w:i w:val="0"/>
      <w:color w:val="auto"/>
      <w:sz w:val="28"/>
      <w:u w:val="none"/>
    </w:rPr>
  </w:style>
  <w:style w:type="character" w:customStyle="1" w:styleId="WW8Num28z0">
    <w:name w:val="WW8Num28z0"/>
    <w:rsid w:val="00C309FE"/>
    <w:rPr>
      <w:rFonts w:ascii="Symbol" w:hAnsi="Symbol"/>
    </w:rPr>
  </w:style>
  <w:style w:type="character" w:customStyle="1" w:styleId="WW8Num28z1">
    <w:name w:val="WW8Num28z1"/>
    <w:rsid w:val="00C309FE"/>
    <w:rPr>
      <w:rFonts w:ascii="Courier New" w:hAnsi="Courier New" w:cs="Courier New"/>
    </w:rPr>
  </w:style>
  <w:style w:type="character" w:customStyle="1" w:styleId="WW8Num28z2">
    <w:name w:val="WW8Num28z2"/>
    <w:rsid w:val="00C309FE"/>
    <w:rPr>
      <w:rFonts w:ascii="Wingdings" w:hAnsi="Wingdings"/>
    </w:rPr>
  </w:style>
  <w:style w:type="character" w:customStyle="1" w:styleId="WW8Num29z0">
    <w:name w:val="WW8Num29z0"/>
    <w:rsid w:val="00C309FE"/>
    <w:rPr>
      <w:rFonts w:ascii="Symbol" w:hAnsi="Symbol"/>
    </w:rPr>
  </w:style>
  <w:style w:type="character" w:customStyle="1" w:styleId="WW8Num30z0">
    <w:name w:val="WW8Num30z0"/>
    <w:rsid w:val="00C309FE"/>
    <w:rPr>
      <w:rFonts w:ascii="Symbol" w:hAnsi="Symbol"/>
    </w:rPr>
  </w:style>
  <w:style w:type="character" w:customStyle="1" w:styleId="WW8Num30z1">
    <w:name w:val="WW8Num30z1"/>
    <w:rsid w:val="00C309FE"/>
    <w:rPr>
      <w:rFonts w:ascii="Courier New" w:hAnsi="Courier New" w:cs="Courier New"/>
    </w:rPr>
  </w:style>
  <w:style w:type="character" w:customStyle="1" w:styleId="WW8Num30z2">
    <w:name w:val="WW8Num30z2"/>
    <w:rsid w:val="00C309FE"/>
    <w:rPr>
      <w:rFonts w:ascii="Wingdings" w:hAnsi="Wingdings"/>
    </w:rPr>
  </w:style>
  <w:style w:type="character" w:customStyle="1" w:styleId="WW8Num31z0">
    <w:name w:val="WW8Num31z0"/>
    <w:rsid w:val="00C309FE"/>
    <w:rPr>
      <w:b/>
    </w:rPr>
  </w:style>
  <w:style w:type="character" w:customStyle="1" w:styleId="WW8Num32z0">
    <w:name w:val="WW8Num32z0"/>
    <w:rsid w:val="00C309FE"/>
    <w:rPr>
      <w:rFonts w:ascii="Times New Roman" w:hAnsi="Times New Roman"/>
      <w:b/>
      <w:i w:val="0"/>
      <w:sz w:val="28"/>
      <w:u w:val="none"/>
    </w:rPr>
  </w:style>
  <w:style w:type="character" w:customStyle="1" w:styleId="WW8Num33z0">
    <w:name w:val="WW8Num33z0"/>
    <w:rsid w:val="00C309FE"/>
    <w:rPr>
      <w:rFonts w:ascii="Times New Roman" w:hAnsi="Times New Roman"/>
      <w:b/>
      <w:i w:val="0"/>
      <w:sz w:val="28"/>
      <w:u w:val="none"/>
    </w:rPr>
  </w:style>
  <w:style w:type="character" w:customStyle="1" w:styleId="WW8NumSt23z0">
    <w:name w:val="WW8NumSt23z0"/>
    <w:rsid w:val="00C309FE"/>
    <w:rPr>
      <w:rFonts w:ascii="Symbol" w:hAnsi="Symbol" w:cs="Symbol"/>
    </w:rPr>
  </w:style>
  <w:style w:type="character" w:customStyle="1" w:styleId="WW-DefaultParagraphFont">
    <w:name w:val="WW-Default Paragraph Font"/>
    <w:rsid w:val="00C309FE"/>
  </w:style>
  <w:style w:type="paragraph" w:customStyle="1" w:styleId="a0">
    <w:name w:val="Заглавие"/>
    <w:basedOn w:val="Normal"/>
    <w:next w:val="BodyText"/>
    <w:rsid w:val="00C309FE"/>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309FE"/>
    <w:pPr>
      <w:suppressAutoHyphens/>
    </w:pPr>
    <w:rPr>
      <w:rFonts w:cs="Tahoma"/>
      <w:lang w:eastAsia="ar-SA"/>
    </w:rPr>
  </w:style>
  <w:style w:type="paragraph" w:customStyle="1" w:styleId="a1">
    <w:name w:val="Надпис"/>
    <w:basedOn w:val="Normal"/>
    <w:rsid w:val="00C309FE"/>
    <w:pPr>
      <w:suppressLineNumbers/>
      <w:suppressAutoHyphens/>
      <w:spacing w:before="120" w:after="120"/>
    </w:pPr>
    <w:rPr>
      <w:rFonts w:cs="Tahoma"/>
      <w:i/>
      <w:iCs/>
      <w:lang w:eastAsia="ar-SA"/>
    </w:rPr>
  </w:style>
  <w:style w:type="paragraph" w:customStyle="1" w:styleId="a2">
    <w:name w:val="Указател"/>
    <w:basedOn w:val="Normal"/>
    <w:rsid w:val="00C309FE"/>
    <w:pPr>
      <w:suppressLineNumbers/>
      <w:suppressAutoHyphens/>
    </w:pPr>
    <w:rPr>
      <w:rFonts w:cs="Tahoma"/>
      <w:lang w:eastAsia="ar-SA"/>
    </w:rPr>
  </w:style>
  <w:style w:type="paragraph" w:customStyle="1" w:styleId="-">
    <w:name w:val="Таблица - съдържание"/>
    <w:basedOn w:val="Normal"/>
    <w:rsid w:val="00C309FE"/>
    <w:pPr>
      <w:suppressLineNumbers/>
      <w:suppressAutoHyphens/>
    </w:pPr>
    <w:rPr>
      <w:lang w:eastAsia="ar-SA"/>
    </w:rPr>
  </w:style>
  <w:style w:type="paragraph" w:customStyle="1" w:styleId="-0">
    <w:name w:val="Таблица - заглавие"/>
    <w:basedOn w:val="-"/>
    <w:rsid w:val="00C309FE"/>
    <w:pPr>
      <w:jc w:val="center"/>
    </w:pPr>
    <w:rPr>
      <w:b/>
      <w:bCs/>
    </w:rPr>
  </w:style>
  <w:style w:type="paragraph" w:customStyle="1" w:styleId="-1">
    <w:name w:val="Рамка - съдържание"/>
    <w:basedOn w:val="BodyText"/>
    <w:rsid w:val="00C309FE"/>
    <w:pPr>
      <w:suppressAutoHyphens/>
    </w:pPr>
    <w:rPr>
      <w:lang w:eastAsia="ar-SA"/>
    </w:rPr>
  </w:style>
  <w:style w:type="paragraph" w:customStyle="1" w:styleId="Style20ptBoldCentered">
    <w:name w:val="Style 20 pt Bold Centered"/>
    <w:basedOn w:val="Normal"/>
    <w:next w:val="Heading1"/>
    <w:rsid w:val="00C309FE"/>
    <w:pPr>
      <w:suppressAutoHyphens/>
      <w:jc w:val="center"/>
    </w:pPr>
    <w:rPr>
      <w:b/>
      <w:bCs/>
      <w:sz w:val="40"/>
      <w:szCs w:val="20"/>
      <w:lang w:eastAsia="ar-SA"/>
    </w:rPr>
  </w:style>
  <w:style w:type="paragraph" w:customStyle="1" w:styleId="StyleNormalWeb16ptBoldBlackCenteredBefore0ptA">
    <w:name w:val="Style Normal (Web) + 16 pt Bold Black Centered Before:  0 pt A..."/>
    <w:basedOn w:val="NormalWeb"/>
    <w:next w:val="Heading2"/>
    <w:autoRedefine/>
    <w:rsid w:val="00C309FE"/>
    <w:pPr>
      <w:suppressAutoHyphens/>
      <w:spacing w:before="0" w:after="0"/>
      <w:jc w:val="center"/>
    </w:pPr>
    <w:rPr>
      <w:b/>
      <w:bCs/>
      <w:color w:val="000000"/>
      <w:sz w:val="32"/>
      <w:lang w:eastAsia="ar-SA"/>
    </w:rPr>
  </w:style>
  <w:style w:type="paragraph" w:customStyle="1" w:styleId="StyleNormalWeb135ptBoldBefore14ptAfter0pt">
    <w:name w:val="Style Normal (Web) + 135 pt Bold Before:  14 pt After:  0 pt"/>
    <w:basedOn w:val="NormalWeb"/>
    <w:next w:val="Heading3"/>
    <w:autoRedefine/>
    <w:rsid w:val="00C309FE"/>
    <w:pPr>
      <w:suppressAutoHyphens/>
      <w:spacing w:before="280" w:after="0"/>
    </w:pPr>
    <w:rPr>
      <w:b/>
      <w:bCs/>
      <w:caps/>
      <w:szCs w:val="24"/>
      <w:lang w:eastAsia="ar-SA"/>
    </w:rPr>
  </w:style>
  <w:style w:type="paragraph" w:customStyle="1" w:styleId="StyleNormalWebBefore14ptAfter0pt">
    <w:name w:val="Style Normal (Web) + Before:  14 pt After:  0 pt"/>
    <w:basedOn w:val="NormalWeb"/>
    <w:next w:val="BodyText2"/>
    <w:autoRedefine/>
    <w:rsid w:val="00C309FE"/>
    <w:pPr>
      <w:suppressAutoHyphens/>
      <w:spacing w:before="280" w:after="0"/>
    </w:pPr>
    <w:rPr>
      <w:i/>
      <w:szCs w:val="24"/>
      <w:lang w:eastAsia="ar-SA"/>
    </w:rPr>
  </w:style>
  <w:style w:type="paragraph" w:customStyle="1" w:styleId="StyleHeading3TimesNewRomanCenteredLeft062cmFirst1">
    <w:name w:val="Style Heading 3 + Times New Roman Centered Left:  062 cm First ...1"/>
    <w:basedOn w:val="Heading3"/>
    <w:next w:val="Normal"/>
    <w:rsid w:val="00C309FE"/>
    <w:pPr>
      <w:numPr>
        <w:numId w:val="31"/>
      </w:numPr>
      <w:suppressAutoHyphens/>
    </w:pPr>
    <w:rPr>
      <w:rFonts w:ascii="Times New Roman" w:hAnsi="Times New Roman"/>
      <w:bCs/>
      <w:lang w:eastAsia="ar-SA"/>
    </w:rPr>
  </w:style>
  <w:style w:type="paragraph" w:styleId="TOC2">
    <w:name w:val="toc 2"/>
    <w:basedOn w:val="Normal"/>
    <w:next w:val="Normal"/>
    <w:autoRedefine/>
    <w:semiHidden/>
    <w:rsid w:val="00C309FE"/>
    <w:pPr>
      <w:tabs>
        <w:tab w:val="right" w:leader="dot" w:pos="9840"/>
      </w:tabs>
      <w:suppressAutoHyphens/>
      <w:ind w:left="240"/>
      <w:jc w:val="center"/>
    </w:pPr>
    <w:rPr>
      <w:lang w:eastAsia="ar-SA"/>
    </w:rPr>
  </w:style>
  <w:style w:type="paragraph" w:styleId="TOC3">
    <w:name w:val="toc 3"/>
    <w:basedOn w:val="Normal"/>
    <w:next w:val="Normal"/>
    <w:autoRedefine/>
    <w:semiHidden/>
    <w:rsid w:val="00C309FE"/>
    <w:pPr>
      <w:suppressAutoHyphens/>
      <w:ind w:left="480"/>
    </w:pPr>
    <w:rPr>
      <w:lang w:eastAsia="ar-SA"/>
    </w:rPr>
  </w:style>
  <w:style w:type="paragraph" w:styleId="TOC4">
    <w:name w:val="toc 4"/>
    <w:basedOn w:val="Normal"/>
    <w:next w:val="Normal"/>
    <w:autoRedefine/>
    <w:semiHidden/>
    <w:rsid w:val="00C309FE"/>
    <w:pPr>
      <w:suppressAutoHyphens/>
      <w:ind w:left="720"/>
    </w:pPr>
    <w:rPr>
      <w:lang w:eastAsia="ar-SA"/>
    </w:rPr>
  </w:style>
  <w:style w:type="character" w:customStyle="1" w:styleId="Heading3Char1">
    <w:name w:val="Heading 3 Char1"/>
    <w:aliases w:val="Heading 3 Char Char"/>
    <w:rsid w:val="00C309FE"/>
    <w:rPr>
      <w:rFonts w:ascii="CG Times" w:hAnsi="CG Times"/>
      <w:b/>
      <w:sz w:val="28"/>
      <w:szCs w:val="28"/>
      <w:lang w:val="bg-BG" w:eastAsia="ar-SA" w:bidi="ar-SA"/>
    </w:rPr>
  </w:style>
  <w:style w:type="paragraph" w:customStyle="1" w:styleId="m">
    <w:name w:val="m"/>
    <w:basedOn w:val="Normal"/>
    <w:rsid w:val="00C309FE"/>
    <w:pPr>
      <w:ind w:firstLine="990"/>
      <w:jc w:val="both"/>
    </w:pPr>
    <w:rPr>
      <w:color w:val="000000"/>
      <w:lang w:val="bg-BG" w:eastAsia="bg-BG"/>
    </w:rPr>
  </w:style>
  <w:style w:type="numbering" w:customStyle="1" w:styleId="NoList3">
    <w:name w:val="No List3"/>
    <w:next w:val="NoList"/>
    <w:semiHidden/>
    <w:rsid w:val="00FE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52330979">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13680908">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109180&amp;ToPar=Art37_Al4&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ysdev.microsoft.com/en-US/Hardware/LPL/default.aspx" TargetMode="External"/><Relationship Id="rId4" Type="http://schemas.openxmlformats.org/officeDocument/2006/relationships/settings" Target="settings.xml"/><Relationship Id="rId9" Type="http://schemas.openxmlformats.org/officeDocument/2006/relationships/hyperlink" Target="https://www.windowsservercatalo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EC1D-83B0-4314-85CD-F177BAB7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96</Pages>
  <Words>28361</Words>
  <Characters>161662</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189644</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RADOSLAV</cp:lastModifiedBy>
  <cp:revision>39</cp:revision>
  <cp:lastPrinted>2018-01-15T11:22:00Z</cp:lastPrinted>
  <dcterms:created xsi:type="dcterms:W3CDTF">2017-08-30T11:01:00Z</dcterms:created>
  <dcterms:modified xsi:type="dcterms:W3CDTF">2018-02-02T06:08:00Z</dcterms:modified>
</cp:coreProperties>
</file>